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bookmarkStart w:id="0" w:name="_GoBack"/>
      <w:bookmarkEnd w:id="0"/>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5FEBB91F"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D420BF">
        <w:rPr>
          <w:rFonts w:asciiTheme="minorHAnsi" w:hAnsiTheme="minorHAnsi" w:cstheme="minorHAnsi"/>
          <w:b/>
        </w:rPr>
        <w:t>EMPRESA ELECTRICA ANGAMOS S.A.</w:t>
      </w:r>
      <w:r w:rsidR="00A6479E">
        <w:rPr>
          <w:rFonts w:asciiTheme="minorHAnsi" w:hAnsiTheme="minorHAnsi" w:cstheme="minorHAnsi"/>
          <w:b/>
        </w:rPr>
        <w:t xml:space="preserve"> CENTRAL TERMOELÉCTRICA ANGAMOS</w:t>
      </w:r>
    </w:p>
    <w:p w14:paraId="3A6E647C" w14:textId="5255F374"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D420BF">
        <w:rPr>
          <w:rFonts w:asciiTheme="minorHAnsi" w:hAnsiTheme="minorHAnsi" w:cstheme="minorHAnsi"/>
          <w:b/>
        </w:rPr>
        <w:t>5452292</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5EA19E6E" w:rsidR="00431E3E" w:rsidRPr="00431E3E" w:rsidRDefault="00A6479E" w:rsidP="00431E3E">
      <w:pPr>
        <w:spacing w:line="276" w:lineRule="auto"/>
        <w:jc w:val="center"/>
        <w:rPr>
          <w:rFonts w:asciiTheme="minorHAnsi" w:hAnsiTheme="minorHAnsi"/>
          <w:b/>
        </w:rPr>
      </w:pPr>
      <w:r>
        <w:rPr>
          <w:rFonts w:asciiTheme="minorHAnsi" w:hAnsiTheme="minorHAnsi"/>
          <w:b/>
        </w:rPr>
        <w:t>DFZ-2021-2399</w:t>
      </w:r>
      <w:r w:rsidR="00D420BF">
        <w:rPr>
          <w:rFonts w:asciiTheme="minorHAnsi" w:hAnsiTheme="minorHAnsi"/>
          <w:b/>
        </w:rPr>
        <w:t>-II-LEY</w:t>
      </w:r>
    </w:p>
    <w:p w14:paraId="2E6E1C52" w14:textId="77777777" w:rsidR="00431E3E" w:rsidRPr="00431E3E" w:rsidRDefault="00431E3E" w:rsidP="00431E3E">
      <w:pPr>
        <w:spacing w:line="276" w:lineRule="auto"/>
        <w:jc w:val="center"/>
        <w:rPr>
          <w:rFonts w:asciiTheme="minorHAnsi" w:hAnsiTheme="minorHAnsi"/>
          <w:b/>
        </w:rPr>
      </w:pPr>
    </w:p>
    <w:p w14:paraId="51414463" w14:textId="72FC8001"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D420BF">
        <w:rPr>
          <w:rFonts w:asciiTheme="minorHAnsi" w:hAnsiTheme="minorHAnsi"/>
          <w:b/>
        </w:rPr>
        <w:t>Central Angamos</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A6479E" w:rsidRPr="00A6479E" w14:paraId="0413969E" w14:textId="77777777" w:rsidTr="002B66C8">
        <w:trPr>
          <w:trHeight w:val="390"/>
        </w:trPr>
        <w:tc>
          <w:tcPr>
            <w:tcW w:w="530" w:type="pct"/>
            <w:shd w:val="clear" w:color="auto" w:fill="595959"/>
            <w:vAlign w:val="center"/>
          </w:tcPr>
          <w:p w14:paraId="775D4284" w14:textId="77777777" w:rsidR="00A6479E" w:rsidRPr="00A6479E" w:rsidRDefault="00A6479E" w:rsidP="00A6479E">
            <w:pPr>
              <w:rPr>
                <w:rFonts w:asciiTheme="minorHAnsi" w:eastAsia="Times New Roman" w:hAnsiTheme="minorHAnsi" w:cs="Calibri"/>
                <w:b/>
                <w:color w:val="FFFFFF"/>
                <w:sz w:val="16"/>
                <w:szCs w:val="16"/>
              </w:rPr>
            </w:pPr>
            <w:bookmarkStart w:id="1" w:name="_Toc205640089"/>
          </w:p>
          <w:p w14:paraId="4FCDB903" w14:textId="77777777" w:rsidR="00A6479E" w:rsidRPr="00A6479E" w:rsidRDefault="00A6479E" w:rsidP="00A6479E">
            <w:pPr>
              <w:rPr>
                <w:rFonts w:asciiTheme="minorHAnsi" w:eastAsia="Times New Roman" w:hAnsiTheme="minorHAnsi" w:cs="Calibri"/>
                <w:b/>
                <w:color w:val="FFFFFF"/>
                <w:sz w:val="16"/>
                <w:szCs w:val="16"/>
              </w:rPr>
            </w:pPr>
          </w:p>
        </w:tc>
        <w:tc>
          <w:tcPr>
            <w:tcW w:w="1095" w:type="pct"/>
            <w:shd w:val="clear" w:color="auto" w:fill="595959"/>
            <w:vAlign w:val="center"/>
          </w:tcPr>
          <w:p w14:paraId="223F9A0F" w14:textId="77777777" w:rsidR="00A6479E" w:rsidRPr="00A6479E" w:rsidRDefault="00A6479E" w:rsidP="00A6479E">
            <w:pPr>
              <w:rPr>
                <w:rFonts w:asciiTheme="minorHAnsi" w:eastAsia="Times New Roman" w:hAnsiTheme="minorHAnsi" w:cs="Calibri"/>
                <w:b/>
                <w:color w:val="FFFFFF"/>
                <w:sz w:val="16"/>
                <w:szCs w:val="16"/>
              </w:rPr>
            </w:pPr>
            <w:r w:rsidRPr="00A6479E">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7D05EF7D" w14:textId="77777777" w:rsidR="00A6479E" w:rsidRPr="00A6479E" w:rsidRDefault="00A6479E" w:rsidP="00A6479E">
            <w:pPr>
              <w:rPr>
                <w:rFonts w:asciiTheme="minorHAnsi" w:eastAsia="Times New Roman" w:hAnsiTheme="minorHAnsi" w:cs="Calibri"/>
                <w:b/>
                <w:color w:val="FFFFFF"/>
                <w:sz w:val="16"/>
                <w:szCs w:val="16"/>
              </w:rPr>
            </w:pPr>
            <w:r w:rsidRPr="00A6479E">
              <w:rPr>
                <w:rFonts w:asciiTheme="minorHAnsi" w:eastAsia="Times New Roman" w:hAnsiTheme="minorHAnsi" w:cs="Calibri"/>
                <w:b/>
                <w:color w:val="FFFFFF"/>
                <w:sz w:val="16"/>
                <w:szCs w:val="16"/>
              </w:rPr>
              <w:t>Cargo</w:t>
            </w:r>
          </w:p>
        </w:tc>
        <w:tc>
          <w:tcPr>
            <w:tcW w:w="1183" w:type="pct"/>
            <w:shd w:val="clear" w:color="auto" w:fill="595959"/>
            <w:vAlign w:val="center"/>
          </w:tcPr>
          <w:p w14:paraId="67C17788" w14:textId="77777777" w:rsidR="00A6479E" w:rsidRPr="00A6479E" w:rsidRDefault="00A6479E" w:rsidP="00A6479E">
            <w:pPr>
              <w:jc w:val="center"/>
              <w:rPr>
                <w:rFonts w:asciiTheme="minorHAnsi" w:eastAsia="Times New Roman" w:hAnsiTheme="minorHAnsi" w:cs="Calibri"/>
                <w:b/>
                <w:color w:val="FFFFFF"/>
                <w:sz w:val="16"/>
                <w:szCs w:val="16"/>
              </w:rPr>
            </w:pPr>
            <w:r w:rsidRPr="00A6479E">
              <w:rPr>
                <w:rFonts w:asciiTheme="minorHAnsi" w:eastAsia="Times New Roman" w:hAnsiTheme="minorHAnsi" w:cs="Calibri"/>
                <w:b/>
                <w:color w:val="FFFFFF"/>
                <w:sz w:val="16"/>
                <w:szCs w:val="16"/>
              </w:rPr>
              <w:t>Firma</w:t>
            </w:r>
          </w:p>
        </w:tc>
      </w:tr>
      <w:tr w:rsidR="00A6479E" w:rsidRPr="00A6479E" w14:paraId="66E2E2AC" w14:textId="77777777" w:rsidTr="002B66C8">
        <w:trPr>
          <w:trHeight w:val="456"/>
        </w:trPr>
        <w:tc>
          <w:tcPr>
            <w:tcW w:w="530" w:type="pct"/>
            <w:vAlign w:val="center"/>
          </w:tcPr>
          <w:p w14:paraId="7E85E8B0" w14:textId="77777777" w:rsidR="00A6479E" w:rsidRPr="00A6479E" w:rsidRDefault="00A6479E" w:rsidP="00A6479E">
            <w:pPr>
              <w:jc w:val="center"/>
              <w:rPr>
                <w:rFonts w:asciiTheme="minorHAnsi" w:eastAsia="Times New Roman" w:hAnsiTheme="minorHAnsi" w:cs="Calibri"/>
                <w:sz w:val="18"/>
                <w:szCs w:val="18"/>
              </w:rPr>
            </w:pPr>
            <w:r w:rsidRPr="00A6479E">
              <w:rPr>
                <w:rFonts w:asciiTheme="minorHAnsi" w:eastAsia="Times New Roman" w:hAnsiTheme="minorHAnsi" w:cs="Calibri"/>
                <w:sz w:val="18"/>
                <w:szCs w:val="18"/>
              </w:rPr>
              <w:t>Aprobado</w:t>
            </w:r>
          </w:p>
        </w:tc>
        <w:tc>
          <w:tcPr>
            <w:tcW w:w="1095" w:type="pct"/>
            <w:vAlign w:val="center"/>
          </w:tcPr>
          <w:p w14:paraId="723C981A" w14:textId="77777777" w:rsidR="00A6479E" w:rsidRPr="00A6479E" w:rsidRDefault="00A6479E" w:rsidP="00A6479E">
            <w:pPr>
              <w:rPr>
                <w:rFonts w:asciiTheme="minorHAnsi" w:eastAsia="Times New Roman" w:hAnsiTheme="minorHAnsi" w:cs="Calibri"/>
                <w:sz w:val="18"/>
                <w:szCs w:val="18"/>
              </w:rPr>
            </w:pPr>
            <w:r w:rsidRPr="00A6479E">
              <w:rPr>
                <w:rFonts w:asciiTheme="minorHAnsi" w:eastAsia="Times New Roman" w:hAnsiTheme="minorHAnsi" w:cs="Calibri"/>
                <w:sz w:val="18"/>
                <w:szCs w:val="18"/>
              </w:rPr>
              <w:t>Juan Pablo Rodríguez</w:t>
            </w:r>
          </w:p>
        </w:tc>
        <w:tc>
          <w:tcPr>
            <w:tcW w:w="2192" w:type="pct"/>
            <w:vAlign w:val="center"/>
          </w:tcPr>
          <w:p w14:paraId="19A41A81" w14:textId="77777777" w:rsidR="00A6479E" w:rsidRPr="00A6479E" w:rsidRDefault="00A6479E" w:rsidP="00A6479E">
            <w:pPr>
              <w:jc w:val="center"/>
              <w:rPr>
                <w:rFonts w:asciiTheme="minorHAnsi" w:eastAsia="Times New Roman" w:hAnsiTheme="minorHAnsi" w:cs="Calibri"/>
                <w:sz w:val="18"/>
                <w:szCs w:val="18"/>
              </w:rPr>
            </w:pPr>
            <w:r w:rsidRPr="00A6479E">
              <w:rPr>
                <w:rFonts w:asciiTheme="minorHAnsi" w:eastAsia="Times New Roman" w:hAnsiTheme="minorHAnsi" w:cs="Calibri"/>
                <w:sz w:val="18"/>
                <w:szCs w:val="18"/>
              </w:rPr>
              <w:t>Jefe Sección de Calidad del Aire y Cambio Climático</w:t>
            </w:r>
          </w:p>
        </w:tc>
        <w:tc>
          <w:tcPr>
            <w:tcW w:w="1183" w:type="pct"/>
            <w:vAlign w:val="center"/>
          </w:tcPr>
          <w:p w14:paraId="4799807C" w14:textId="0B54AA56" w:rsidR="00A6479E" w:rsidRPr="00A6479E" w:rsidRDefault="00A6479E" w:rsidP="00A6479E">
            <w:pPr>
              <w:jc w:val="center"/>
              <w:rPr>
                <w:rFonts w:asciiTheme="minorHAnsi" w:eastAsia="Times New Roman" w:hAnsiTheme="minorHAnsi" w:cs="Calibri"/>
                <w:sz w:val="18"/>
                <w:szCs w:val="18"/>
              </w:rPr>
            </w:pPr>
            <w:r w:rsidRPr="00A6479E">
              <w:rPr>
                <w:rFonts w:asciiTheme="minorHAnsi" w:eastAsia="Times New Roman" w:hAnsiTheme="minorHAnsi" w:cs="Calibri"/>
                <w:sz w:val="18"/>
                <w:szCs w:val="18"/>
                <w:lang w:val="es-ES"/>
              </w:rPr>
              <w:t xml:space="preserve">  </w:t>
            </w:r>
            <w:r w:rsidRPr="00A6479E">
              <w:rPr>
                <w:rFonts w:eastAsia="Times New Roman"/>
                <w:noProof/>
                <w:lang w:eastAsia="es-CL"/>
              </w:rPr>
              <w:drawing>
                <wp:inline distT="0" distB="0" distL="0" distR="0" wp14:anchorId="05D0F08E" wp14:editId="513F7ABE">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A6479E" w:rsidRPr="00A6479E" w14:paraId="2D0F3769" w14:textId="77777777" w:rsidTr="002B66C8">
        <w:trPr>
          <w:trHeight w:val="274"/>
        </w:trPr>
        <w:tc>
          <w:tcPr>
            <w:tcW w:w="530" w:type="pct"/>
            <w:vAlign w:val="center"/>
          </w:tcPr>
          <w:p w14:paraId="291EC138" w14:textId="77777777" w:rsidR="00A6479E" w:rsidRPr="00A6479E" w:rsidRDefault="00A6479E" w:rsidP="00A6479E">
            <w:pPr>
              <w:jc w:val="center"/>
              <w:rPr>
                <w:rFonts w:asciiTheme="minorHAnsi" w:eastAsia="Times New Roman" w:hAnsiTheme="minorHAnsi" w:cs="Calibri"/>
                <w:sz w:val="18"/>
                <w:szCs w:val="18"/>
              </w:rPr>
            </w:pPr>
            <w:r w:rsidRPr="00A6479E">
              <w:rPr>
                <w:rFonts w:asciiTheme="minorHAnsi" w:eastAsia="Times New Roman" w:hAnsiTheme="minorHAnsi" w:cs="Calibri"/>
                <w:sz w:val="18"/>
                <w:szCs w:val="18"/>
              </w:rPr>
              <w:t>Revisado</w:t>
            </w:r>
          </w:p>
        </w:tc>
        <w:tc>
          <w:tcPr>
            <w:tcW w:w="1095" w:type="pct"/>
            <w:vAlign w:val="center"/>
          </w:tcPr>
          <w:p w14:paraId="1BE747EE" w14:textId="77777777" w:rsidR="00A6479E" w:rsidRPr="00A6479E" w:rsidRDefault="00A6479E" w:rsidP="00A6479E">
            <w:pPr>
              <w:rPr>
                <w:rFonts w:asciiTheme="minorHAnsi" w:eastAsia="Times New Roman" w:hAnsiTheme="minorHAnsi" w:cs="Calibri"/>
                <w:sz w:val="18"/>
                <w:szCs w:val="18"/>
              </w:rPr>
            </w:pPr>
            <w:r w:rsidRPr="00A6479E">
              <w:rPr>
                <w:rFonts w:asciiTheme="minorHAnsi" w:eastAsia="Times New Roman" w:hAnsiTheme="minorHAnsi" w:cs="Calibri"/>
                <w:sz w:val="18"/>
                <w:szCs w:val="18"/>
              </w:rPr>
              <w:t xml:space="preserve"> Karin Salazar Navarrete</w:t>
            </w:r>
          </w:p>
        </w:tc>
        <w:tc>
          <w:tcPr>
            <w:tcW w:w="2192" w:type="pct"/>
            <w:vAlign w:val="center"/>
          </w:tcPr>
          <w:p w14:paraId="12BF2CFC" w14:textId="77777777" w:rsidR="00A6479E" w:rsidRPr="00A6479E" w:rsidRDefault="00A6479E" w:rsidP="00A6479E">
            <w:pPr>
              <w:jc w:val="center"/>
              <w:rPr>
                <w:rFonts w:asciiTheme="minorHAnsi" w:eastAsia="Times New Roman" w:hAnsiTheme="minorHAnsi" w:cs="Calibri"/>
                <w:sz w:val="18"/>
                <w:szCs w:val="18"/>
              </w:rPr>
            </w:pPr>
            <w:r w:rsidRPr="00A6479E">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B2D89E0" w14:textId="2E969505" w:rsidR="00A6479E" w:rsidRPr="00A6479E" w:rsidRDefault="00A6479E" w:rsidP="00A6479E">
            <w:pPr>
              <w:ind w:left="360"/>
              <w:jc w:val="center"/>
              <w:rPr>
                <w:rFonts w:asciiTheme="minorHAnsi" w:eastAsia="Times New Roman" w:hAnsiTheme="minorHAnsi" w:cs="Calibri"/>
                <w:sz w:val="18"/>
                <w:szCs w:val="18"/>
              </w:rPr>
            </w:pPr>
            <w:r w:rsidRPr="00A6479E">
              <w:rPr>
                <w:rFonts w:asciiTheme="minorHAnsi" w:eastAsia="Times New Roman" w:hAnsiTheme="minorHAnsi" w:cs="Calibri"/>
                <w:noProof/>
                <w:sz w:val="18"/>
                <w:szCs w:val="18"/>
                <w:lang w:eastAsia="es-CL"/>
              </w:rPr>
              <w:drawing>
                <wp:inline distT="0" distB="0" distL="0" distR="0" wp14:anchorId="3BA9333B" wp14:editId="52F22587">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A6479E" w:rsidRPr="00A6479E" w14:paraId="1E8F12F1" w14:textId="77777777" w:rsidTr="002B66C8">
        <w:trPr>
          <w:trHeight w:val="274"/>
        </w:trPr>
        <w:tc>
          <w:tcPr>
            <w:tcW w:w="530" w:type="pct"/>
            <w:vAlign w:val="center"/>
          </w:tcPr>
          <w:p w14:paraId="3BCD733D" w14:textId="77777777" w:rsidR="00A6479E" w:rsidRPr="00A6479E" w:rsidRDefault="00A6479E" w:rsidP="00A6479E">
            <w:pPr>
              <w:jc w:val="center"/>
              <w:rPr>
                <w:rFonts w:asciiTheme="minorHAnsi" w:eastAsia="Times New Roman" w:hAnsiTheme="minorHAnsi" w:cs="Calibri"/>
                <w:sz w:val="18"/>
                <w:szCs w:val="18"/>
              </w:rPr>
            </w:pPr>
            <w:r w:rsidRPr="00A6479E">
              <w:rPr>
                <w:rFonts w:asciiTheme="minorHAnsi" w:eastAsia="Times New Roman" w:hAnsiTheme="minorHAnsi" w:cs="Calibri"/>
                <w:sz w:val="18"/>
                <w:szCs w:val="18"/>
              </w:rPr>
              <w:t>Elaborado</w:t>
            </w:r>
          </w:p>
        </w:tc>
        <w:tc>
          <w:tcPr>
            <w:tcW w:w="1095" w:type="pct"/>
            <w:vAlign w:val="center"/>
          </w:tcPr>
          <w:p w14:paraId="53CAB88F" w14:textId="77777777" w:rsidR="00A6479E" w:rsidRPr="00A6479E" w:rsidRDefault="00A6479E" w:rsidP="00A6479E">
            <w:pPr>
              <w:rPr>
                <w:rFonts w:asciiTheme="minorHAnsi" w:eastAsia="Times New Roman" w:hAnsiTheme="minorHAnsi" w:cs="Calibri"/>
                <w:sz w:val="18"/>
                <w:szCs w:val="18"/>
              </w:rPr>
            </w:pPr>
            <w:r w:rsidRPr="00A6479E">
              <w:rPr>
                <w:rFonts w:asciiTheme="minorHAnsi" w:eastAsia="Times New Roman" w:hAnsiTheme="minorHAnsi" w:cs="Calibri"/>
                <w:sz w:val="18"/>
                <w:szCs w:val="18"/>
              </w:rPr>
              <w:t>Víctor Hugo Delgado</w:t>
            </w:r>
          </w:p>
        </w:tc>
        <w:tc>
          <w:tcPr>
            <w:tcW w:w="2192" w:type="pct"/>
            <w:vAlign w:val="center"/>
          </w:tcPr>
          <w:p w14:paraId="23173824" w14:textId="77777777" w:rsidR="00A6479E" w:rsidRPr="00A6479E" w:rsidRDefault="00A6479E" w:rsidP="00A6479E">
            <w:pPr>
              <w:jc w:val="center"/>
              <w:rPr>
                <w:rFonts w:asciiTheme="minorHAnsi" w:eastAsia="Times New Roman" w:hAnsiTheme="minorHAnsi" w:cs="Calibri"/>
                <w:sz w:val="18"/>
                <w:szCs w:val="18"/>
              </w:rPr>
            </w:pPr>
            <w:r w:rsidRPr="00A6479E">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4CD19006" w14:textId="678BA6FC" w:rsidR="00A6479E" w:rsidRPr="00A6479E" w:rsidRDefault="00A6479E" w:rsidP="00A6479E">
            <w:pPr>
              <w:ind w:left="360"/>
              <w:jc w:val="center"/>
              <w:rPr>
                <w:rFonts w:asciiTheme="minorHAnsi" w:eastAsia="Times New Roman" w:hAnsiTheme="minorHAnsi" w:cs="Calibri"/>
                <w:sz w:val="18"/>
                <w:szCs w:val="18"/>
                <w:lang w:val="es-ES"/>
              </w:rPr>
            </w:pPr>
            <w:r w:rsidRPr="00A6479E">
              <w:rPr>
                <w:rFonts w:eastAsia="Times New Roman"/>
                <w:noProof/>
                <w:lang w:eastAsia="es-CL"/>
              </w:rPr>
              <w:drawing>
                <wp:inline distT="0" distB="0" distL="0" distR="0" wp14:anchorId="651F2863" wp14:editId="2033352C">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6B49D9">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6B49D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6B49D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6B49D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6B49D9">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6B49D9">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14C13C23"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A6479E">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A6479E" w:rsidRPr="00A6479E">
        <w:rPr>
          <w:rFonts w:asciiTheme="minorHAnsi" w:hAnsiTheme="minorHAnsi" w:cstheme="minorHAnsi"/>
          <w:sz w:val="20"/>
          <w:szCs w:val="20"/>
        </w:rPr>
        <w:t>EMPRESA ELECTRICA ANGAMOS S.A. CENTRAL TERMOELÉCTRICA ANGAMOS</w:t>
      </w:r>
      <w:r w:rsidR="00A6479E">
        <w:rPr>
          <w:rFonts w:asciiTheme="minorHAnsi" w:hAnsiTheme="minorHAnsi" w:cstheme="minorHAnsi"/>
          <w:sz w:val="20"/>
          <w:szCs w:val="20"/>
        </w:rPr>
        <w:t>.</w:t>
      </w:r>
    </w:p>
    <w:p w14:paraId="7E37AE1C" w14:textId="77777777" w:rsidR="00431E3E" w:rsidRPr="008E6699" w:rsidRDefault="00431E3E" w:rsidP="00FE14D3">
      <w:pPr>
        <w:rPr>
          <w:rFonts w:asciiTheme="minorHAnsi" w:hAnsiTheme="minorHAnsi" w:cstheme="minorHAnsi"/>
          <w:sz w:val="20"/>
          <w:szCs w:val="20"/>
        </w:rPr>
      </w:pPr>
    </w:p>
    <w:p w14:paraId="6A7C4B67" w14:textId="77777777" w:rsidR="00A6479E" w:rsidRPr="00A6479E" w:rsidRDefault="00A6479E" w:rsidP="00A6479E">
      <w:pPr>
        <w:rPr>
          <w:rFonts w:asciiTheme="minorHAnsi" w:eastAsia="Times New Roman" w:hAnsiTheme="minorHAnsi" w:cs="Calibri"/>
          <w:sz w:val="20"/>
          <w:szCs w:val="20"/>
        </w:rPr>
      </w:pPr>
      <w:r w:rsidRPr="00A6479E">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A6479E">
        <w:rPr>
          <w:rFonts w:asciiTheme="minorHAnsi" w:eastAsia="Times New Roman" w:hAnsiTheme="minorHAnsi" w:cs="Calibri"/>
          <w:sz w:val="20"/>
          <w:szCs w:val="20"/>
          <w:vertAlign w:val="subscript"/>
        </w:rPr>
        <w:t>2</w:t>
      </w:r>
      <w:r w:rsidRPr="00A6479E">
        <w:rPr>
          <w:rFonts w:asciiTheme="minorHAnsi" w:eastAsia="Times New Roman" w:hAnsiTheme="minorHAnsi" w:cs="Calibri"/>
          <w:sz w:val="20"/>
          <w:szCs w:val="20"/>
        </w:rPr>
        <w:t>), óxidos de nitrógeno (NO</w:t>
      </w:r>
      <w:r w:rsidRPr="00A6479E">
        <w:rPr>
          <w:rFonts w:asciiTheme="minorHAnsi" w:eastAsia="Times New Roman" w:hAnsiTheme="minorHAnsi" w:cs="Calibri"/>
          <w:sz w:val="20"/>
          <w:szCs w:val="20"/>
          <w:vertAlign w:val="subscript"/>
        </w:rPr>
        <w:t>x</w:t>
      </w:r>
      <w:r w:rsidRPr="00A6479E">
        <w:rPr>
          <w:rFonts w:asciiTheme="minorHAnsi" w:eastAsia="Times New Roman" w:hAnsiTheme="minorHAnsi" w:cs="Calibri"/>
          <w:sz w:val="20"/>
          <w:szCs w:val="20"/>
        </w:rPr>
        <w:t>) y dióxido de carbono (CO</w:t>
      </w:r>
      <w:r w:rsidRPr="00A6479E">
        <w:rPr>
          <w:rFonts w:asciiTheme="minorHAnsi" w:eastAsia="Times New Roman" w:hAnsiTheme="minorHAnsi" w:cs="Calibri"/>
          <w:sz w:val="20"/>
          <w:szCs w:val="20"/>
          <w:vertAlign w:val="subscript"/>
        </w:rPr>
        <w:t>2</w:t>
      </w:r>
      <w:r w:rsidRPr="00A6479E">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199BBEBA" w:rsidR="000E675C" w:rsidRPr="003C1039" w:rsidRDefault="00D420BF" w:rsidP="001E74B5">
            <w:pPr>
              <w:jc w:val="center"/>
              <w:rPr>
                <w:rFonts w:asciiTheme="minorHAnsi" w:hAnsiTheme="minorHAnsi" w:cstheme="minorHAnsi"/>
                <w:b/>
                <w:sz w:val="20"/>
                <w:szCs w:val="20"/>
              </w:rPr>
            </w:pPr>
            <w:r>
              <w:rPr>
                <w:rFonts w:asciiTheme="minorHAnsi" w:hAnsiTheme="minorHAnsi" w:cstheme="minorHAnsi"/>
                <w:sz w:val="20"/>
                <w:szCs w:val="20"/>
              </w:rPr>
              <w:t>76004976-K</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183F0532" w:rsidR="000E675C" w:rsidRPr="003C1039" w:rsidRDefault="00D420BF" w:rsidP="001E74B5">
            <w:pPr>
              <w:jc w:val="center"/>
              <w:rPr>
                <w:rFonts w:asciiTheme="minorHAnsi" w:hAnsiTheme="minorHAnsi" w:cstheme="minorHAnsi"/>
                <w:sz w:val="20"/>
                <w:szCs w:val="20"/>
                <w:highlight w:val="yellow"/>
              </w:rPr>
            </w:pPr>
            <w:r>
              <w:rPr>
                <w:rFonts w:asciiTheme="minorHAnsi" w:hAnsiTheme="minorHAnsi" w:cstheme="minorHAnsi"/>
                <w:sz w:val="20"/>
                <w:szCs w:val="20"/>
              </w:rPr>
              <w:t>EMPRESA ELECTRICA ANGAMOS S.A.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581AC84C" w:rsidR="00F12157" w:rsidRPr="003C1039" w:rsidRDefault="00D420BF" w:rsidP="001E74B5">
            <w:pPr>
              <w:jc w:val="center"/>
              <w:rPr>
                <w:rFonts w:asciiTheme="minorHAnsi" w:hAnsiTheme="minorHAnsi" w:cstheme="minorHAnsi"/>
                <w:sz w:val="20"/>
                <w:szCs w:val="20"/>
                <w:highlight w:val="yellow"/>
              </w:rPr>
            </w:pPr>
            <w:r>
              <w:rPr>
                <w:rFonts w:asciiTheme="minorHAnsi" w:hAnsiTheme="minorHAnsi" w:cstheme="minorHAnsi"/>
                <w:sz w:val="20"/>
                <w:szCs w:val="20"/>
              </w:rPr>
              <w:t>ROSARIO NORTE 532</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53A054A8" w:rsidR="00F12157" w:rsidRPr="003C1039" w:rsidRDefault="00D420BF"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5452292</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05CE265A" w:rsidR="00F12157" w:rsidRPr="003C1039" w:rsidRDefault="00D420BF" w:rsidP="001E74B5">
            <w:pPr>
              <w:jc w:val="center"/>
              <w:rPr>
                <w:rFonts w:asciiTheme="minorHAnsi" w:hAnsiTheme="minorHAnsi" w:cstheme="minorHAnsi"/>
                <w:sz w:val="20"/>
                <w:szCs w:val="20"/>
                <w:highlight w:val="yellow"/>
              </w:rPr>
            </w:pPr>
            <w:r>
              <w:rPr>
                <w:rFonts w:asciiTheme="minorHAnsi" w:hAnsiTheme="minorHAnsi" w:cstheme="minorHAnsi"/>
                <w:sz w:val="20"/>
                <w:szCs w:val="20"/>
              </w:rPr>
              <w:t>ANTOFAGASTA</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371399AA" w:rsidR="00F12157" w:rsidRPr="003C1039" w:rsidRDefault="00D420BF" w:rsidP="001E74B5">
            <w:pPr>
              <w:jc w:val="center"/>
              <w:rPr>
                <w:rFonts w:asciiTheme="minorHAnsi" w:hAnsiTheme="minorHAnsi" w:cstheme="minorHAnsi"/>
                <w:sz w:val="20"/>
                <w:szCs w:val="20"/>
                <w:highlight w:val="yellow"/>
              </w:rPr>
            </w:pPr>
            <w:r>
              <w:rPr>
                <w:rFonts w:asciiTheme="minorHAnsi" w:hAnsiTheme="minorHAnsi" w:cstheme="minorHAnsi"/>
                <w:sz w:val="20"/>
                <w:szCs w:val="20"/>
              </w:rPr>
              <w:t>MEJILLONES</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6AA89E32"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A6479E" w:rsidRPr="00A6479E">
        <w:rPr>
          <w:rFonts w:asciiTheme="minorHAnsi" w:hAnsiTheme="minorHAnsi" w:cstheme="minorHAnsi"/>
          <w:sz w:val="20"/>
          <w:szCs w:val="20"/>
        </w:rPr>
        <w:t>EMPRESA ELECTRICA ANGAMOS S.A. CENTRAL TERMOELÉCTRICA ANGAMOS</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D420BF">
        <w:rPr>
          <w:rFonts w:asciiTheme="minorHAnsi" w:hAnsiTheme="minorHAnsi" w:cstheme="minorHAnsi"/>
          <w:sz w:val="20"/>
          <w:szCs w:val="20"/>
        </w:rPr>
        <w:t>1246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ayout w:type="fixed"/>
        <w:tblLook w:val="04A0" w:firstRow="1" w:lastRow="0" w:firstColumn="1" w:lastColumn="0" w:noHBand="0" w:noVBand="1"/>
      </w:tblPr>
      <w:tblGrid>
        <w:gridCol w:w="1447"/>
        <w:gridCol w:w="4473"/>
        <w:gridCol w:w="567"/>
        <w:gridCol w:w="709"/>
        <w:gridCol w:w="850"/>
        <w:gridCol w:w="1008"/>
      </w:tblGrid>
      <w:tr w:rsidR="00EF719C" w:rsidRPr="00EC2579" w14:paraId="58FF4724" w14:textId="77777777" w:rsidTr="00A6479E">
        <w:trPr>
          <w:jc w:val="center"/>
        </w:trPr>
        <w:tc>
          <w:tcPr>
            <w:tcW w:w="9054"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A6479E">
        <w:trPr>
          <w:jc w:val="center"/>
        </w:trPr>
        <w:tc>
          <w:tcPr>
            <w:tcW w:w="1447"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4473"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3134"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A6479E">
        <w:trPr>
          <w:jc w:val="center"/>
        </w:trPr>
        <w:tc>
          <w:tcPr>
            <w:tcW w:w="1447"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4473"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567"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709"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850"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008"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D420BF" w:rsidRPr="00EC2579" w14:paraId="0BEEE43A" w14:textId="77777777" w:rsidTr="00A6479E">
        <w:trPr>
          <w:jc w:val="center"/>
        </w:trPr>
        <w:tc>
          <w:tcPr>
            <w:tcW w:w="1447" w:type="dxa"/>
            <w:shd w:val="clear" w:color="auto" w:fill="FFFFFF" w:themeFill="background1"/>
            <w:vAlign w:val="center"/>
          </w:tcPr>
          <w:p w14:paraId="1C14D279" w14:textId="6747327C"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4473" w:type="dxa"/>
            <w:shd w:val="clear" w:color="auto" w:fill="FFFFFF" w:themeFill="background1"/>
          </w:tcPr>
          <w:p w14:paraId="65DB2187" w14:textId="19E572C7" w:rsidR="00D420BF" w:rsidRPr="00EC2579" w:rsidRDefault="00D420B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567" w:type="dxa"/>
            <w:shd w:val="clear" w:color="auto" w:fill="FFFFFF" w:themeFill="background1"/>
          </w:tcPr>
          <w:p w14:paraId="22A23361" w14:textId="05BEBDF0"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14:paraId="4399C2F7" w14:textId="422EF11D"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7CD95671" w14:textId="16779C4B"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008" w:type="dxa"/>
            <w:shd w:val="clear" w:color="auto" w:fill="FFFFFF" w:themeFill="background1"/>
          </w:tcPr>
          <w:p w14:paraId="38D62FA7" w14:textId="66B62E47"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D420BF" w:rsidRPr="00EC2579" w14:paraId="4E23A6A2" w14:textId="77777777" w:rsidTr="00A6479E">
        <w:trPr>
          <w:jc w:val="center"/>
        </w:trPr>
        <w:tc>
          <w:tcPr>
            <w:tcW w:w="1447" w:type="dxa"/>
            <w:shd w:val="clear" w:color="auto" w:fill="FFFFFF" w:themeFill="background1"/>
            <w:vAlign w:val="center"/>
          </w:tcPr>
          <w:p w14:paraId="24E75F1C" w14:textId="15965D1B"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4473" w:type="dxa"/>
            <w:shd w:val="clear" w:color="auto" w:fill="FFFFFF" w:themeFill="background1"/>
          </w:tcPr>
          <w:p w14:paraId="5B387B01" w14:textId="481C2937" w:rsidR="00D420BF" w:rsidRDefault="00D420BF"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567" w:type="dxa"/>
            <w:shd w:val="clear" w:color="auto" w:fill="FFFFFF" w:themeFill="background1"/>
          </w:tcPr>
          <w:p w14:paraId="20D3BA4B" w14:textId="7461146A"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14:paraId="759E9C6B" w14:textId="0D7CDE97"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60E3B885" w14:textId="0B8020BF" w:rsidR="00D420BF" w:rsidRPr="00EC2579"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008" w:type="dxa"/>
            <w:shd w:val="clear" w:color="auto" w:fill="FFFFFF" w:themeFill="background1"/>
          </w:tcPr>
          <w:p w14:paraId="1B2AA5B4" w14:textId="48BC7030"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D420BF" w:rsidRPr="00EC2579" w14:paraId="65D4131D" w14:textId="77777777" w:rsidTr="00A6479E">
        <w:trPr>
          <w:jc w:val="center"/>
        </w:trPr>
        <w:tc>
          <w:tcPr>
            <w:tcW w:w="1447" w:type="dxa"/>
            <w:shd w:val="clear" w:color="auto" w:fill="FFFFFF" w:themeFill="background1"/>
            <w:vAlign w:val="center"/>
          </w:tcPr>
          <w:p w14:paraId="4829B005" w14:textId="3CF04D34"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4473" w:type="dxa"/>
            <w:shd w:val="clear" w:color="auto" w:fill="FFFFFF" w:themeFill="background1"/>
          </w:tcPr>
          <w:p w14:paraId="0252925A" w14:textId="359A2B36" w:rsidR="00D420BF" w:rsidRDefault="00D420B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567" w:type="dxa"/>
            <w:shd w:val="clear" w:color="auto" w:fill="FFFFFF" w:themeFill="background1"/>
          </w:tcPr>
          <w:p w14:paraId="34C534B4" w14:textId="231090D7"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14:paraId="0C83A51A" w14:textId="48B6D56A"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31619A68" w14:textId="1A56AE6C"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008" w:type="dxa"/>
            <w:shd w:val="clear" w:color="auto" w:fill="FFFFFF" w:themeFill="background1"/>
          </w:tcPr>
          <w:p w14:paraId="086D57F5" w14:textId="13EE39D2"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D420BF" w:rsidRPr="00EC2579" w14:paraId="5FA3C0E2" w14:textId="77777777" w:rsidTr="00A6479E">
        <w:trPr>
          <w:jc w:val="center"/>
        </w:trPr>
        <w:tc>
          <w:tcPr>
            <w:tcW w:w="1447" w:type="dxa"/>
            <w:shd w:val="clear" w:color="auto" w:fill="FFFFFF" w:themeFill="background1"/>
            <w:vAlign w:val="center"/>
          </w:tcPr>
          <w:p w14:paraId="6E597259" w14:textId="67B68C6D"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4473" w:type="dxa"/>
            <w:shd w:val="clear" w:color="auto" w:fill="FFFFFF" w:themeFill="background1"/>
          </w:tcPr>
          <w:p w14:paraId="7884A8A1" w14:textId="7538AD21" w:rsidR="00D420BF" w:rsidRDefault="00D420BF" w:rsidP="00D02086">
            <w:pPr>
              <w:rPr>
                <w:rFonts w:asciiTheme="minorHAnsi" w:hAnsiTheme="minorHAnsi" w:cstheme="minorHAnsi"/>
                <w:sz w:val="20"/>
                <w:szCs w:val="20"/>
              </w:rPr>
            </w:pPr>
            <w:r>
              <w:rPr>
                <w:rFonts w:asciiTheme="minorHAnsi" w:hAnsiTheme="minorHAnsi" w:cstheme="minorHAnsi"/>
                <w:sz w:val="20"/>
                <w:szCs w:val="20"/>
              </w:rPr>
              <w:t>CARBON BITUMINOSO+CARBON SUB-BITUMINOSO</w:t>
            </w:r>
          </w:p>
        </w:tc>
        <w:tc>
          <w:tcPr>
            <w:tcW w:w="567" w:type="dxa"/>
            <w:shd w:val="clear" w:color="auto" w:fill="FFFFFF" w:themeFill="background1"/>
          </w:tcPr>
          <w:p w14:paraId="144622B3" w14:textId="602A859E"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709" w:type="dxa"/>
            <w:shd w:val="clear" w:color="auto" w:fill="FFFFFF" w:themeFill="background1"/>
          </w:tcPr>
          <w:p w14:paraId="61ADEA64" w14:textId="33FF6831"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850" w:type="dxa"/>
            <w:shd w:val="clear" w:color="auto" w:fill="FFFFFF" w:themeFill="background1"/>
          </w:tcPr>
          <w:p w14:paraId="6805F576" w14:textId="6AA20F28"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008" w:type="dxa"/>
            <w:shd w:val="clear" w:color="auto" w:fill="FFFFFF" w:themeFill="background1"/>
          </w:tcPr>
          <w:p w14:paraId="47A6A8BA" w14:textId="282B8BB9" w:rsidR="00D420BF" w:rsidRDefault="00D420BF"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7B9B936F"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A6479E">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4FC32AC1" w:rsidR="00184528" w:rsidRPr="00D72E26" w:rsidRDefault="00A6479E"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D420BF" w:rsidRPr="00D72E26" w14:paraId="118B3CC9" w14:textId="77777777" w:rsidTr="00BB216D">
        <w:tc>
          <w:tcPr>
            <w:tcW w:w="1000" w:type="pct"/>
          </w:tcPr>
          <w:p w14:paraId="16A30F76" w14:textId="25A7A338" w:rsidR="00D420BF" w:rsidRPr="00EF719C" w:rsidRDefault="00D420BF" w:rsidP="00F30CE1">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1000" w:type="pct"/>
          </w:tcPr>
          <w:p w14:paraId="0894D259" w14:textId="2B2D57AA" w:rsidR="00D420BF" w:rsidRPr="00EF719C" w:rsidRDefault="00D420BF" w:rsidP="00F30CE1">
            <w:pPr>
              <w:jc w:val="center"/>
              <w:rPr>
                <w:rFonts w:asciiTheme="minorHAnsi" w:hAnsiTheme="minorHAnsi" w:cstheme="minorHAnsi"/>
                <w:sz w:val="20"/>
                <w:szCs w:val="20"/>
              </w:rPr>
            </w:pPr>
            <w:r>
              <w:rPr>
                <w:rFonts w:asciiTheme="minorHAnsi" w:hAnsiTheme="minorHAnsi" w:cstheme="minorHAnsi"/>
                <w:sz w:val="20"/>
                <w:szCs w:val="20"/>
              </w:rPr>
              <w:t>4.087,597</w:t>
            </w:r>
          </w:p>
        </w:tc>
        <w:tc>
          <w:tcPr>
            <w:tcW w:w="1000" w:type="pct"/>
          </w:tcPr>
          <w:p w14:paraId="505667D0" w14:textId="0588D0B4" w:rsidR="00D420BF" w:rsidRPr="00EF719C" w:rsidRDefault="00D420BF" w:rsidP="00F30CE1">
            <w:pPr>
              <w:jc w:val="center"/>
              <w:rPr>
                <w:rFonts w:asciiTheme="minorHAnsi" w:hAnsiTheme="minorHAnsi" w:cstheme="minorHAnsi"/>
                <w:sz w:val="20"/>
                <w:szCs w:val="20"/>
              </w:rPr>
            </w:pPr>
            <w:r>
              <w:rPr>
                <w:rFonts w:asciiTheme="minorHAnsi" w:hAnsiTheme="minorHAnsi" w:cstheme="minorHAnsi"/>
                <w:sz w:val="20"/>
                <w:szCs w:val="20"/>
              </w:rPr>
              <w:t>3.956,194</w:t>
            </w:r>
          </w:p>
        </w:tc>
        <w:tc>
          <w:tcPr>
            <w:tcW w:w="1000" w:type="pct"/>
          </w:tcPr>
          <w:p w14:paraId="1DD97B58" w14:textId="6CBB48DA" w:rsidR="00D420BF" w:rsidRPr="00EF719C" w:rsidRDefault="00D420BF" w:rsidP="00F30CE1">
            <w:pPr>
              <w:jc w:val="center"/>
              <w:rPr>
                <w:rFonts w:asciiTheme="minorHAnsi" w:hAnsiTheme="minorHAnsi" w:cstheme="minorHAnsi"/>
                <w:sz w:val="20"/>
                <w:szCs w:val="20"/>
              </w:rPr>
            </w:pPr>
            <w:r>
              <w:rPr>
                <w:rFonts w:asciiTheme="minorHAnsi" w:hAnsiTheme="minorHAnsi" w:cstheme="minorHAnsi"/>
                <w:sz w:val="20"/>
                <w:szCs w:val="20"/>
              </w:rPr>
              <w:t>403,891</w:t>
            </w:r>
          </w:p>
        </w:tc>
        <w:tc>
          <w:tcPr>
            <w:tcW w:w="1000" w:type="pct"/>
          </w:tcPr>
          <w:p w14:paraId="3B5D9E35" w14:textId="67E6CDA0" w:rsidR="00D420BF" w:rsidRPr="00EF719C" w:rsidRDefault="00D420BF" w:rsidP="00F30CE1">
            <w:pPr>
              <w:jc w:val="center"/>
              <w:rPr>
                <w:rFonts w:asciiTheme="minorHAnsi" w:hAnsiTheme="minorHAnsi" w:cstheme="minorHAnsi"/>
                <w:sz w:val="20"/>
                <w:szCs w:val="20"/>
              </w:rPr>
            </w:pPr>
            <w:r>
              <w:rPr>
                <w:rFonts w:asciiTheme="minorHAnsi" w:hAnsiTheme="minorHAnsi" w:cstheme="minorHAnsi"/>
                <w:sz w:val="20"/>
                <w:szCs w:val="20"/>
              </w:rPr>
              <w:t>3.074.208,062</w:t>
            </w:r>
          </w:p>
        </w:tc>
      </w:tr>
      <w:tr w:rsidR="00D420BF" w:rsidRPr="00D72E26" w14:paraId="30FA33A4" w14:textId="77777777" w:rsidTr="00BB216D">
        <w:tc>
          <w:tcPr>
            <w:tcW w:w="1000" w:type="pct"/>
          </w:tcPr>
          <w:p w14:paraId="56EA8276" w14:textId="099BD720" w:rsidR="00D420BF" w:rsidRDefault="00D420BF" w:rsidP="00F30CE1">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1000" w:type="pct"/>
          </w:tcPr>
          <w:p w14:paraId="7D9BBD75" w14:textId="3A98911C" w:rsidR="00D420BF" w:rsidRDefault="00D420B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5AC0347A" w14:textId="0A03B8A4" w:rsidR="00D420BF" w:rsidRDefault="00D420B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1AAA19A5" w14:textId="4BCF1A68" w:rsidR="00D420BF" w:rsidRDefault="00D420BF" w:rsidP="00F30CE1">
            <w:pPr>
              <w:jc w:val="center"/>
              <w:rPr>
                <w:rFonts w:asciiTheme="minorHAnsi" w:hAnsiTheme="minorHAnsi" w:cstheme="minorHAnsi"/>
                <w:sz w:val="20"/>
                <w:szCs w:val="20"/>
              </w:rPr>
            </w:pPr>
            <w:r>
              <w:rPr>
                <w:rFonts w:asciiTheme="minorHAnsi" w:hAnsiTheme="minorHAnsi" w:cstheme="minorHAnsi"/>
                <w:sz w:val="20"/>
                <w:szCs w:val="20"/>
              </w:rPr>
              <w:t>0,000</w:t>
            </w:r>
          </w:p>
        </w:tc>
        <w:tc>
          <w:tcPr>
            <w:tcW w:w="1000" w:type="pct"/>
          </w:tcPr>
          <w:p w14:paraId="0AA682F2" w14:textId="6334F5C6" w:rsidR="00D420BF" w:rsidRDefault="00D420BF" w:rsidP="00F30CE1">
            <w:pPr>
              <w:jc w:val="center"/>
              <w:rPr>
                <w:rFonts w:asciiTheme="minorHAnsi" w:hAnsiTheme="minorHAnsi" w:cstheme="minorHAnsi"/>
                <w:sz w:val="20"/>
                <w:szCs w:val="20"/>
              </w:rPr>
            </w:pPr>
            <w:r>
              <w:rPr>
                <w:rFonts w:asciiTheme="minorHAnsi" w:hAnsiTheme="minorHAnsi" w:cstheme="minorHAnsi"/>
                <w:sz w:val="20"/>
                <w:szCs w:val="20"/>
              </w:rPr>
              <w:t>0,000</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w:t>
      </w:r>
      <w:r w:rsidRPr="00EE1E6D">
        <w:rPr>
          <w:rFonts w:asciiTheme="minorHAnsi" w:hAnsiTheme="minorHAnsi" w:cstheme="minorHAnsi"/>
          <w:i/>
          <w:sz w:val="16"/>
          <w:szCs w:val="16"/>
        </w:rPr>
        <w:lastRenderedPageBreak/>
        <w:t xml:space="preserve">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A6479E" w14:paraId="53F3869D" w14:textId="77777777" w:rsidTr="00A6479E">
        <w:tc>
          <w:tcPr>
            <w:tcW w:w="1572" w:type="pct"/>
            <w:tcBorders>
              <w:bottom w:val="single" w:sz="4" w:space="0" w:color="auto"/>
            </w:tcBorders>
            <w:shd w:val="clear" w:color="auto" w:fill="BFBFBF" w:themeFill="background1" w:themeFillShade="BF"/>
          </w:tcPr>
          <w:p w14:paraId="6D32833B" w14:textId="77777777" w:rsidR="00A6479E" w:rsidRPr="00FA14DA" w:rsidRDefault="00A6479E"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A6479E" w:rsidRDefault="00A6479E"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A6479E" w:rsidRPr="00FA14DA" w:rsidRDefault="00A6479E"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A6479E" w:rsidRPr="00FA14DA" w:rsidRDefault="00A6479E"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A6479E" w:rsidRPr="00FA14DA" w:rsidRDefault="00A6479E"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A6479E" w:rsidRPr="00FA14DA" w:rsidRDefault="00A6479E"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A6479E" w:rsidRPr="009A3BC1" w14:paraId="177EEFBA" w14:textId="77777777" w:rsidTr="00A6479E">
        <w:tc>
          <w:tcPr>
            <w:tcW w:w="1572" w:type="pct"/>
            <w:shd w:val="clear" w:color="auto" w:fill="auto"/>
          </w:tcPr>
          <w:p w14:paraId="233DC2BB" w14:textId="7BBF80F1" w:rsidR="00A6479E" w:rsidRPr="009A3BC1" w:rsidRDefault="00A6479E" w:rsidP="00A6479E">
            <w:pPr>
              <w:jc w:val="center"/>
              <w:rPr>
                <w:rFonts w:asciiTheme="minorHAnsi" w:hAnsiTheme="minorHAnsi" w:cstheme="minorHAnsi"/>
                <w:sz w:val="20"/>
                <w:szCs w:val="20"/>
              </w:rPr>
            </w:pPr>
            <w:r>
              <w:rPr>
                <w:rFonts w:asciiTheme="minorHAnsi" w:hAnsiTheme="minorHAnsi" w:cstheme="minorHAnsi"/>
                <w:sz w:val="20"/>
                <w:szCs w:val="20"/>
              </w:rPr>
              <w:t>GE000103-5</w:t>
            </w:r>
          </w:p>
        </w:tc>
        <w:tc>
          <w:tcPr>
            <w:tcW w:w="669" w:type="pct"/>
            <w:shd w:val="clear" w:color="auto" w:fill="auto"/>
          </w:tcPr>
          <w:p w14:paraId="13643C41" w14:textId="7CC29D9A" w:rsidR="00A6479E" w:rsidRPr="009A3BC1" w:rsidRDefault="00A6479E" w:rsidP="00A6479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0768458F" w14:textId="2B79CC7F" w:rsidR="00A6479E" w:rsidRPr="009A3BC1" w:rsidRDefault="00A6479E" w:rsidP="00A6479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6413E6A" w14:textId="148EF294" w:rsidR="00A6479E" w:rsidRPr="009A3BC1" w:rsidRDefault="00A6479E" w:rsidP="00A6479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50043C94" w14:textId="136077B2" w:rsidR="00A6479E" w:rsidRPr="009A3BC1" w:rsidRDefault="00A6479E" w:rsidP="00A6479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4D94CBF6" w14:textId="5DA0CB9E" w:rsidR="00A6479E" w:rsidRPr="009A3BC1" w:rsidRDefault="00A6479E" w:rsidP="00A6479E">
            <w:pPr>
              <w:jc w:val="center"/>
              <w:rPr>
                <w:rFonts w:asciiTheme="minorHAnsi" w:hAnsiTheme="minorHAnsi" w:cstheme="minorHAnsi"/>
                <w:sz w:val="20"/>
                <w:szCs w:val="20"/>
              </w:rPr>
            </w:pPr>
            <w:r>
              <w:rPr>
                <w:rFonts w:asciiTheme="minorHAnsi" w:hAnsiTheme="minorHAnsi" w:cstheme="minorHAnsi"/>
                <w:sz w:val="20"/>
                <w:szCs w:val="20"/>
              </w:rPr>
              <w:t>Aplica</w:t>
            </w:r>
          </w:p>
        </w:tc>
      </w:tr>
      <w:tr w:rsidR="00A6479E" w:rsidRPr="009A3BC1" w14:paraId="01C4C774" w14:textId="77777777" w:rsidTr="00A6479E">
        <w:tc>
          <w:tcPr>
            <w:tcW w:w="1572" w:type="pct"/>
            <w:shd w:val="clear" w:color="auto" w:fill="auto"/>
          </w:tcPr>
          <w:p w14:paraId="31BDDF86" w14:textId="7524670F" w:rsidR="00A6479E" w:rsidRDefault="00A6479E" w:rsidP="00A6479E">
            <w:pPr>
              <w:jc w:val="center"/>
              <w:rPr>
                <w:rFonts w:asciiTheme="minorHAnsi" w:hAnsiTheme="minorHAnsi" w:cstheme="minorHAnsi"/>
                <w:sz w:val="20"/>
                <w:szCs w:val="20"/>
              </w:rPr>
            </w:pPr>
            <w:r>
              <w:rPr>
                <w:rFonts w:asciiTheme="minorHAnsi" w:hAnsiTheme="minorHAnsi" w:cstheme="minorHAnsi"/>
                <w:sz w:val="20"/>
                <w:szCs w:val="20"/>
              </w:rPr>
              <w:t>GE000104-3</w:t>
            </w:r>
          </w:p>
        </w:tc>
        <w:tc>
          <w:tcPr>
            <w:tcW w:w="669" w:type="pct"/>
            <w:shd w:val="clear" w:color="auto" w:fill="auto"/>
          </w:tcPr>
          <w:p w14:paraId="5C34D6D8" w14:textId="109293F4" w:rsidR="00A6479E" w:rsidRDefault="00A6479E" w:rsidP="00A6479E">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7222FB07" w14:textId="704DF550" w:rsidR="00A6479E" w:rsidRDefault="00A6479E" w:rsidP="00A6479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3051E39" w14:textId="34B0D84B" w:rsidR="00A6479E" w:rsidRDefault="00A6479E" w:rsidP="00A6479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6655317" w14:textId="0969380C" w:rsidR="00A6479E" w:rsidRDefault="00A6479E" w:rsidP="00A6479E">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68315FC9" w14:textId="1A8C67B0" w:rsidR="00A6479E" w:rsidRDefault="00A6479E" w:rsidP="00A6479E">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6B49D9" w:rsidRPr="006B49D9">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6B49D9" w:rsidRPr="006B49D9">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B49D9"/>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79E"/>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0BF"/>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C40B-3125-4569-9ECF-3918C2373759}">
  <ds:schemaRefs>
    <ds:schemaRef ds:uri="http://schemas.openxmlformats.org/officeDocument/2006/bibliography"/>
  </ds:schemaRefs>
</ds:datastoreItem>
</file>

<file path=customXml/itemProps2.xml><?xml version="1.0" encoding="utf-8"?>
<ds:datastoreItem xmlns:ds="http://schemas.openxmlformats.org/officeDocument/2006/customXml" ds:itemID="{9DD9A0B4-7079-4865-B1D2-BA04F9C7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5</Pages>
  <Words>1423</Words>
  <Characters>7829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84</cp:revision>
  <cp:lastPrinted>2018-06-21T20:12:00Z</cp:lastPrinted>
  <dcterms:created xsi:type="dcterms:W3CDTF">2018-06-21T18:59:00Z</dcterms:created>
  <dcterms:modified xsi:type="dcterms:W3CDTF">2021-09-09T14:29:00Z</dcterms:modified>
</cp:coreProperties>
</file>