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6930a7f8049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fba4fd758964b9f"/>
      <w:headerReference w:type="even" r:id="R22d713f11e4e4a6d"/>
      <w:headerReference w:type="first" r:id="Ra8071a01a42e4746"/>
      <w:titlePg/>
      <w:footerReference w:type="default" r:id="R2632fa5ac5ce4127"/>
      <w:footerReference w:type="even" r:id="R422a5df2bcb2476c"/>
      <w:footerReference w:type="first" r:id="R24ad9dce498641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592c070b8f44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PISCICOLA LLALLALCA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DFZ-2023-1244-XIV-NE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6323e4a36784e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PISCICOLA LLALLALCA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PISCICOLA LLALLALCA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CENTRO 1 RIO FUI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FUI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CENTRO 2 RIO FUI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FUI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CENTRO 2 RIO FUI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CENTRO 1 RIO FUI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PISCICOLA LLALLALCA.zip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PISCICOLA LLALLALCA.zip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PISCICOLA LLALLALCA.xlsx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666108d0d14c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2ed0e24c9848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4b715f0bf648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cfd7270b714649" /><Relationship Type="http://schemas.openxmlformats.org/officeDocument/2006/relationships/numbering" Target="/word/numbering.xml" Id="R8742984a6d004ec5" /><Relationship Type="http://schemas.openxmlformats.org/officeDocument/2006/relationships/settings" Target="/word/settings.xml" Id="R9f694f727fcb4480" /><Relationship Type="http://schemas.openxmlformats.org/officeDocument/2006/relationships/header" Target="/word/header1.xml" Id="R8fba4fd758964b9f" /><Relationship Type="http://schemas.openxmlformats.org/officeDocument/2006/relationships/header" Target="/word/header2.xml" Id="R22d713f11e4e4a6d" /><Relationship Type="http://schemas.openxmlformats.org/officeDocument/2006/relationships/header" Target="/word/header3.xml" Id="Ra8071a01a42e4746" /><Relationship Type="http://schemas.openxmlformats.org/officeDocument/2006/relationships/image" Target="/word/media/c04a1b97-9915-4227-956c-55f1f12f9a08.png" Id="Ra4a15c3535514647" /><Relationship Type="http://schemas.openxmlformats.org/officeDocument/2006/relationships/footer" Target="/word/footer1.xml" Id="R2632fa5ac5ce4127" /><Relationship Type="http://schemas.openxmlformats.org/officeDocument/2006/relationships/footer" Target="/word/footer2.xml" Id="R422a5df2bcb2476c" /><Relationship Type="http://schemas.openxmlformats.org/officeDocument/2006/relationships/footer" Target="/word/footer3.xml" Id="R24ad9dce498641a8" /><Relationship Type="http://schemas.openxmlformats.org/officeDocument/2006/relationships/image" Target="/word/media/2d01de19-2ef0-471e-b48e-4a2cbed32dbc.png" Id="Rd89d7ce092ba4878" /><Relationship Type="http://schemas.openxmlformats.org/officeDocument/2006/relationships/image" Target="/word/media/77041c65-9ba7-4671-8912-3c1052c41fd9.png" Id="Rf9592c070b8f444c" /><Relationship Type="http://schemas.openxmlformats.org/officeDocument/2006/relationships/image" Target="/word/media/cdc5b03c-e702-4e09-a0c1-eb0fac6b8df1.png" Id="R36323e4a36784e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01de19-2ef0-471e-b48e-4a2cbed32dbc.png" Id="R4a666108d0d14cbf" /><Relationship Type="http://schemas.openxmlformats.org/officeDocument/2006/relationships/hyperlink" Target="http://www.sma.gob.cl" TargetMode="External" Id="R742ed0e24c9848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4a1b97-9915-4227-956c-55f1f12f9a08.png" Id="R734b715f0bf648f9" /></Relationships>
</file>