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49c29f19e4e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20c9433bfb4155"/>
      <w:headerReference w:type="even" r:id="Rf9259276f3684cd7"/>
      <w:headerReference w:type="first" r:id="R1dcdfac732ff4407"/>
      <w:titlePg/>
      <w:footerReference w:type="default" r:id="R763cdeb1f9d94b80"/>
      <w:footerReference w:type="even" r:id="Rd4ee99988885481f"/>
      <w:footerReference w:type="first" r:id="Re4f9877f0eee4d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1826e1a6e34f9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AVES HUECHUN - MELIPILLA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DFZ-2024-591-XIII-NE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5215d6ba1d45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AVES HUECHUN - MELIPILLA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MELIFEED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76474153-6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AVES HUECHUN - MELIPILLA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HUECHUN ALTO S/N,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AVES HUECHUN - MELIPILLA.zip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AVES HUECHUN - MELIPILLA.xlsx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5417e5bfce4f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00ca960e9b44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31e4a7b5ff4f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874ee2d4ab4170" /><Relationship Type="http://schemas.openxmlformats.org/officeDocument/2006/relationships/numbering" Target="/word/numbering.xml" Id="R99909423b9a149c0" /><Relationship Type="http://schemas.openxmlformats.org/officeDocument/2006/relationships/settings" Target="/word/settings.xml" Id="R12fbbf9bdac74a4d" /><Relationship Type="http://schemas.openxmlformats.org/officeDocument/2006/relationships/header" Target="/word/header1.xml" Id="R0920c9433bfb4155" /><Relationship Type="http://schemas.openxmlformats.org/officeDocument/2006/relationships/header" Target="/word/header2.xml" Id="Rf9259276f3684cd7" /><Relationship Type="http://schemas.openxmlformats.org/officeDocument/2006/relationships/header" Target="/word/header3.xml" Id="R1dcdfac732ff4407" /><Relationship Type="http://schemas.openxmlformats.org/officeDocument/2006/relationships/image" Target="/word/media/709ca733-1e9a-4918-8648-d4eca51fed97.png" Id="R8247b78a1f194420" /><Relationship Type="http://schemas.openxmlformats.org/officeDocument/2006/relationships/footer" Target="/word/footer1.xml" Id="R763cdeb1f9d94b80" /><Relationship Type="http://schemas.openxmlformats.org/officeDocument/2006/relationships/footer" Target="/word/footer2.xml" Id="Rd4ee99988885481f" /><Relationship Type="http://schemas.openxmlformats.org/officeDocument/2006/relationships/footer" Target="/word/footer3.xml" Id="Re4f9877f0eee4d66" /><Relationship Type="http://schemas.openxmlformats.org/officeDocument/2006/relationships/image" Target="/word/media/01cacdce-37fa-45c2-91a7-95a5e41ca7d4.png" Id="Rd9c9694f762a47ec" /><Relationship Type="http://schemas.openxmlformats.org/officeDocument/2006/relationships/image" Target="/word/media/3546bb3f-2214-41c6-a248-380d3328664e.png" Id="Reb1826e1a6e34f9f" /><Relationship Type="http://schemas.openxmlformats.org/officeDocument/2006/relationships/image" Target="/word/media/60377ce8-497a-44d2-a960-6da6e2c7f3e9.png" Id="Rb15215d6ba1d45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cacdce-37fa-45c2-91a7-95a5e41ca7d4.png" Id="R0a5417e5bfce4fb9" /><Relationship Type="http://schemas.openxmlformats.org/officeDocument/2006/relationships/hyperlink" Target="http://www.sma.gob.cl" TargetMode="External" Id="R0100ca960e9b44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9ca733-1e9a-4918-8648-d4eca51fed97.png" Id="R1531e4a7b5ff4fe2" /></Relationships>
</file>