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75c72572543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8affd6b248430b"/>
      <w:headerReference w:type="even" r:id="R2fbf0ca13ae9462b"/>
      <w:headerReference w:type="first" r:id="Rc1d6ac12725a4efb"/>
      <w:titlePg/>
      <w:footerReference w:type="default" r:id="Rb75bc874153c4533"/>
      <w:footerReference w:type="even" r:id="R3f86dfc75c7b463a"/>
      <w:footerReference w:type="first" r:id="Ra988a0b7f2a54d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305b1d8aa14d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DFZ-2025-1346-VIII-NE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651ad60af747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MARIA ; CT SANTA MARIA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MARIA.xlsx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367f649c3043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515b9f859e41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c326a73c1b41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69af34518448f2" /><Relationship Type="http://schemas.openxmlformats.org/officeDocument/2006/relationships/numbering" Target="/word/numbering.xml" Id="Rd8c3356e71b84bde" /><Relationship Type="http://schemas.openxmlformats.org/officeDocument/2006/relationships/settings" Target="/word/settings.xml" Id="R3e6f630f64eb40e8" /><Relationship Type="http://schemas.openxmlformats.org/officeDocument/2006/relationships/header" Target="/word/header1.xml" Id="R6a8affd6b248430b" /><Relationship Type="http://schemas.openxmlformats.org/officeDocument/2006/relationships/header" Target="/word/header2.xml" Id="R2fbf0ca13ae9462b" /><Relationship Type="http://schemas.openxmlformats.org/officeDocument/2006/relationships/header" Target="/word/header3.xml" Id="Rc1d6ac12725a4efb" /><Relationship Type="http://schemas.openxmlformats.org/officeDocument/2006/relationships/image" Target="/word/media/2b8b7bda-7785-4ad6-af18-8ecee25cebe0.png" Id="Rcba2f5f35b404c30" /><Relationship Type="http://schemas.openxmlformats.org/officeDocument/2006/relationships/footer" Target="/word/footer1.xml" Id="Rb75bc874153c4533" /><Relationship Type="http://schemas.openxmlformats.org/officeDocument/2006/relationships/footer" Target="/word/footer2.xml" Id="R3f86dfc75c7b463a" /><Relationship Type="http://schemas.openxmlformats.org/officeDocument/2006/relationships/footer" Target="/word/footer3.xml" Id="Ra988a0b7f2a54d80" /><Relationship Type="http://schemas.openxmlformats.org/officeDocument/2006/relationships/image" Target="/word/media/46403e53-65f5-4051-8c48-0c79d8ff2283.png" Id="R26f05faa19f8464b" /><Relationship Type="http://schemas.openxmlformats.org/officeDocument/2006/relationships/image" Target="/word/media/5e9064e2-4f43-442b-88b2-f3415c7cb7aa.png" Id="Rc6305b1d8aa14d20" /><Relationship Type="http://schemas.openxmlformats.org/officeDocument/2006/relationships/image" Target="/word/media/4c857a91-e8bc-42a9-baa5-a739572fde74.png" Id="Rad651ad60af747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403e53-65f5-4051-8c48-0c79d8ff2283.png" Id="R26367f649c304339" /><Relationship Type="http://schemas.openxmlformats.org/officeDocument/2006/relationships/hyperlink" Target="http://www.sma.gob.cl" TargetMode="External" Id="R92515b9f859e41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8b7bda-7785-4ad6-af18-8ecee25cebe0.png" Id="R07c326a73c1b41e5" /></Relationships>
</file>