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d1488acab04b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b32f4c60de44d8"/>
      <w:footerReference w:type="even" r:id="Rc09841a4463a4018"/>
      <w:footerReference w:type="first" r:id="R8fc1266a6fb64e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58923543a645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DFZ-2016-8086-XIII-NE-EI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7e58a00747498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ab12a709b048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fc33d29eb14ab3" /><Relationship Type="http://schemas.openxmlformats.org/officeDocument/2006/relationships/numbering" Target="/word/numbering.xml" Id="Raeece72dc3d14432" /><Relationship Type="http://schemas.openxmlformats.org/officeDocument/2006/relationships/settings" Target="/word/settings.xml" Id="Rc4dd88e401844eb5" /><Relationship Type="http://schemas.openxmlformats.org/officeDocument/2006/relationships/image" Target="/word/media/a75d0175-7b37-4dc0-b759-3b11fca98e83.png" Id="Rb058923543a645a4" /><Relationship Type="http://schemas.openxmlformats.org/officeDocument/2006/relationships/image" Target="/word/media/26f5d0f8-9fff-477b-95ea-04e2c78af499.png" Id="R3b7e58a007474983" /><Relationship Type="http://schemas.openxmlformats.org/officeDocument/2006/relationships/footer" Target="/word/footer1.xml" Id="R3bb32f4c60de44d8" /><Relationship Type="http://schemas.openxmlformats.org/officeDocument/2006/relationships/footer" Target="/word/footer2.xml" Id="Rc09841a4463a4018" /><Relationship Type="http://schemas.openxmlformats.org/officeDocument/2006/relationships/footer" Target="/word/footer3.xml" Id="R8fc1266a6fb64e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ab12a709b04807" /></Relationships>
</file>