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5f697c84d749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6eec4574194b93"/>
      <w:footerReference w:type="even" r:id="Rdf40a673cd9a4d04"/>
      <w:footerReference w:type="first" r:id="R4707e9cf2c3540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99752fbaf747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DFZ-2015-7003-XIV-NE-EI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7d8fcf9b684c5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MARZO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2a2238ab0641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693bf14d93485d" /><Relationship Type="http://schemas.openxmlformats.org/officeDocument/2006/relationships/numbering" Target="/word/numbering.xml" Id="R161873fb88004475" /><Relationship Type="http://schemas.openxmlformats.org/officeDocument/2006/relationships/settings" Target="/word/settings.xml" Id="R1e5be580d1444046" /><Relationship Type="http://schemas.openxmlformats.org/officeDocument/2006/relationships/image" Target="/word/media/a6630e92-2059-42e0-9d80-4c338f44d9ea.png" Id="R2799752fbaf747c8" /><Relationship Type="http://schemas.openxmlformats.org/officeDocument/2006/relationships/image" Target="/word/media/b5f9ab13-ed8b-424e-a17e-bc2080b1019a.png" Id="R277d8fcf9b684c53" /><Relationship Type="http://schemas.openxmlformats.org/officeDocument/2006/relationships/footer" Target="/word/footer1.xml" Id="R766eec4574194b93" /><Relationship Type="http://schemas.openxmlformats.org/officeDocument/2006/relationships/footer" Target="/word/footer2.xml" Id="Rdf40a673cd9a4d04" /><Relationship Type="http://schemas.openxmlformats.org/officeDocument/2006/relationships/footer" Target="/word/footer3.xml" Id="R4707e9cf2c3540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2a2238ab0641d5" /></Relationships>
</file>