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fd0a21e4da46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0c2f0bcbe54a66"/>
      <w:footerReference w:type="even" r:id="R2dfa94434d484691"/>
      <w:footerReference w:type="first" r:id="R6c9cdf9967b247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a7165ecacb40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DFZ-2014-5183-IV-NE-EI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0152d38fc9427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fe2ef8fdf749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70b5fb9e404085" /><Relationship Type="http://schemas.openxmlformats.org/officeDocument/2006/relationships/numbering" Target="/word/numbering.xml" Id="R740eaf2e88204983" /><Relationship Type="http://schemas.openxmlformats.org/officeDocument/2006/relationships/settings" Target="/word/settings.xml" Id="Rb5ac93a766b64b6d" /><Relationship Type="http://schemas.openxmlformats.org/officeDocument/2006/relationships/image" Target="/word/media/4a1a0027-0298-40d1-82f7-1b4f137d7717.png" Id="R1ea7165ecacb403b" /><Relationship Type="http://schemas.openxmlformats.org/officeDocument/2006/relationships/image" Target="/word/media/c9ef37ed-a589-4e15-b356-7e07777121bf.png" Id="Rc60152d38fc9427a" /><Relationship Type="http://schemas.openxmlformats.org/officeDocument/2006/relationships/footer" Target="/word/footer1.xml" Id="R4b0c2f0bcbe54a66" /><Relationship Type="http://schemas.openxmlformats.org/officeDocument/2006/relationships/footer" Target="/word/footer2.xml" Id="R2dfa94434d484691" /><Relationship Type="http://schemas.openxmlformats.org/officeDocument/2006/relationships/footer" Target="/word/footer3.xml" Id="R6c9cdf9967b247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fe2ef8fdf7497a" /></Relationships>
</file>