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f7bc7c8aa349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f3911190f5496f"/>
      <w:footerReference w:type="even" r:id="R37944475984b48e6"/>
      <w:footerReference w:type="first" r:id="R088460b87c0640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d116d3069041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DFZ-2015-1470-XI-NE-EI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f265c5cf22402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8256108bc140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eb760bc0dc48df" /><Relationship Type="http://schemas.openxmlformats.org/officeDocument/2006/relationships/numbering" Target="/word/numbering.xml" Id="R549be89fe8374092" /><Relationship Type="http://schemas.openxmlformats.org/officeDocument/2006/relationships/settings" Target="/word/settings.xml" Id="Re6089957471f43ca" /><Relationship Type="http://schemas.openxmlformats.org/officeDocument/2006/relationships/image" Target="/word/media/6666f5d5-c815-40c2-8b8b-3b01b0d3053d.png" Id="R38d116d306904176" /><Relationship Type="http://schemas.openxmlformats.org/officeDocument/2006/relationships/image" Target="/word/media/9baf1f2f-c974-4d0f-8efe-cfe239ea97f4.png" Id="Rbdf265c5cf224020" /><Relationship Type="http://schemas.openxmlformats.org/officeDocument/2006/relationships/footer" Target="/word/footer1.xml" Id="Redf3911190f5496f" /><Relationship Type="http://schemas.openxmlformats.org/officeDocument/2006/relationships/footer" Target="/word/footer2.xml" Id="R37944475984b48e6" /><Relationship Type="http://schemas.openxmlformats.org/officeDocument/2006/relationships/footer" Target="/word/footer3.xml" Id="R088460b87c0640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8256108bc1404a" /></Relationships>
</file>