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9ae60fe794c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80e29c354384062"/>
      <w:footerReference w:type="even" r:id="R7d0956928bc54e7e"/>
      <w:footerReference w:type="first" r:id="R0919b60d9ddf49a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7f51d0ce48458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DFZ-2013-6038-IX-NE-EI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6d6c8c76015401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256263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5727217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NOMBRE,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513d30813914f6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040ee8cb9c4722" /><Relationship Type="http://schemas.openxmlformats.org/officeDocument/2006/relationships/numbering" Target="/word/numbering.xml" Id="Rc193196a0d8a477e" /><Relationship Type="http://schemas.openxmlformats.org/officeDocument/2006/relationships/settings" Target="/word/settings.xml" Id="R6bbbc25b07ad4019" /><Relationship Type="http://schemas.openxmlformats.org/officeDocument/2006/relationships/image" Target="/word/media/30b562af-6cc7-415d-91e8-f42cfd1f1a48.png" Id="R3a7f51d0ce48458c" /><Relationship Type="http://schemas.openxmlformats.org/officeDocument/2006/relationships/image" Target="/word/media/a265bae2-e148-4d3e-9843-e8210f7b341b.png" Id="Rb6d6c8c76015401a" /><Relationship Type="http://schemas.openxmlformats.org/officeDocument/2006/relationships/footer" Target="/word/footer1.xml" Id="R480e29c354384062" /><Relationship Type="http://schemas.openxmlformats.org/officeDocument/2006/relationships/footer" Target="/word/footer2.xml" Id="R7d0956928bc54e7e" /><Relationship Type="http://schemas.openxmlformats.org/officeDocument/2006/relationships/footer" Target="/word/footer3.xml" Id="R0919b60d9ddf49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513d30813914f61" /></Relationships>
</file>