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8baf616c6243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e979108fc94156"/>
      <w:footerReference w:type="even" r:id="R5fa3e66eb91942cf"/>
      <w:footerReference w:type="first" r:id="R8f168419538145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783185d89342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DFZ-2013-2404-VI-NE-EI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f66656c083406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efac23699e44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d5acff8f174039" /><Relationship Type="http://schemas.openxmlformats.org/officeDocument/2006/relationships/numbering" Target="/word/numbering.xml" Id="Rc8eb6300b3424a77" /><Relationship Type="http://schemas.openxmlformats.org/officeDocument/2006/relationships/settings" Target="/word/settings.xml" Id="Rb5b08bffa4504b88" /><Relationship Type="http://schemas.openxmlformats.org/officeDocument/2006/relationships/image" Target="/word/media/2f8eb8ef-6e8b-4722-9590-633c584387e4.png" Id="Rf2783185d89342c4" /><Relationship Type="http://schemas.openxmlformats.org/officeDocument/2006/relationships/image" Target="/word/media/7dc8acdb-64ae-46ad-a407-3a77375b9863.png" Id="Rc4f66656c083406e" /><Relationship Type="http://schemas.openxmlformats.org/officeDocument/2006/relationships/footer" Target="/word/footer1.xml" Id="R30e979108fc94156" /><Relationship Type="http://schemas.openxmlformats.org/officeDocument/2006/relationships/footer" Target="/word/footer2.xml" Id="R5fa3e66eb91942cf" /><Relationship Type="http://schemas.openxmlformats.org/officeDocument/2006/relationships/footer" Target="/word/footer3.xml" Id="R8f168419538145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efac23699e44fd" /></Relationships>
</file>