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13a313bcef49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c523fdc6c84ac4"/>
      <w:footerReference w:type="even" r:id="Rbca5671de76a48bc"/>
      <w:footerReference w:type="first" r:id="Rc5c69bff56574e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da1cb545f941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DFZ-2013-1711-V-NE-EI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d9ef6618454b7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N°196 de fecha 23-10-2012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77568780-0-37-295</w:t>
            </w:r>
          </w:p>
        </w:tc>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340702</w:t>
            </w:r>
          </w:p>
        </w:tc>
        <w:tc>
          <w:tcPr>
            <w:tcW w:w="2310" w:type="auto"/>
          </w:tcPr>
          <w:p>
            <w:pPr/>
            <w:r>
              <w:rPr>
                <w:sz w:val="18"/>
                <w:szCs w:val="18"/>
              </w:rPr>
              <w:t>6369243</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77568780-0-37-295</w:t>
            </w:r>
          </w:p>
        </w:tc>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a012ded04c04c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acbc7111734fa0" /><Relationship Type="http://schemas.openxmlformats.org/officeDocument/2006/relationships/numbering" Target="/word/numbering.xml" Id="Rd78f9a7c89474e4c" /><Relationship Type="http://schemas.openxmlformats.org/officeDocument/2006/relationships/settings" Target="/word/settings.xml" Id="R0dd30d2aad994020" /><Relationship Type="http://schemas.openxmlformats.org/officeDocument/2006/relationships/image" Target="/word/media/e462995b-52c7-4b18-9961-df20215fb967.png" Id="R9dda1cb545f9418d" /><Relationship Type="http://schemas.openxmlformats.org/officeDocument/2006/relationships/image" Target="/word/media/aa8a1e80-c3dd-48fe-8433-5f6e2b8b8996.png" Id="Rced9ef6618454b7f" /><Relationship Type="http://schemas.openxmlformats.org/officeDocument/2006/relationships/footer" Target="/word/footer1.xml" Id="R44c523fdc6c84ac4" /><Relationship Type="http://schemas.openxmlformats.org/officeDocument/2006/relationships/footer" Target="/word/footer2.xml" Id="Rbca5671de76a48bc" /><Relationship Type="http://schemas.openxmlformats.org/officeDocument/2006/relationships/footer" Target="/word/footer3.xml" Id="Rc5c69bff56574e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012ded04c04cb3" /></Relationships>
</file>