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E5" w:rsidRDefault="0033693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12E5" w:rsidRDefault="0033693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12E5" w:rsidRDefault="0033693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12E5" w:rsidRDefault="00336934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3312E5" w:rsidRDefault="00336934">
      <w:pPr>
        <w:jc w:val="center"/>
      </w:pPr>
      <w:r>
        <w:rPr>
          <w:b/>
          <w:sz w:val="32"/>
          <w:szCs w:val="32"/>
        </w:rPr>
        <w:br/>
        <w:t>DFZ-2014-1748-X-NE-EI</w:t>
      </w:r>
    </w:p>
    <w:p w:rsidR="003312E5" w:rsidRDefault="003312E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12E5">
        <w:trPr>
          <w:jc w:val="center"/>
        </w:trPr>
        <w:tc>
          <w:tcPr>
            <w:tcW w:w="1500" w:type="dxa"/>
          </w:tcPr>
          <w:p w:rsidR="003312E5" w:rsidRDefault="003312E5"/>
        </w:tc>
        <w:tc>
          <w:tcPr>
            <w:tcW w:w="375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12E5">
        <w:trPr>
          <w:jc w:val="center"/>
        </w:trPr>
        <w:tc>
          <w:tcPr>
            <w:tcW w:w="231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12E5" w:rsidRPr="00336934" w:rsidRDefault="00336934">
            <w:pPr>
              <w:jc w:val="center"/>
              <w:rPr>
                <w:sz w:val="18"/>
              </w:rPr>
            </w:pPr>
            <w:r w:rsidRPr="0033693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12E5" w:rsidRDefault="0033693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27E783-C019-4482-90C0-EFFC2170A93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12E5">
        <w:trPr>
          <w:jc w:val="center"/>
        </w:trPr>
        <w:tc>
          <w:tcPr>
            <w:tcW w:w="231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312E5" w:rsidRDefault="00336934">
      <w:r>
        <w:br w:type="page"/>
      </w:r>
    </w:p>
    <w:p w:rsidR="003312E5" w:rsidRDefault="00336934">
      <w:r>
        <w:rPr>
          <w:b/>
        </w:rPr>
        <w:lastRenderedPageBreak/>
        <w:br/>
        <w:t>1. RESUMEN.</w:t>
      </w:r>
    </w:p>
    <w:p w:rsidR="003312E5" w:rsidRDefault="00336934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“BAYAS DEL SUR S.A.”, en el marco de la norma de emisión DS.90/00 para el reporte del período correspondiente a DICIEMBRE del año 2013.</w:t>
      </w:r>
    </w:p>
    <w:p w:rsidR="003312E5" w:rsidRDefault="00336934">
      <w:pPr>
        <w:jc w:val="both"/>
      </w:pPr>
      <w:r>
        <w:br/>
        <w:t xml:space="preserve">Entre los principales hechos </w:t>
      </w:r>
      <w:r>
        <w:t>constatados como no conformidades se encuentran: El establecimiento industrial entrega el autocontrol fuera del plazo establecido; El establecimiento industrial no informa en su autocontrol todos los parámetros indicados para controlar en su programa de mo</w:t>
      </w:r>
      <w:r>
        <w:t xml:space="preserve">nitoreo; El establecimiento industrial no informa en su autocontrol todas las muestras del período controlado indicadas en su programa de monitoreo; </w:t>
      </w:r>
    </w:p>
    <w:p w:rsidR="003312E5" w:rsidRDefault="00336934">
      <w:r>
        <w:rPr>
          <w:b/>
        </w:rPr>
        <w:br/>
        <w:t>2. IDENTIFICACIÓN DEL PROYECTO, ACTIVIDAD O FUENTE FISCALIZADA</w:t>
      </w:r>
    </w:p>
    <w:p w:rsidR="003312E5" w:rsidRDefault="003312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12E5">
        <w:trPr>
          <w:jc w:val="center"/>
        </w:trPr>
        <w:tc>
          <w:tcPr>
            <w:tcW w:w="2310" w:type="pct"/>
            <w:gridSpan w:val="2"/>
          </w:tcPr>
          <w:p w:rsidR="003312E5" w:rsidRDefault="00336934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3312E5" w:rsidRDefault="00336934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3312E5">
        <w:trPr>
          <w:jc w:val="center"/>
        </w:trPr>
        <w:tc>
          <w:tcPr>
            <w:tcW w:w="2310" w:type="pct"/>
            <w:gridSpan w:val="4"/>
          </w:tcPr>
          <w:p w:rsidR="003312E5" w:rsidRDefault="00336934">
            <w:r>
              <w:rPr>
                <w:b/>
              </w:rPr>
              <w:t>Identificación de la actividad, proyecto o fuente fiscalizada:</w:t>
            </w:r>
            <w:r>
              <w:br/>
              <w:t>BAYAS DEL SUR S.A.</w:t>
            </w:r>
          </w:p>
        </w:tc>
      </w:tr>
      <w:tr w:rsidR="003312E5">
        <w:trPr>
          <w:jc w:val="center"/>
        </w:trPr>
        <w:tc>
          <w:tcPr>
            <w:tcW w:w="15000" w:type="dxa"/>
          </w:tcPr>
          <w:p w:rsidR="003312E5" w:rsidRDefault="00336934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3312E5" w:rsidRDefault="0033693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312E5" w:rsidRDefault="0033693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3312E5" w:rsidRDefault="00336934">
            <w:r>
              <w:rPr>
                <w:b/>
              </w:rPr>
              <w:t>Comuna:</w:t>
            </w:r>
            <w:r>
              <w:br/>
              <w:t>PUR</w:t>
            </w:r>
            <w:r>
              <w:t>RANQUE</w:t>
            </w:r>
          </w:p>
        </w:tc>
      </w:tr>
      <w:tr w:rsidR="003312E5">
        <w:trPr>
          <w:jc w:val="center"/>
        </w:trPr>
        <w:tc>
          <w:tcPr>
            <w:tcW w:w="2310" w:type="pct"/>
            <w:gridSpan w:val="2"/>
          </w:tcPr>
          <w:p w:rsidR="003312E5" w:rsidRDefault="00336934">
            <w:r>
              <w:rPr>
                <w:b/>
              </w:rPr>
              <w:t>Correo electrónico:</w:t>
            </w:r>
            <w:r>
              <w:br/>
              <w:t>AVENEGAS@BAYASDELSUR.CL</w:t>
            </w:r>
          </w:p>
        </w:tc>
        <w:tc>
          <w:tcPr>
            <w:tcW w:w="2310" w:type="pct"/>
            <w:gridSpan w:val="2"/>
          </w:tcPr>
          <w:p w:rsidR="003312E5" w:rsidRDefault="0033693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12E5" w:rsidRDefault="00336934">
      <w:r>
        <w:rPr>
          <w:b/>
        </w:rPr>
        <w:br/>
        <w:t>3. ANTECEDENTES DE LA ACTIVIDAD DE FISCALIZACIÓN</w:t>
      </w:r>
    </w:p>
    <w:p w:rsidR="003312E5" w:rsidRDefault="00331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12E5">
        <w:trPr>
          <w:jc w:val="center"/>
        </w:trPr>
        <w:tc>
          <w:tcPr>
            <w:tcW w:w="12000" w:type="dxa"/>
          </w:tcPr>
          <w:p w:rsidR="003312E5" w:rsidRDefault="00336934">
            <w:r>
              <w:t>Motivo de la Actividad de Fiscalización:</w:t>
            </w:r>
          </w:p>
        </w:tc>
        <w:tc>
          <w:tcPr>
            <w:tcW w:w="30000" w:type="dxa"/>
          </w:tcPr>
          <w:p w:rsidR="003312E5" w:rsidRDefault="00336934">
            <w:r>
              <w:t xml:space="preserve">Actividad Programada de Seguimiento Ambiental de Normas de Emisión referentes a la descarga de </w:t>
            </w:r>
            <w:r>
              <w:t>Residuos Líquidos para el período de DICIEMBRE del 2013.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r>
              <w:t>Materia Específica Objeto de la Fiscalización:</w:t>
            </w:r>
          </w:p>
        </w:tc>
        <w:tc>
          <w:tcPr>
            <w:tcW w:w="2310" w:type="auto"/>
          </w:tcPr>
          <w:p w:rsidR="003312E5" w:rsidRDefault="00336934">
            <w:r>
              <w:t xml:space="preserve">Analizar los resultados analíticos de la calidad de los Residuos Líquidos descargados por la actividad industrial individualizada anteriormente, según </w:t>
            </w:r>
            <w:r>
              <w:t>la siguiente Resolución de Monitoreo (RPM):</w:t>
            </w:r>
            <w:r>
              <w:br/>
              <w:t>SISS N° 1930 de fecha 27-05-2011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12E5" w:rsidRDefault="00336934">
            <w:r>
              <w:t>La Resolución de Calificación Ambiental que regula la actividad es:</w:t>
            </w:r>
            <w:r>
              <w:br/>
              <w:t>RCA N°454 de fecha 02-10-2009</w:t>
            </w:r>
            <w:r>
              <w:br/>
              <w:t>La Norma</w:t>
            </w:r>
            <w:r>
              <w:t xml:space="preserve">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312E5" w:rsidRDefault="00336934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3312E5" w:rsidRDefault="00336934">
      <w:r>
        <w:rPr>
          <w:b/>
        </w:rPr>
        <w:br/>
      </w:r>
      <w:r>
        <w:rPr>
          <w:b/>
        </w:rPr>
        <w:tab/>
        <w:t>4.1. Identificación de la descarga</w:t>
      </w:r>
    </w:p>
    <w:p w:rsidR="003312E5" w:rsidRDefault="00331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3312E5">
        <w:trPr>
          <w:jc w:val="center"/>
        </w:trPr>
        <w:tc>
          <w:tcPr>
            <w:tcW w:w="6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ESTERO LARGO (PURRANQUE, X REG.)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312E5" w:rsidRDefault="003312E5"/>
        </w:tc>
        <w:tc>
          <w:tcPr>
            <w:tcW w:w="2310" w:type="auto"/>
          </w:tcPr>
          <w:p w:rsidR="003312E5" w:rsidRDefault="003312E5"/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3312E5" w:rsidRDefault="00336934">
            <w:r>
              <w:rPr>
                <w:sz w:val="18"/>
                <w:szCs w:val="18"/>
              </w:rPr>
              <w:t>03-2011</w:t>
            </w:r>
          </w:p>
        </w:tc>
      </w:tr>
    </w:tbl>
    <w:p w:rsidR="003312E5" w:rsidRDefault="0033693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312E5" w:rsidRDefault="00331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312E5">
        <w:trPr>
          <w:jc w:val="center"/>
        </w:trPr>
        <w:tc>
          <w:tcPr>
            <w:tcW w:w="2310" w:type="auto"/>
          </w:tcPr>
          <w:p w:rsidR="003312E5" w:rsidRDefault="003312E5"/>
        </w:tc>
        <w:tc>
          <w:tcPr>
            <w:tcW w:w="2310" w:type="auto"/>
          </w:tcPr>
          <w:p w:rsidR="003312E5" w:rsidRDefault="003312E5"/>
        </w:tc>
        <w:tc>
          <w:tcPr>
            <w:tcW w:w="2310" w:type="auto"/>
            <w:gridSpan w:val="8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12E5"/>
        </w:tc>
        <w:tc>
          <w:tcPr>
            <w:tcW w:w="2310" w:type="auto"/>
          </w:tcPr>
          <w:p w:rsidR="003312E5" w:rsidRDefault="003312E5"/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12E5">
        <w:trPr>
          <w:jc w:val="center"/>
        </w:trPr>
        <w:tc>
          <w:tcPr>
            <w:tcW w:w="45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2E5" w:rsidRDefault="0033693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12E5" w:rsidRDefault="00336934">
      <w:r>
        <w:rPr>
          <w:b/>
        </w:rPr>
        <w:br/>
        <w:t>5. CONCLUSIONES</w:t>
      </w:r>
    </w:p>
    <w:p w:rsidR="003312E5" w:rsidRDefault="00336934">
      <w:r>
        <w:br/>
        <w:t>Del total de exigencias verificadas, se identificaron las siguientes no conformidades:</w:t>
      </w:r>
    </w:p>
    <w:p w:rsidR="003312E5" w:rsidRDefault="00331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3312E5">
        <w:trPr>
          <w:jc w:val="center"/>
        </w:trPr>
        <w:tc>
          <w:tcPr>
            <w:tcW w:w="4500" w:type="dxa"/>
          </w:tcPr>
          <w:p w:rsidR="003312E5" w:rsidRDefault="0033693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12E5" w:rsidRDefault="0033693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12E5" w:rsidRDefault="00336934">
            <w:pPr>
              <w:jc w:val="center"/>
            </w:pPr>
            <w:r>
              <w:t>Descripción de la No Conformidad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312E5" w:rsidRDefault="00336934">
            <w:r>
              <w:t xml:space="preserve">Entregar dentro </w:t>
            </w:r>
            <w:r>
              <w:t>de plazo</w:t>
            </w:r>
          </w:p>
        </w:tc>
        <w:tc>
          <w:tcPr>
            <w:tcW w:w="2310" w:type="auto"/>
          </w:tcPr>
          <w:p w:rsidR="003312E5" w:rsidRDefault="00336934">
            <w:r>
              <w:t>El establecimiento industrial entrega el autocontrol fuera del plazo establecido.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3312E5" w:rsidRDefault="00336934">
            <w:r>
              <w:t>Entregar parámetros solicitados</w:t>
            </w:r>
          </w:p>
        </w:tc>
        <w:tc>
          <w:tcPr>
            <w:tcW w:w="2310" w:type="auto"/>
          </w:tcPr>
          <w:p w:rsidR="003312E5" w:rsidRDefault="00336934">
            <w:r>
              <w:t xml:space="preserve">El establecimiento industrial no informa en su autocontrol todos los parámetros indicados para controlar en su programa de </w:t>
            </w:r>
            <w:r>
              <w:t>monitoreo.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312E5" w:rsidRDefault="00336934">
            <w:r>
              <w:t>Entregar con frecuencia solicitada</w:t>
            </w:r>
          </w:p>
        </w:tc>
        <w:tc>
          <w:tcPr>
            <w:tcW w:w="2310" w:type="auto"/>
          </w:tcPr>
          <w:p w:rsidR="003312E5" w:rsidRDefault="0033693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312E5" w:rsidRDefault="00336934">
      <w:r>
        <w:rPr>
          <w:b/>
        </w:rPr>
        <w:br/>
        <w:t>6. ANEXOS</w:t>
      </w:r>
    </w:p>
    <w:p w:rsidR="003312E5" w:rsidRDefault="00331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312E5">
        <w:trPr>
          <w:jc w:val="center"/>
        </w:trPr>
        <w:tc>
          <w:tcPr>
            <w:tcW w:w="4500" w:type="dxa"/>
          </w:tcPr>
          <w:p w:rsidR="003312E5" w:rsidRDefault="0033693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12E5" w:rsidRDefault="00336934">
            <w:pPr>
              <w:jc w:val="center"/>
            </w:pPr>
            <w:r>
              <w:t xml:space="preserve">Nombre Anexo </w:t>
            </w:r>
          </w:p>
        </w:tc>
      </w:tr>
      <w:tr w:rsidR="003312E5">
        <w:trPr>
          <w:jc w:val="center"/>
        </w:trPr>
        <w:tc>
          <w:tcPr>
            <w:tcW w:w="2310" w:type="auto"/>
          </w:tcPr>
          <w:p w:rsidR="003312E5" w:rsidRDefault="0033693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2E5" w:rsidRDefault="00336934">
            <w:r>
              <w:t>Ficha de resultados de autoc</w:t>
            </w:r>
            <w:r>
              <w:t>ontrol PUNTO 1 (ESTERO LARGO)</w:t>
            </w:r>
          </w:p>
        </w:tc>
      </w:tr>
    </w:tbl>
    <w:p w:rsidR="00000000" w:rsidRDefault="0033693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6934">
      <w:r>
        <w:separator/>
      </w:r>
    </w:p>
  </w:endnote>
  <w:endnote w:type="continuationSeparator" w:id="0">
    <w:p w:rsidR="00000000" w:rsidRDefault="003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69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6934"/>
  <w:p w:rsidR="003312E5" w:rsidRDefault="0033693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6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6934">
      <w:r>
        <w:separator/>
      </w:r>
    </w:p>
  </w:footnote>
  <w:footnote w:type="continuationSeparator" w:id="0">
    <w:p w:rsidR="00000000" w:rsidRDefault="0033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12E5"/>
    <w:rsid w:val="003369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6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eF69QG/G2wSJTb0J7LK1oQ1o41c=</DigestValue>
    </Reference>
    <Reference URI="#idOfficeObject" Type="http://www.w3.org/2000/09/xmldsig#Object">
      <DigestMethod Algorithm="http://www.w3.org/2000/09/xmldsig#sha1"/>
      <DigestValue>L19g3pE72b079D1AnZgpFsOa8dE=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Ah9yaiMK9mW559PRmBUUGrpbTv8=</DigestValue>
    </Reference>
    <Reference URI="#idValidSigLnImg" Type="http://www.w3.org/2000/09/xmldsig#Object">
      <DigestMethod Algorithm="http://www.w3.org/2000/09/xmldsig#sha1"/>
      <DigestValue>fw977aXQgxzusJHC4rvYyy4Jteg=</DigestValue>
    </Reference>
    <Reference URI="#idInvalidSigLnImg" Type="http://www.w3.org/2000/09/xmldsig#Object">
      <DigestMethod Algorithm="http://www.w3.org/2000/09/xmldsig#sha1"/>
      <DigestValue>pOiXfN0hcIfbDihIGjxEo5cqjeE=</DigestValue>
    </Reference>
  </SignedInfo>
  <SignatureValue>mhrEkfxtyaJXagW8m9gPp61LnEV+vhT0SUyIol4+hDTQRturqmDHSJvhzKd4cCAZbOJvUZ2l28rU
N/aAmlTgv11hVhyn9RdGwqOJiyktBM77NyulCOBNQ3s//htVl/b9A6ijqRavQrC6F9dVydkJUr4g
vGCDdvl8I0d11FaCxnhn9TvawqzqpHeeTN8veRXcLVDVvpjINy3FgWJJ+maRNVC94KN1WgnmpJ0M
uA/4+sQxWTqMWf/wOShp5Af7IcwfRo67zJPCKUyIfWYIb1K4fo5EUCyMt2adJqcBH8428lIao6ZY
kOQKn8iSbyFKasd0NINF4pLuHC4UBNvNP+vSyg==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CtLCb+aIJXytoX6HNiC/DcVAZAw=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JarqW52pNEI/Gn7MwH6hXvRKQVg=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ebnswT3gZRJGnAXAbOVjRz3UcE4=</DigestValue>
      </Reference>
      <Reference URI="/word/footer3.xml?ContentType=application/vnd.openxmlformats-officedocument.wordprocessingml.footer+xml">
        <DigestMethod Algorithm="http://www.w3.org/2000/09/xmldsig#sha1"/>
        <DigestValue>cHm0WucJNaUZ+79B7XUteHNGqCc=</DigestValue>
      </Reference>
      <Reference URI="/word/document.xml?ContentType=application/vnd.openxmlformats-officedocument.wordprocessingml.document.main+xml">
        <DigestMethod Algorithm="http://www.w3.org/2000/09/xmldsig#sha1"/>
        <DigestValue>isbuuZs6Aq17Y0bLqIXxVkIArdM=</DigestValue>
      </Reference>
      <Reference URI="/word/footnotes.xml?ContentType=application/vnd.openxmlformats-officedocument.wordprocessingml.footnotes+xml">
        <DigestMethod Algorithm="http://www.w3.org/2000/09/xmldsig#sha1"/>
        <DigestValue>rDFw9hSv/cftKnhW4y3CQue/fZk=</DigestValue>
      </Reference>
      <Reference URI="/word/footer1.xml?ContentType=application/vnd.openxmlformats-officedocument.wordprocessingml.footer+xml">
        <DigestMethod Algorithm="http://www.w3.org/2000/09/xmldsig#sha1"/>
        <DigestValue>cHm0WucJNaUZ+79B7XUteHNGqCc=</DigestValue>
      </Reference>
      <Reference URI="/word/footer2.xml?ContentType=application/vnd.openxmlformats-officedocument.wordprocessingml.footer+xml">
        <DigestMethod Algorithm="http://www.w3.org/2000/09/xmldsig#sha1"/>
        <DigestValue>f1ai/GEKrSwcsMUifdpHX+xpPqg=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2014-10-10T02:17:58Z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{4E27E783-C019-4482-90C0-EFFC2170A936}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2014-10-10T02:17:58Z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DPdQqoxE0A1AAAAM0SIT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M91CjAEbArUAAAAHhshX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3267</Characters>
  <Application>Microsoft Office Word</Application>
  <DocSecurity>0</DocSecurity>
  <Lines>27</Lines>
  <Paragraphs>7</Paragraphs>
  <ScaleCrop>false</ScaleCrop>
  <Company>HP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2014-10-10T02:17:00Z</dcterms:created>
  <dcterms:modified xsi:type="dcterms:W3CDTF">2014-10-10T02:17:00Z</dcterms:modified>
</cp:coreProperties>
</file>