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8059D4" w:rsidRDefault="00C07655" w:rsidP="00C923C2">
      <w:pPr>
        <w:spacing w:line="276" w:lineRule="auto"/>
        <w:ind w:left="708" w:hanging="708"/>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N (IREV) DE CEMS TRS</w:t>
      </w:r>
      <w:r w:rsidR="00D045F4">
        <w:rPr>
          <w:rFonts w:asciiTheme="minorHAnsi" w:hAnsiTheme="minorHAnsi"/>
          <w:b/>
        </w:rPr>
        <w:t xml:space="preserve"> Y O</w:t>
      </w:r>
      <w:r w:rsidR="00D045F4" w:rsidRPr="00D045F4">
        <w:rPr>
          <w:rFonts w:asciiTheme="minorHAnsi" w:hAnsiTheme="minorHAnsi"/>
          <w:b/>
          <w:vertAlign w:val="subscript"/>
        </w:rPr>
        <w:t>2</w:t>
      </w:r>
      <w:r w:rsidR="00AE4211">
        <w:rPr>
          <w:rFonts w:asciiTheme="minorHAnsi" w:hAnsiTheme="minorHAnsi" w:cstheme="minorHAnsi"/>
          <w:b/>
        </w:rPr>
        <w:t>”</w:t>
      </w:r>
    </w:p>
    <w:p w:rsidR="006F6246" w:rsidRPr="008512EA" w:rsidRDefault="006F6246" w:rsidP="00E86612">
      <w:pPr>
        <w:spacing w:line="276" w:lineRule="auto"/>
        <w:jc w:val="center"/>
        <w:rPr>
          <w:rFonts w:asciiTheme="minorHAnsi" w:hAnsiTheme="minorHAnsi" w:cstheme="minorHAnsi"/>
          <w:b/>
        </w:rPr>
      </w:pPr>
    </w:p>
    <w:p w:rsidR="00E86612" w:rsidRDefault="00C923C2" w:rsidP="00E86612">
      <w:pPr>
        <w:spacing w:line="276" w:lineRule="auto"/>
        <w:jc w:val="center"/>
        <w:rPr>
          <w:rFonts w:asciiTheme="minorHAnsi" w:hAnsiTheme="minorHAnsi"/>
          <w:b/>
        </w:rPr>
      </w:pPr>
      <w:r>
        <w:rPr>
          <w:rFonts w:asciiTheme="minorHAnsi" w:hAnsiTheme="minorHAnsi"/>
          <w:b/>
        </w:rPr>
        <w:t>HORNO DE CAL</w:t>
      </w:r>
    </w:p>
    <w:p w:rsidR="006F6246" w:rsidRDefault="002460FE" w:rsidP="00E86612">
      <w:pPr>
        <w:spacing w:line="276" w:lineRule="auto"/>
        <w:jc w:val="center"/>
        <w:rPr>
          <w:rFonts w:asciiTheme="minorHAnsi" w:hAnsiTheme="minorHAnsi" w:cstheme="minorHAnsi"/>
          <w:b/>
        </w:rPr>
      </w:pPr>
      <w:r>
        <w:rPr>
          <w:rFonts w:asciiTheme="minorHAnsi" w:hAnsiTheme="minorHAnsi"/>
          <w:b/>
        </w:rPr>
        <w:t xml:space="preserve">PLANTA </w:t>
      </w:r>
      <w:r w:rsidR="00F13F86">
        <w:rPr>
          <w:rFonts w:asciiTheme="minorHAnsi" w:hAnsiTheme="minorHAnsi"/>
          <w:b/>
        </w:rPr>
        <w:t>CONSTITUCIÓN</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06635A" w:rsidRDefault="00AF11B1" w:rsidP="0006635A">
      <w:pPr>
        <w:spacing w:line="276" w:lineRule="auto"/>
        <w:jc w:val="center"/>
        <w:rPr>
          <w:rFonts w:asciiTheme="minorHAnsi" w:hAnsiTheme="minorHAnsi"/>
          <w:b/>
        </w:rPr>
      </w:pPr>
      <w:r>
        <w:rPr>
          <w:rFonts w:asciiTheme="minorHAnsi" w:hAnsiTheme="minorHAnsi"/>
          <w:b/>
        </w:rPr>
        <w:t>DFZ-2019</w:t>
      </w:r>
      <w:r w:rsidR="006F6246">
        <w:rPr>
          <w:rFonts w:asciiTheme="minorHAnsi" w:hAnsiTheme="minorHAnsi"/>
          <w:b/>
        </w:rPr>
        <w:t>-</w:t>
      </w:r>
      <w:r w:rsidR="00F13F86">
        <w:rPr>
          <w:rFonts w:asciiTheme="minorHAnsi" w:hAnsiTheme="minorHAnsi"/>
          <w:b/>
        </w:rPr>
        <w:t>150</w:t>
      </w:r>
      <w:r w:rsidR="00C923C2">
        <w:rPr>
          <w:rFonts w:asciiTheme="minorHAnsi" w:hAnsiTheme="minorHAnsi"/>
          <w:b/>
        </w:rPr>
        <w:t>7</w:t>
      </w:r>
      <w:r w:rsidR="002460FE">
        <w:rPr>
          <w:rFonts w:asciiTheme="minorHAnsi" w:hAnsiTheme="minorHAnsi"/>
          <w:b/>
        </w:rPr>
        <w:t>-VII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F13F86">
        <w:rPr>
          <w:rFonts w:asciiTheme="minorHAnsi" w:hAnsiTheme="minorHAnsi"/>
          <w:b/>
        </w:rPr>
        <w:t>CONSTITUCIÓN</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045F4" w:rsidRDefault="00D045F4" w:rsidP="008A3168">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045F4" w:rsidRDefault="00D045F4" w:rsidP="008A3168">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045F4" w:rsidRDefault="00D045F4" w:rsidP="008A3168">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045F4" w:rsidRDefault="00D045F4"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045F4" w:rsidRPr="0062498D" w:rsidRDefault="000D0283" w:rsidP="008A3168">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D045F4" w:rsidRDefault="00115C91" w:rsidP="008A3168">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045F4" w:rsidRDefault="00D045F4"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045F4" w:rsidRDefault="0047679A"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Francisco Alegre D.</w:t>
            </w:r>
          </w:p>
        </w:tc>
        <w:tc>
          <w:tcPr>
            <w:tcW w:w="2662" w:type="dxa"/>
            <w:tcBorders>
              <w:top w:val="single" w:sz="4" w:space="0" w:color="auto"/>
              <w:left w:val="single" w:sz="4" w:space="0" w:color="auto"/>
              <w:bottom w:val="single" w:sz="4" w:space="0" w:color="auto"/>
              <w:right w:val="single" w:sz="4" w:space="0" w:color="auto"/>
            </w:tcBorders>
            <w:vAlign w:val="center"/>
            <w:hideMark/>
          </w:tcPr>
          <w:p w:rsidR="00D045F4" w:rsidRDefault="00115C91" w:rsidP="008A3168">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v:shape id="_x0000_i1026" type="#_x0000_t75" alt="Línea de firma de Microsoft Office..." style="width:114pt;height:58pt">
                  <v:imagedata r:id="rId14" o:title=""/>
                  <o:lock v:ext="edit" ungrouping="t" rotation="t" aspectratio="f" cropping="t" verticies="t" grouping="t"/>
                  <o:signatureline v:ext="edit" id="{4DC8183D-379A-4421-B27B-EB4FEA4036FE}" provid="{00000000-0000-0000-0000-000000000000}" o:suggestedsigner="Francisco Alegre" o:suggestedsigner2="Profesional División Fiscalización" showsigndate="f" issignatureline="t"/>
                </v:shape>
              </w:pict>
            </w:r>
            <w:bookmarkEnd w:id="5"/>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1948FB" w:rsidRDefault="00660229" w:rsidP="00660229">
      <w:pPr>
        <w:jc w:val="center"/>
        <w:rPr>
          <w:rFonts w:asciiTheme="minorHAnsi" w:hAnsiTheme="minorHAnsi" w:cstheme="minorHAnsi"/>
          <w:b/>
          <w:sz w:val="20"/>
          <w:szCs w:val="20"/>
        </w:rPr>
      </w:pPr>
      <w:r w:rsidRPr="001948FB">
        <w:rPr>
          <w:rFonts w:asciiTheme="minorHAnsi" w:hAnsiTheme="minorHAnsi" w:cstheme="minorHAnsi"/>
          <w:b/>
          <w:sz w:val="20"/>
          <w:szCs w:val="20"/>
        </w:rPr>
        <w:t>Tabla de Contenidos</w:t>
      </w:r>
    </w:p>
    <w:p w:rsidR="00660229" w:rsidRPr="001948F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948FB" w:rsidTr="00685BAB">
        <w:trPr>
          <w:trHeight w:val="253"/>
        </w:trPr>
        <w:tc>
          <w:tcPr>
            <w:tcW w:w="4869" w:type="dxa"/>
            <w:shd w:val="clear" w:color="auto" w:fill="auto"/>
          </w:tcPr>
          <w:p w:rsidR="00660229" w:rsidRPr="001948FB" w:rsidRDefault="00660229" w:rsidP="00673551">
            <w:pPr>
              <w:rPr>
                <w:rFonts w:asciiTheme="minorHAnsi" w:hAnsiTheme="minorHAnsi" w:cstheme="minorHAnsi"/>
                <w:b/>
                <w:i/>
                <w:sz w:val="20"/>
                <w:szCs w:val="20"/>
              </w:rPr>
            </w:pPr>
            <w:r w:rsidRPr="001948FB">
              <w:rPr>
                <w:rFonts w:asciiTheme="minorHAnsi" w:hAnsiTheme="minorHAnsi" w:cstheme="minorHAnsi"/>
                <w:b/>
                <w:i/>
                <w:sz w:val="20"/>
                <w:szCs w:val="20"/>
              </w:rPr>
              <w:t>Tema</w:t>
            </w:r>
          </w:p>
        </w:tc>
        <w:tc>
          <w:tcPr>
            <w:tcW w:w="4869" w:type="dxa"/>
            <w:shd w:val="clear" w:color="auto" w:fill="auto"/>
          </w:tcPr>
          <w:p w:rsidR="00660229" w:rsidRPr="001948FB" w:rsidRDefault="00660229" w:rsidP="00673551">
            <w:pPr>
              <w:jc w:val="right"/>
              <w:rPr>
                <w:rFonts w:asciiTheme="minorHAnsi" w:hAnsiTheme="minorHAnsi" w:cstheme="minorHAnsi"/>
                <w:b/>
                <w:i/>
                <w:sz w:val="20"/>
                <w:szCs w:val="20"/>
              </w:rPr>
            </w:pPr>
            <w:r w:rsidRPr="001948FB">
              <w:rPr>
                <w:rFonts w:asciiTheme="minorHAnsi" w:hAnsiTheme="minorHAnsi" w:cstheme="minorHAnsi"/>
                <w:b/>
                <w:i/>
                <w:sz w:val="20"/>
                <w:szCs w:val="20"/>
              </w:rPr>
              <w:t>Página</w:t>
            </w:r>
          </w:p>
        </w:tc>
      </w:tr>
    </w:tbl>
    <w:p w:rsidR="00E03A65" w:rsidRDefault="0090696A">
      <w:pPr>
        <w:pStyle w:val="TDC1"/>
        <w:rPr>
          <w:rFonts w:eastAsiaTheme="minorEastAsia" w:cstheme="minorBidi"/>
          <w:b w:val="0"/>
          <w:noProof/>
          <w:sz w:val="22"/>
          <w:lang w:eastAsia="es-CL"/>
        </w:rPr>
      </w:pPr>
      <w:r w:rsidRPr="001948FB">
        <w:rPr>
          <w:bCs/>
          <w:caps/>
          <w:szCs w:val="20"/>
        </w:rPr>
        <w:fldChar w:fldCharType="begin"/>
      </w:r>
      <w:r w:rsidRPr="001948FB">
        <w:rPr>
          <w:bCs/>
          <w:caps/>
          <w:szCs w:val="20"/>
        </w:rPr>
        <w:instrText xml:space="preserve"> TOC \o "1-1" \h \z \u </w:instrText>
      </w:r>
      <w:r w:rsidRPr="001948FB">
        <w:rPr>
          <w:bCs/>
          <w:caps/>
          <w:szCs w:val="20"/>
        </w:rPr>
        <w:fldChar w:fldCharType="separate"/>
      </w:r>
      <w:hyperlink w:anchor="_Toc17794046" w:history="1">
        <w:r w:rsidR="00E03A65" w:rsidRPr="00AE101C">
          <w:rPr>
            <w:rStyle w:val="Hipervnculo"/>
            <w:noProof/>
          </w:rPr>
          <w:t>1.</w:t>
        </w:r>
        <w:r w:rsidR="00E03A65">
          <w:rPr>
            <w:rFonts w:eastAsiaTheme="minorEastAsia" w:cstheme="minorBidi"/>
            <w:b w:val="0"/>
            <w:noProof/>
            <w:sz w:val="22"/>
            <w:lang w:eastAsia="es-CL"/>
          </w:rPr>
          <w:tab/>
        </w:r>
        <w:r w:rsidR="00E03A65" w:rsidRPr="00AE101C">
          <w:rPr>
            <w:rStyle w:val="Hipervnculo"/>
            <w:noProof/>
          </w:rPr>
          <w:t>RESUMEN.</w:t>
        </w:r>
        <w:r w:rsidR="00E03A65">
          <w:rPr>
            <w:noProof/>
            <w:webHidden/>
          </w:rPr>
          <w:tab/>
        </w:r>
        <w:r w:rsidR="00E03A65">
          <w:rPr>
            <w:noProof/>
            <w:webHidden/>
          </w:rPr>
          <w:fldChar w:fldCharType="begin"/>
        </w:r>
        <w:r w:rsidR="00E03A65">
          <w:rPr>
            <w:noProof/>
            <w:webHidden/>
          </w:rPr>
          <w:instrText xml:space="preserve"> PAGEREF _Toc17794046 \h </w:instrText>
        </w:r>
        <w:r w:rsidR="00E03A65">
          <w:rPr>
            <w:noProof/>
            <w:webHidden/>
          </w:rPr>
        </w:r>
        <w:r w:rsidR="00E03A65">
          <w:rPr>
            <w:noProof/>
            <w:webHidden/>
          </w:rPr>
          <w:fldChar w:fldCharType="separate"/>
        </w:r>
        <w:r w:rsidR="00E03A65">
          <w:rPr>
            <w:noProof/>
            <w:webHidden/>
          </w:rPr>
          <w:t>3</w:t>
        </w:r>
        <w:r w:rsidR="00E03A65">
          <w:rPr>
            <w:noProof/>
            <w:webHidden/>
          </w:rPr>
          <w:fldChar w:fldCharType="end"/>
        </w:r>
      </w:hyperlink>
    </w:p>
    <w:p w:rsidR="00E03A65" w:rsidRDefault="00115C91">
      <w:pPr>
        <w:pStyle w:val="TDC1"/>
        <w:rPr>
          <w:rFonts w:eastAsiaTheme="minorEastAsia" w:cstheme="minorBidi"/>
          <w:b w:val="0"/>
          <w:noProof/>
          <w:sz w:val="22"/>
          <w:lang w:eastAsia="es-CL"/>
        </w:rPr>
      </w:pPr>
      <w:hyperlink w:anchor="_Toc17794047" w:history="1">
        <w:r w:rsidR="00E03A65" w:rsidRPr="00AE101C">
          <w:rPr>
            <w:rStyle w:val="Hipervnculo"/>
            <w:noProof/>
          </w:rPr>
          <w:t>2.</w:t>
        </w:r>
        <w:r w:rsidR="00E03A65">
          <w:rPr>
            <w:rFonts w:eastAsiaTheme="minorEastAsia" w:cstheme="minorBidi"/>
            <w:b w:val="0"/>
            <w:noProof/>
            <w:sz w:val="22"/>
            <w:lang w:eastAsia="es-CL"/>
          </w:rPr>
          <w:tab/>
        </w:r>
        <w:r w:rsidR="00E03A65" w:rsidRPr="00AE101C">
          <w:rPr>
            <w:rStyle w:val="Hipervnculo"/>
            <w:noProof/>
          </w:rPr>
          <w:t>IDENTIFICACIÓN DE LA UNIDAD</w:t>
        </w:r>
        <w:r w:rsidR="00E03A65">
          <w:rPr>
            <w:noProof/>
            <w:webHidden/>
          </w:rPr>
          <w:tab/>
        </w:r>
        <w:r w:rsidR="00E03A65">
          <w:rPr>
            <w:noProof/>
            <w:webHidden/>
          </w:rPr>
          <w:fldChar w:fldCharType="begin"/>
        </w:r>
        <w:r w:rsidR="00E03A65">
          <w:rPr>
            <w:noProof/>
            <w:webHidden/>
          </w:rPr>
          <w:instrText xml:space="preserve"> PAGEREF _Toc17794047 \h </w:instrText>
        </w:r>
        <w:r w:rsidR="00E03A65">
          <w:rPr>
            <w:noProof/>
            <w:webHidden/>
          </w:rPr>
        </w:r>
        <w:r w:rsidR="00E03A65">
          <w:rPr>
            <w:noProof/>
            <w:webHidden/>
          </w:rPr>
          <w:fldChar w:fldCharType="separate"/>
        </w:r>
        <w:r w:rsidR="00E03A65">
          <w:rPr>
            <w:noProof/>
            <w:webHidden/>
          </w:rPr>
          <w:t>4</w:t>
        </w:r>
        <w:r w:rsidR="00E03A65">
          <w:rPr>
            <w:noProof/>
            <w:webHidden/>
          </w:rPr>
          <w:fldChar w:fldCharType="end"/>
        </w:r>
      </w:hyperlink>
    </w:p>
    <w:p w:rsidR="00E03A65" w:rsidRDefault="00115C91">
      <w:pPr>
        <w:pStyle w:val="TDC1"/>
        <w:rPr>
          <w:rFonts w:eastAsiaTheme="minorEastAsia" w:cstheme="minorBidi"/>
          <w:b w:val="0"/>
          <w:noProof/>
          <w:sz w:val="22"/>
          <w:lang w:eastAsia="es-CL"/>
        </w:rPr>
      </w:pPr>
      <w:hyperlink w:anchor="_Toc17794048" w:history="1">
        <w:r w:rsidR="00E03A65" w:rsidRPr="00AE101C">
          <w:rPr>
            <w:rStyle w:val="Hipervnculo"/>
            <w:noProof/>
          </w:rPr>
          <w:t>3.</w:t>
        </w:r>
        <w:r w:rsidR="00E03A65">
          <w:rPr>
            <w:rFonts w:eastAsiaTheme="minorEastAsia" w:cstheme="minorBidi"/>
            <w:b w:val="0"/>
            <w:noProof/>
            <w:sz w:val="22"/>
            <w:lang w:eastAsia="es-CL"/>
          </w:rPr>
          <w:tab/>
        </w:r>
        <w:r w:rsidR="00E03A65" w:rsidRPr="00AE101C">
          <w:rPr>
            <w:rStyle w:val="Hipervnculo"/>
            <w:noProof/>
          </w:rPr>
          <w:t>IDENTIFICACIÓN DE LA ENTIDAD TÉCNICA DE FISCALIZACIÓN AMBIENTAL (ETFA):</w:t>
        </w:r>
        <w:r w:rsidR="00E03A65">
          <w:rPr>
            <w:noProof/>
            <w:webHidden/>
          </w:rPr>
          <w:tab/>
        </w:r>
        <w:r w:rsidR="00E03A65">
          <w:rPr>
            <w:noProof/>
            <w:webHidden/>
          </w:rPr>
          <w:fldChar w:fldCharType="begin"/>
        </w:r>
        <w:r w:rsidR="00E03A65">
          <w:rPr>
            <w:noProof/>
            <w:webHidden/>
          </w:rPr>
          <w:instrText xml:space="preserve"> PAGEREF _Toc17794048 \h </w:instrText>
        </w:r>
        <w:r w:rsidR="00E03A65">
          <w:rPr>
            <w:noProof/>
            <w:webHidden/>
          </w:rPr>
        </w:r>
        <w:r w:rsidR="00E03A65">
          <w:rPr>
            <w:noProof/>
            <w:webHidden/>
          </w:rPr>
          <w:fldChar w:fldCharType="separate"/>
        </w:r>
        <w:r w:rsidR="00E03A65">
          <w:rPr>
            <w:noProof/>
            <w:webHidden/>
          </w:rPr>
          <w:t>5</w:t>
        </w:r>
        <w:r w:rsidR="00E03A65">
          <w:rPr>
            <w:noProof/>
            <w:webHidden/>
          </w:rPr>
          <w:fldChar w:fldCharType="end"/>
        </w:r>
      </w:hyperlink>
    </w:p>
    <w:p w:rsidR="00E03A65" w:rsidRDefault="00115C91">
      <w:pPr>
        <w:pStyle w:val="TDC1"/>
        <w:rPr>
          <w:rFonts w:eastAsiaTheme="minorEastAsia" w:cstheme="minorBidi"/>
          <w:b w:val="0"/>
          <w:noProof/>
          <w:sz w:val="22"/>
          <w:lang w:eastAsia="es-CL"/>
        </w:rPr>
      </w:pPr>
      <w:hyperlink w:anchor="_Toc17794049" w:history="1">
        <w:r w:rsidR="00E03A65" w:rsidRPr="00AE101C">
          <w:rPr>
            <w:rStyle w:val="Hipervnculo"/>
            <w:noProof/>
          </w:rPr>
          <w:t>4.</w:t>
        </w:r>
        <w:r w:rsidR="00E03A65">
          <w:rPr>
            <w:rFonts w:eastAsiaTheme="minorEastAsia" w:cstheme="minorBidi"/>
            <w:b w:val="0"/>
            <w:noProof/>
            <w:sz w:val="22"/>
            <w:lang w:eastAsia="es-CL"/>
          </w:rPr>
          <w:tab/>
        </w:r>
        <w:r w:rsidR="00E03A65" w:rsidRPr="00AE101C">
          <w:rPr>
            <w:rStyle w:val="Hipervnculo"/>
            <w:noProof/>
          </w:rPr>
          <w:t>MOTIVO DE LA ACTIVIDAD DE FISCALIZACIÓN</w:t>
        </w:r>
        <w:r w:rsidR="00E03A65">
          <w:rPr>
            <w:noProof/>
            <w:webHidden/>
          </w:rPr>
          <w:tab/>
        </w:r>
        <w:r w:rsidR="00E03A65">
          <w:rPr>
            <w:noProof/>
            <w:webHidden/>
          </w:rPr>
          <w:fldChar w:fldCharType="begin"/>
        </w:r>
        <w:r w:rsidR="00E03A65">
          <w:rPr>
            <w:noProof/>
            <w:webHidden/>
          </w:rPr>
          <w:instrText xml:space="preserve"> PAGEREF _Toc17794049 \h </w:instrText>
        </w:r>
        <w:r w:rsidR="00E03A65">
          <w:rPr>
            <w:noProof/>
            <w:webHidden/>
          </w:rPr>
        </w:r>
        <w:r w:rsidR="00E03A65">
          <w:rPr>
            <w:noProof/>
            <w:webHidden/>
          </w:rPr>
          <w:fldChar w:fldCharType="separate"/>
        </w:r>
        <w:r w:rsidR="00E03A65">
          <w:rPr>
            <w:noProof/>
            <w:webHidden/>
          </w:rPr>
          <w:t>5</w:t>
        </w:r>
        <w:r w:rsidR="00E03A65">
          <w:rPr>
            <w:noProof/>
            <w:webHidden/>
          </w:rPr>
          <w:fldChar w:fldCharType="end"/>
        </w:r>
      </w:hyperlink>
    </w:p>
    <w:p w:rsidR="00E03A65" w:rsidRDefault="00115C91">
      <w:pPr>
        <w:pStyle w:val="TDC1"/>
        <w:rPr>
          <w:rFonts w:eastAsiaTheme="minorEastAsia" w:cstheme="minorBidi"/>
          <w:b w:val="0"/>
          <w:noProof/>
          <w:sz w:val="22"/>
          <w:lang w:eastAsia="es-CL"/>
        </w:rPr>
      </w:pPr>
      <w:hyperlink w:anchor="_Toc17794050" w:history="1">
        <w:r w:rsidR="00E03A65" w:rsidRPr="00AE101C">
          <w:rPr>
            <w:rStyle w:val="Hipervnculo"/>
            <w:noProof/>
          </w:rPr>
          <w:t>5.</w:t>
        </w:r>
        <w:r w:rsidR="00E03A65">
          <w:rPr>
            <w:rFonts w:eastAsiaTheme="minorEastAsia" w:cstheme="minorBidi"/>
            <w:b w:val="0"/>
            <w:noProof/>
            <w:sz w:val="22"/>
            <w:lang w:eastAsia="es-CL"/>
          </w:rPr>
          <w:tab/>
        </w:r>
        <w:r w:rsidR="00E03A65" w:rsidRPr="00AE101C">
          <w:rPr>
            <w:rStyle w:val="Hipervnculo"/>
            <w:noProof/>
          </w:rPr>
          <w:t>MATERIA ESPECÍFICA OBJETO DE LA FISCALIZACIÓN</w:t>
        </w:r>
        <w:r w:rsidR="00E03A65">
          <w:rPr>
            <w:noProof/>
            <w:webHidden/>
          </w:rPr>
          <w:tab/>
        </w:r>
        <w:r w:rsidR="00E03A65">
          <w:rPr>
            <w:noProof/>
            <w:webHidden/>
          </w:rPr>
          <w:fldChar w:fldCharType="begin"/>
        </w:r>
        <w:r w:rsidR="00E03A65">
          <w:rPr>
            <w:noProof/>
            <w:webHidden/>
          </w:rPr>
          <w:instrText xml:space="preserve"> PAGEREF _Toc17794050 \h </w:instrText>
        </w:r>
        <w:r w:rsidR="00E03A65">
          <w:rPr>
            <w:noProof/>
            <w:webHidden/>
          </w:rPr>
        </w:r>
        <w:r w:rsidR="00E03A65">
          <w:rPr>
            <w:noProof/>
            <w:webHidden/>
          </w:rPr>
          <w:fldChar w:fldCharType="separate"/>
        </w:r>
        <w:r w:rsidR="00E03A65">
          <w:rPr>
            <w:noProof/>
            <w:webHidden/>
          </w:rPr>
          <w:t>5</w:t>
        </w:r>
        <w:r w:rsidR="00E03A65">
          <w:rPr>
            <w:noProof/>
            <w:webHidden/>
          </w:rPr>
          <w:fldChar w:fldCharType="end"/>
        </w:r>
      </w:hyperlink>
    </w:p>
    <w:p w:rsidR="00E03A65" w:rsidRDefault="00115C91">
      <w:pPr>
        <w:pStyle w:val="TDC1"/>
        <w:rPr>
          <w:rFonts w:eastAsiaTheme="minorEastAsia" w:cstheme="minorBidi"/>
          <w:b w:val="0"/>
          <w:noProof/>
          <w:sz w:val="22"/>
          <w:lang w:eastAsia="es-CL"/>
        </w:rPr>
      </w:pPr>
      <w:hyperlink w:anchor="_Toc17794051" w:history="1">
        <w:r w:rsidR="00E03A65" w:rsidRPr="00AE101C">
          <w:rPr>
            <w:rStyle w:val="Hipervnculo"/>
            <w:noProof/>
          </w:rPr>
          <w:t>6.</w:t>
        </w:r>
        <w:r w:rsidR="00E03A65">
          <w:rPr>
            <w:rFonts w:eastAsiaTheme="minorEastAsia" w:cstheme="minorBidi"/>
            <w:b w:val="0"/>
            <w:noProof/>
            <w:sz w:val="22"/>
            <w:lang w:eastAsia="es-CL"/>
          </w:rPr>
          <w:tab/>
        </w:r>
        <w:r w:rsidR="00E03A65" w:rsidRPr="00AE101C">
          <w:rPr>
            <w:rStyle w:val="Hipervnculo"/>
            <w:noProof/>
          </w:rPr>
          <w:t>INSTRUMENTOS DE GESTIÓN AMBIENTAL QUE REGULAN LA ACTIVIDAD FISCALIZADA</w:t>
        </w:r>
        <w:r w:rsidR="00E03A65">
          <w:rPr>
            <w:noProof/>
            <w:webHidden/>
          </w:rPr>
          <w:tab/>
        </w:r>
        <w:r w:rsidR="00E03A65">
          <w:rPr>
            <w:noProof/>
            <w:webHidden/>
          </w:rPr>
          <w:fldChar w:fldCharType="begin"/>
        </w:r>
        <w:r w:rsidR="00E03A65">
          <w:rPr>
            <w:noProof/>
            <w:webHidden/>
          </w:rPr>
          <w:instrText xml:space="preserve"> PAGEREF _Toc17794051 \h </w:instrText>
        </w:r>
        <w:r w:rsidR="00E03A65">
          <w:rPr>
            <w:noProof/>
            <w:webHidden/>
          </w:rPr>
        </w:r>
        <w:r w:rsidR="00E03A65">
          <w:rPr>
            <w:noProof/>
            <w:webHidden/>
          </w:rPr>
          <w:fldChar w:fldCharType="separate"/>
        </w:r>
        <w:r w:rsidR="00E03A65">
          <w:rPr>
            <w:noProof/>
            <w:webHidden/>
          </w:rPr>
          <w:t>6</w:t>
        </w:r>
        <w:r w:rsidR="00E03A65">
          <w:rPr>
            <w:noProof/>
            <w:webHidden/>
          </w:rPr>
          <w:fldChar w:fldCharType="end"/>
        </w:r>
      </w:hyperlink>
    </w:p>
    <w:p w:rsidR="00E03A65" w:rsidRDefault="00115C91">
      <w:pPr>
        <w:pStyle w:val="TDC1"/>
        <w:rPr>
          <w:rFonts w:eastAsiaTheme="minorEastAsia" w:cstheme="minorBidi"/>
          <w:b w:val="0"/>
          <w:noProof/>
          <w:sz w:val="22"/>
          <w:lang w:eastAsia="es-CL"/>
        </w:rPr>
      </w:pPr>
      <w:hyperlink w:anchor="_Toc17794052" w:history="1">
        <w:r w:rsidR="00E03A65" w:rsidRPr="00AE101C">
          <w:rPr>
            <w:rStyle w:val="Hipervnculo"/>
            <w:noProof/>
          </w:rPr>
          <w:t>7.</w:t>
        </w:r>
        <w:r w:rsidR="00E03A65">
          <w:rPr>
            <w:rFonts w:eastAsiaTheme="minorEastAsia" w:cstheme="minorBidi"/>
            <w:b w:val="0"/>
            <w:noProof/>
            <w:sz w:val="22"/>
            <w:lang w:eastAsia="es-CL"/>
          </w:rPr>
          <w:tab/>
        </w:r>
        <w:r w:rsidR="00E03A65" w:rsidRPr="00AE101C">
          <w:rPr>
            <w:rStyle w:val="Hipervnculo"/>
            <w:noProof/>
          </w:rPr>
          <w:t>EXAMEN DE LA INFORMACIÓN Y RESULTADOS</w:t>
        </w:r>
        <w:r w:rsidR="00E03A65">
          <w:rPr>
            <w:noProof/>
            <w:webHidden/>
          </w:rPr>
          <w:tab/>
        </w:r>
        <w:r w:rsidR="00E03A65">
          <w:rPr>
            <w:noProof/>
            <w:webHidden/>
          </w:rPr>
          <w:fldChar w:fldCharType="begin"/>
        </w:r>
        <w:r w:rsidR="00E03A65">
          <w:rPr>
            <w:noProof/>
            <w:webHidden/>
          </w:rPr>
          <w:instrText xml:space="preserve"> PAGEREF _Toc17794052 \h </w:instrText>
        </w:r>
        <w:r w:rsidR="00E03A65">
          <w:rPr>
            <w:noProof/>
            <w:webHidden/>
          </w:rPr>
        </w:r>
        <w:r w:rsidR="00E03A65">
          <w:rPr>
            <w:noProof/>
            <w:webHidden/>
          </w:rPr>
          <w:fldChar w:fldCharType="separate"/>
        </w:r>
        <w:r w:rsidR="00E03A65">
          <w:rPr>
            <w:noProof/>
            <w:webHidden/>
          </w:rPr>
          <w:t>6</w:t>
        </w:r>
        <w:r w:rsidR="00E03A65">
          <w:rPr>
            <w:noProof/>
            <w:webHidden/>
          </w:rPr>
          <w:fldChar w:fldCharType="end"/>
        </w:r>
      </w:hyperlink>
    </w:p>
    <w:p w:rsidR="00E03A65" w:rsidRDefault="00115C91">
      <w:pPr>
        <w:pStyle w:val="TDC1"/>
        <w:rPr>
          <w:rFonts w:eastAsiaTheme="minorEastAsia" w:cstheme="minorBidi"/>
          <w:b w:val="0"/>
          <w:noProof/>
          <w:sz w:val="22"/>
          <w:lang w:eastAsia="es-CL"/>
        </w:rPr>
      </w:pPr>
      <w:hyperlink w:anchor="_Toc17794053" w:history="1">
        <w:r w:rsidR="00E03A65" w:rsidRPr="00AE101C">
          <w:rPr>
            <w:rStyle w:val="Hipervnculo"/>
            <w:noProof/>
          </w:rPr>
          <w:t>8.</w:t>
        </w:r>
        <w:r w:rsidR="00E03A65">
          <w:rPr>
            <w:rFonts w:eastAsiaTheme="minorEastAsia" w:cstheme="minorBidi"/>
            <w:b w:val="0"/>
            <w:noProof/>
            <w:sz w:val="22"/>
            <w:lang w:eastAsia="es-CL"/>
          </w:rPr>
          <w:tab/>
        </w:r>
        <w:r w:rsidR="00E03A65" w:rsidRPr="00AE101C">
          <w:rPr>
            <w:rStyle w:val="Hipervnculo"/>
            <w:noProof/>
          </w:rPr>
          <w:t>CONCLUSIONES</w:t>
        </w:r>
        <w:r w:rsidR="00E03A65">
          <w:rPr>
            <w:noProof/>
            <w:webHidden/>
          </w:rPr>
          <w:tab/>
        </w:r>
        <w:r w:rsidR="00E03A65">
          <w:rPr>
            <w:noProof/>
            <w:webHidden/>
          </w:rPr>
          <w:fldChar w:fldCharType="begin"/>
        </w:r>
        <w:r w:rsidR="00E03A65">
          <w:rPr>
            <w:noProof/>
            <w:webHidden/>
          </w:rPr>
          <w:instrText xml:space="preserve"> PAGEREF _Toc17794053 \h </w:instrText>
        </w:r>
        <w:r w:rsidR="00E03A65">
          <w:rPr>
            <w:noProof/>
            <w:webHidden/>
          </w:rPr>
        </w:r>
        <w:r w:rsidR="00E03A65">
          <w:rPr>
            <w:noProof/>
            <w:webHidden/>
          </w:rPr>
          <w:fldChar w:fldCharType="separate"/>
        </w:r>
        <w:r w:rsidR="00E03A65">
          <w:rPr>
            <w:noProof/>
            <w:webHidden/>
          </w:rPr>
          <w:t>8</w:t>
        </w:r>
        <w:r w:rsidR="00E03A65">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1948FB">
        <w:rPr>
          <w:bCs/>
          <w:caps/>
          <w:szCs w:val="20"/>
        </w:rPr>
        <w:fldChar w:fldCharType="end"/>
      </w:r>
    </w:p>
    <w:p w:rsidR="00EE4BAC" w:rsidRDefault="00892E24" w:rsidP="0024030F">
      <w:pPr>
        <w:pStyle w:val="Ttulo1"/>
      </w:pPr>
      <w:bookmarkStart w:id="6" w:name="_Toc353993435"/>
      <w:bookmarkStart w:id="7" w:name="_Toc17794046"/>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bookmarkEnd w:id="8"/>
    <w:bookmarkEnd w:id="9"/>
    <w:bookmarkEnd w:id="10"/>
    <w:bookmarkEnd w:id="11"/>
    <w:bookmarkEnd w:id="12"/>
    <w:bookmarkEnd w:id="13"/>
    <w:bookmarkEnd w:id="14"/>
    <w:p w:rsidR="006F6246" w:rsidRDefault="00C923C2" w:rsidP="006F6246">
      <w:pPr>
        <w:rPr>
          <w:rFonts w:asciiTheme="minorHAnsi" w:hAnsiTheme="minorHAnsi" w:cstheme="minorHAnsi"/>
          <w:sz w:val="18"/>
          <w:szCs w:val="18"/>
        </w:rPr>
      </w:pPr>
      <w:r>
        <w:rPr>
          <w:rFonts w:asciiTheme="minorHAnsi" w:hAnsiTheme="minorHAnsi" w:cstheme="minorHAnsi"/>
          <w:sz w:val="18"/>
          <w:szCs w:val="18"/>
        </w:rPr>
        <w:t>El</w:t>
      </w:r>
      <w:r w:rsidR="006F6246">
        <w:rPr>
          <w:rFonts w:asciiTheme="minorHAnsi" w:hAnsiTheme="minorHAnsi" w:cstheme="minorHAnsi"/>
          <w:sz w:val="18"/>
          <w:szCs w:val="18"/>
        </w:rPr>
        <w:t xml:space="preserve"> </w:t>
      </w:r>
      <w:r>
        <w:rPr>
          <w:rFonts w:asciiTheme="minorHAnsi" w:hAnsiTheme="minorHAnsi" w:cstheme="minorHAnsi"/>
          <w:sz w:val="18"/>
          <w:szCs w:val="18"/>
        </w:rPr>
        <w:t>HORNO DE CAL</w:t>
      </w:r>
      <w:r w:rsidR="006174A9">
        <w:rPr>
          <w:rFonts w:asciiTheme="minorHAnsi" w:hAnsiTheme="minorHAnsi" w:cstheme="minorHAnsi"/>
          <w:sz w:val="18"/>
          <w:szCs w:val="18"/>
        </w:rPr>
        <w:t xml:space="preserve">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sidR="00F13F86">
        <w:rPr>
          <w:rFonts w:asciiTheme="minorHAnsi" w:hAnsiTheme="minorHAnsi"/>
          <w:sz w:val="18"/>
          <w:szCs w:val="18"/>
        </w:rPr>
        <w:t>CONSTITUCIÓN</w:t>
      </w:r>
      <w:r w:rsidR="006F6246">
        <w:rPr>
          <w:rFonts w:asciiTheme="minorHAnsi" w:hAnsiTheme="minorHAnsi" w:cstheme="minorHAnsi"/>
          <w:sz w:val="18"/>
          <w:szCs w:val="18"/>
        </w:rPr>
        <w:t xml:space="preserve"> perteneciente a la empresa </w:t>
      </w:r>
      <w:r w:rsidR="006F6246">
        <w:rPr>
          <w:rFonts w:asciiTheme="minorHAnsi" w:hAnsiTheme="minorHAnsi"/>
          <w:sz w:val="18"/>
          <w:szCs w:val="18"/>
        </w:rPr>
        <w:t>CELULOSA ARAUCO Y CONSTITUCIÓN S.A.,</w:t>
      </w:r>
      <w:r w:rsidR="002460FE">
        <w:rPr>
          <w:rFonts w:asciiTheme="minorHAnsi" w:hAnsiTheme="minorHAnsi" w:cstheme="minorHAnsi"/>
          <w:sz w:val="18"/>
          <w:szCs w:val="18"/>
        </w:rPr>
        <w:t xml:space="preserve"> está afect</w:t>
      </w:r>
      <w:r w:rsidR="00F13F86">
        <w:rPr>
          <w:rFonts w:asciiTheme="minorHAnsi" w:hAnsiTheme="minorHAnsi" w:cstheme="minorHAnsi"/>
          <w:sz w:val="18"/>
          <w:szCs w:val="18"/>
        </w:rPr>
        <w: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6F6246">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6F6246">
        <w:rPr>
          <w:rFonts w:asciiTheme="minorHAnsi" w:hAnsiTheme="minorHAnsi" w:cstheme="minorHAnsi"/>
          <w:sz w:val="18"/>
          <w:szCs w:val="18"/>
        </w:rPr>
        <w:t>”. El mismo artículo señala además que “</w:t>
      </w:r>
      <w:r w:rsidR="005E45B6">
        <w:rPr>
          <w:rFonts w:asciiTheme="minorHAnsi" w:hAnsiTheme="minorHAnsi" w:cstheme="minorHAnsi"/>
          <w:i/>
          <w:sz w:val="18"/>
          <w:szCs w:val="18"/>
        </w:rPr>
        <w:t>L</w:t>
      </w:r>
      <w:r w:rsidR="006F6246">
        <w:rPr>
          <w:rFonts w:asciiTheme="minorHAnsi" w:hAnsiTheme="minorHAnsi" w:cstheme="minorHAnsi"/>
          <w:i/>
          <w:sz w:val="18"/>
          <w:szCs w:val="18"/>
        </w:rPr>
        <w:t>a Superintendencia del Medio Ambiente podrá definir los requerimientos mínimos de operación, control de calidad y aseguramiento de los datos del Sistema de Monitoreo Continuo de Emisiones</w:t>
      </w:r>
      <w:r w:rsidR="006F624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F13F86">
        <w:rPr>
          <w:rFonts w:asciiTheme="minorHAnsi" w:hAnsiTheme="minorHAnsi" w:cstheme="minorHAnsi"/>
          <w:sz w:val="18"/>
          <w:szCs w:val="18"/>
        </w:rPr>
        <w:t xml:space="preserve"> </w:t>
      </w:r>
      <w:r w:rsidR="006F6246">
        <w:rPr>
          <w:rFonts w:asciiTheme="minorHAnsi" w:hAnsiTheme="minorHAnsi" w:cstheme="minorHAnsi"/>
          <w:sz w:val="18"/>
          <w:szCs w:val="18"/>
        </w:rPr>
        <w:t>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Epgrafe"/>
        <w:spacing w:after="0"/>
        <w:jc w:val="center"/>
        <w:rPr>
          <w:rFonts w:asciiTheme="minorHAnsi" w:hAnsiTheme="minorHAnsi" w:cstheme="minorHAnsi"/>
          <w:b w:val="0"/>
          <w:color w:val="auto"/>
          <w:sz w:val="16"/>
          <w:szCs w:val="16"/>
        </w:rPr>
      </w:pPr>
      <w:bookmarkStart w:id="15"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5"/>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63279" w:rsidTr="002460FE">
        <w:trPr>
          <w:jc w:val="center"/>
        </w:trPr>
        <w:tc>
          <w:tcPr>
            <w:tcW w:w="1235" w:type="dxa"/>
            <w:shd w:val="clear" w:color="auto" w:fill="F2F2F2" w:themeFill="background1" w:themeFillShade="F2"/>
            <w:vAlign w:val="center"/>
          </w:tcPr>
          <w:p w:rsidR="00537A80" w:rsidRPr="00463279" w:rsidRDefault="00537A80" w:rsidP="00045263">
            <w:pPr>
              <w:pStyle w:val="Prrafodelista"/>
              <w:ind w:left="0"/>
              <w:jc w:val="center"/>
              <w:rPr>
                <w:rFonts w:asciiTheme="minorHAnsi" w:hAnsiTheme="minorHAnsi" w:cstheme="minorHAnsi"/>
                <w:b/>
                <w:sz w:val="16"/>
                <w:szCs w:val="16"/>
              </w:rPr>
            </w:pPr>
            <w:r w:rsidRPr="00463279">
              <w:rPr>
                <w:rFonts w:asciiTheme="minorHAnsi" w:hAnsiTheme="minorHAnsi" w:cstheme="minorHAnsi"/>
                <w:b/>
                <w:sz w:val="16"/>
                <w:szCs w:val="16"/>
              </w:rPr>
              <w:t>Fecha</w:t>
            </w:r>
          </w:p>
        </w:tc>
        <w:tc>
          <w:tcPr>
            <w:tcW w:w="11506" w:type="dxa"/>
            <w:shd w:val="clear" w:color="auto" w:fill="F2F2F2" w:themeFill="background1" w:themeFillShade="F2"/>
            <w:vAlign w:val="center"/>
          </w:tcPr>
          <w:p w:rsidR="00537A80" w:rsidRPr="00463279" w:rsidRDefault="00537A80" w:rsidP="00045263">
            <w:pPr>
              <w:pStyle w:val="Prrafodelista"/>
              <w:ind w:left="0"/>
              <w:jc w:val="center"/>
              <w:rPr>
                <w:rFonts w:asciiTheme="minorHAnsi" w:hAnsiTheme="minorHAnsi" w:cstheme="minorHAnsi"/>
                <w:b/>
                <w:sz w:val="16"/>
                <w:szCs w:val="16"/>
              </w:rPr>
            </w:pPr>
            <w:r w:rsidRPr="00463279">
              <w:rPr>
                <w:rFonts w:asciiTheme="minorHAnsi" w:hAnsiTheme="minorHAnsi" w:cstheme="minorHAnsi"/>
                <w:b/>
                <w:sz w:val="16"/>
                <w:szCs w:val="16"/>
              </w:rPr>
              <w:t>Etapa</w:t>
            </w:r>
          </w:p>
        </w:tc>
      </w:tr>
      <w:tr w:rsidR="00537A80" w:rsidRPr="00463279" w:rsidTr="002460FE">
        <w:trPr>
          <w:trHeight w:val="285"/>
          <w:jc w:val="center"/>
        </w:trPr>
        <w:tc>
          <w:tcPr>
            <w:tcW w:w="1235" w:type="dxa"/>
            <w:vAlign w:val="center"/>
          </w:tcPr>
          <w:p w:rsidR="005D7DDA" w:rsidRPr="00C923C2" w:rsidRDefault="00463279" w:rsidP="005D7DDA">
            <w:pPr>
              <w:pStyle w:val="Prrafodelista"/>
              <w:ind w:left="0"/>
              <w:jc w:val="center"/>
              <w:rPr>
                <w:rFonts w:asciiTheme="minorHAnsi" w:hAnsiTheme="minorHAnsi" w:cstheme="minorHAnsi"/>
                <w:color w:val="FF0000"/>
                <w:sz w:val="16"/>
                <w:szCs w:val="16"/>
              </w:rPr>
            </w:pPr>
            <w:r w:rsidRPr="00C923C2">
              <w:rPr>
                <w:rFonts w:asciiTheme="minorHAnsi" w:hAnsiTheme="minorHAnsi" w:cstheme="minorHAnsi"/>
                <w:sz w:val="16"/>
                <w:szCs w:val="16"/>
              </w:rPr>
              <w:t>19-02-2018</w:t>
            </w:r>
          </w:p>
        </w:tc>
        <w:tc>
          <w:tcPr>
            <w:tcW w:w="11506" w:type="dxa"/>
          </w:tcPr>
          <w:p w:rsidR="00537A80" w:rsidRPr="00463279" w:rsidRDefault="006F6246" w:rsidP="00463279">
            <w:pPr>
              <w:pStyle w:val="Prrafodelista"/>
              <w:ind w:left="0"/>
              <w:rPr>
                <w:rFonts w:asciiTheme="minorHAnsi" w:hAnsiTheme="minorHAnsi" w:cstheme="minorHAnsi"/>
                <w:sz w:val="16"/>
                <w:szCs w:val="16"/>
                <w:highlight w:val="yellow"/>
              </w:rPr>
            </w:pPr>
            <w:r w:rsidRPr="00463279">
              <w:rPr>
                <w:rFonts w:asciiTheme="minorHAnsi" w:hAnsiTheme="minorHAnsi" w:cstheme="minorHAnsi"/>
                <w:sz w:val="16"/>
                <w:szCs w:val="16"/>
              </w:rPr>
              <w:t xml:space="preserve">La empresa </w:t>
            </w:r>
            <w:r w:rsidRPr="00463279">
              <w:rPr>
                <w:rFonts w:asciiTheme="minorHAnsi" w:hAnsiTheme="minorHAnsi"/>
                <w:sz w:val="16"/>
                <w:szCs w:val="16"/>
              </w:rPr>
              <w:t>CELULOSA ARAUCO Y CONSTITUCIÓN S.A.,</w:t>
            </w:r>
            <w:r w:rsidRPr="00463279">
              <w:rPr>
                <w:rFonts w:asciiTheme="minorHAnsi" w:hAnsiTheme="minorHAnsi" w:cstheme="minorHAnsi"/>
                <w:color w:val="FF0000"/>
                <w:sz w:val="16"/>
                <w:szCs w:val="16"/>
              </w:rPr>
              <w:t xml:space="preserve"> </w:t>
            </w:r>
            <w:r w:rsidRPr="00463279">
              <w:rPr>
                <w:rFonts w:asciiTheme="minorHAnsi" w:hAnsiTheme="minorHAnsi" w:cstheme="minorHAnsi"/>
                <w:sz w:val="16"/>
                <w:szCs w:val="16"/>
              </w:rPr>
              <w:t xml:space="preserve">ingresó a la oficina de partes de la SMA el “Aviso de ejecución de los Ensayos de Validación CEMS” (AEEV) del </w:t>
            </w:r>
            <w:r w:rsidR="00C923C2">
              <w:rPr>
                <w:rFonts w:asciiTheme="minorHAnsi" w:hAnsiTheme="minorHAnsi" w:cstheme="minorHAnsi"/>
                <w:sz w:val="16"/>
                <w:szCs w:val="16"/>
              </w:rPr>
              <w:t>HORNO DE CAL</w:t>
            </w:r>
            <w:r w:rsidR="006174A9" w:rsidRPr="00463279">
              <w:rPr>
                <w:rFonts w:asciiTheme="minorHAnsi" w:hAnsiTheme="minorHAnsi" w:cstheme="minorHAnsi"/>
                <w:sz w:val="16"/>
                <w:szCs w:val="16"/>
              </w:rPr>
              <w:t xml:space="preserve"> </w:t>
            </w:r>
            <w:r w:rsidRPr="00463279">
              <w:rPr>
                <w:rFonts w:asciiTheme="minorHAnsi" w:hAnsiTheme="minorHAnsi" w:cstheme="minorHAnsi"/>
                <w:sz w:val="16"/>
                <w:szCs w:val="16"/>
              </w:rPr>
              <w:t xml:space="preserve">de la </w:t>
            </w:r>
            <w:r w:rsidRPr="00463279">
              <w:rPr>
                <w:rFonts w:asciiTheme="minorHAnsi" w:hAnsiTheme="minorHAnsi"/>
                <w:sz w:val="16"/>
                <w:szCs w:val="16"/>
              </w:rPr>
              <w:t xml:space="preserve">PLANTA </w:t>
            </w:r>
            <w:r w:rsidR="00F13F86" w:rsidRPr="00463279">
              <w:rPr>
                <w:rFonts w:asciiTheme="minorHAnsi" w:hAnsiTheme="minorHAnsi"/>
                <w:sz w:val="16"/>
                <w:szCs w:val="16"/>
              </w:rPr>
              <w:t>CONSTITUCIÓN</w:t>
            </w:r>
            <w:r w:rsidRPr="00463279">
              <w:rPr>
                <w:rFonts w:asciiTheme="minorHAnsi" w:hAnsiTheme="minorHAnsi" w:cstheme="minorHAnsi"/>
                <w:sz w:val="16"/>
                <w:szCs w:val="16"/>
              </w:rPr>
              <w:t>, informando bajo Carta Gantt los ensayos a realizar y la Entidad Técnica de Fiscalización</w:t>
            </w:r>
            <w:r w:rsidR="00463279" w:rsidRPr="00463279">
              <w:rPr>
                <w:rFonts w:asciiTheme="minorHAnsi" w:hAnsiTheme="minorHAnsi" w:cstheme="minorHAnsi"/>
                <w:sz w:val="16"/>
                <w:szCs w:val="16"/>
              </w:rPr>
              <w:t xml:space="preserve"> Ambiental (ETFA)</w:t>
            </w:r>
            <w:r w:rsidRPr="00463279">
              <w:rPr>
                <w:rFonts w:asciiTheme="minorHAnsi" w:hAnsiTheme="minorHAnsi" w:cstheme="minorHAnsi"/>
                <w:sz w:val="16"/>
                <w:szCs w:val="16"/>
              </w:rPr>
              <w:t xml:space="preserve"> a cargo de la aplicación de los </w:t>
            </w:r>
            <w:r w:rsidR="00463279" w:rsidRPr="00463279">
              <w:rPr>
                <w:rFonts w:asciiTheme="minorHAnsi" w:hAnsiTheme="minorHAnsi" w:cstheme="minorHAnsi"/>
                <w:sz w:val="16"/>
                <w:szCs w:val="16"/>
              </w:rPr>
              <w:t>M</w:t>
            </w:r>
            <w:r w:rsidRPr="00463279">
              <w:rPr>
                <w:rFonts w:asciiTheme="minorHAnsi" w:hAnsiTheme="minorHAnsi" w:cstheme="minorHAnsi"/>
                <w:sz w:val="16"/>
                <w:szCs w:val="16"/>
              </w:rPr>
              <w:t xml:space="preserve">étodos de </w:t>
            </w:r>
            <w:r w:rsidR="00463279" w:rsidRPr="00463279">
              <w:rPr>
                <w:rFonts w:asciiTheme="minorHAnsi" w:hAnsiTheme="minorHAnsi" w:cstheme="minorHAnsi"/>
                <w:sz w:val="16"/>
                <w:szCs w:val="16"/>
              </w:rPr>
              <w:t>R</w:t>
            </w:r>
            <w:r w:rsidRPr="00463279">
              <w:rPr>
                <w:rFonts w:asciiTheme="minorHAnsi" w:hAnsiTheme="minorHAnsi" w:cstheme="minorHAnsi"/>
                <w:sz w:val="16"/>
                <w:szCs w:val="16"/>
              </w:rPr>
              <w:t>eferencia.</w:t>
            </w:r>
          </w:p>
        </w:tc>
      </w:tr>
      <w:tr w:rsidR="00537A80" w:rsidRPr="00463279" w:rsidTr="002460FE">
        <w:trPr>
          <w:jc w:val="center"/>
        </w:trPr>
        <w:tc>
          <w:tcPr>
            <w:tcW w:w="1235" w:type="dxa"/>
            <w:vAlign w:val="center"/>
          </w:tcPr>
          <w:p w:rsidR="00537A80" w:rsidRPr="00C7314F" w:rsidRDefault="00463279" w:rsidP="00045263">
            <w:pPr>
              <w:pStyle w:val="Prrafodelista"/>
              <w:ind w:left="0"/>
              <w:jc w:val="center"/>
              <w:rPr>
                <w:rFonts w:asciiTheme="minorHAnsi" w:hAnsiTheme="minorHAnsi" w:cstheme="minorHAnsi"/>
                <w:sz w:val="16"/>
                <w:szCs w:val="16"/>
              </w:rPr>
            </w:pPr>
            <w:r w:rsidRPr="00C7314F">
              <w:rPr>
                <w:rFonts w:asciiTheme="minorHAnsi" w:hAnsiTheme="minorHAnsi" w:cstheme="minorHAnsi"/>
                <w:sz w:val="16"/>
                <w:szCs w:val="16"/>
              </w:rPr>
              <w:t>23-04-2018</w:t>
            </w:r>
          </w:p>
        </w:tc>
        <w:tc>
          <w:tcPr>
            <w:tcW w:w="11506" w:type="dxa"/>
            <w:vAlign w:val="center"/>
          </w:tcPr>
          <w:p w:rsidR="00537A80" w:rsidRPr="00463279" w:rsidRDefault="005D7DDA" w:rsidP="006174A9">
            <w:pPr>
              <w:pStyle w:val="Prrafodelista"/>
              <w:ind w:left="0"/>
              <w:rPr>
                <w:rFonts w:asciiTheme="minorHAnsi" w:hAnsiTheme="minorHAnsi" w:cstheme="minorHAnsi"/>
                <w:sz w:val="16"/>
                <w:szCs w:val="16"/>
              </w:rPr>
            </w:pPr>
            <w:r w:rsidRPr="00463279">
              <w:rPr>
                <w:rFonts w:asciiTheme="minorHAnsi" w:hAnsiTheme="minorHAnsi" w:cstheme="minorHAnsi"/>
                <w:sz w:val="16"/>
                <w:szCs w:val="16"/>
              </w:rPr>
              <w:t xml:space="preserve">La empresa </w:t>
            </w:r>
            <w:r w:rsidR="006F6246" w:rsidRPr="00463279">
              <w:rPr>
                <w:rFonts w:asciiTheme="minorHAnsi" w:hAnsiTheme="minorHAnsi"/>
                <w:sz w:val="16"/>
                <w:szCs w:val="16"/>
              </w:rPr>
              <w:t>CELULOSA ARAUCO Y CONSTITUCIÓN S.A.</w:t>
            </w:r>
            <w:r w:rsidR="002460FE" w:rsidRPr="00463279">
              <w:rPr>
                <w:rFonts w:asciiTheme="minorHAnsi" w:hAnsiTheme="minorHAnsi"/>
                <w:sz w:val="16"/>
                <w:szCs w:val="16"/>
              </w:rPr>
              <w:t>,</w:t>
            </w:r>
            <w:r w:rsidRPr="00463279">
              <w:rPr>
                <w:rFonts w:asciiTheme="minorHAnsi" w:hAnsiTheme="minorHAnsi" w:cstheme="minorHAnsi"/>
                <w:color w:val="FF0000"/>
                <w:sz w:val="16"/>
                <w:szCs w:val="16"/>
              </w:rPr>
              <w:t xml:space="preserve"> </w:t>
            </w:r>
            <w:r w:rsidR="00537A80" w:rsidRPr="00463279">
              <w:rPr>
                <w:rFonts w:asciiTheme="minorHAnsi" w:hAnsiTheme="minorHAnsi" w:cstheme="minorHAnsi"/>
                <w:sz w:val="16"/>
                <w:szCs w:val="16"/>
              </w:rPr>
              <w:t>ingresó a la oficina de partes de la SMA el “</w:t>
            </w:r>
            <w:r w:rsidR="006F6246" w:rsidRPr="00463279">
              <w:rPr>
                <w:rFonts w:asciiTheme="minorHAnsi" w:hAnsiTheme="minorHAnsi"/>
                <w:sz w:val="16"/>
                <w:szCs w:val="16"/>
              </w:rPr>
              <w:t>INFORME DE RESULTADOS DE LOS ENSAYOS DE VALIDACION (IREV) DE CEMS TRS</w:t>
            </w:r>
            <w:r w:rsidR="00D4132B" w:rsidRPr="00463279">
              <w:rPr>
                <w:rFonts w:asciiTheme="minorHAnsi" w:hAnsiTheme="minorHAnsi"/>
                <w:sz w:val="16"/>
                <w:szCs w:val="16"/>
              </w:rPr>
              <w:t xml:space="preserve"> Y O</w:t>
            </w:r>
            <w:r w:rsidR="00D4132B" w:rsidRPr="00463279">
              <w:rPr>
                <w:rFonts w:asciiTheme="minorHAnsi" w:hAnsiTheme="minorHAnsi"/>
                <w:sz w:val="16"/>
                <w:szCs w:val="16"/>
                <w:vertAlign w:val="subscript"/>
              </w:rPr>
              <w:t>2</w:t>
            </w:r>
            <w:r w:rsidR="00537A80" w:rsidRPr="00463279">
              <w:rPr>
                <w:rFonts w:asciiTheme="minorHAnsi" w:hAnsiTheme="minorHAnsi" w:cstheme="minorHAnsi"/>
                <w:sz w:val="16"/>
                <w:szCs w:val="16"/>
              </w:rPr>
              <w:t>”,</w:t>
            </w:r>
            <w:r w:rsidR="00127F39" w:rsidRPr="00463279">
              <w:rPr>
                <w:rFonts w:asciiTheme="minorHAnsi" w:hAnsiTheme="minorHAnsi" w:cstheme="minorHAnsi"/>
                <w:sz w:val="16"/>
                <w:szCs w:val="16"/>
              </w:rPr>
              <w:t xml:space="preserve"> del </w:t>
            </w:r>
            <w:r w:rsidR="00C923C2">
              <w:rPr>
                <w:rFonts w:asciiTheme="minorHAnsi" w:hAnsiTheme="minorHAnsi" w:cstheme="minorHAnsi"/>
                <w:sz w:val="16"/>
                <w:szCs w:val="16"/>
              </w:rPr>
              <w:t>HORNO DE CAL</w:t>
            </w:r>
            <w:r w:rsidR="006174A9" w:rsidRPr="00463279">
              <w:rPr>
                <w:rFonts w:asciiTheme="minorHAnsi" w:hAnsiTheme="minorHAnsi" w:cstheme="minorHAnsi"/>
                <w:sz w:val="16"/>
                <w:szCs w:val="16"/>
              </w:rPr>
              <w:t xml:space="preserve"> </w:t>
            </w:r>
            <w:r w:rsidR="00537A80" w:rsidRPr="00463279">
              <w:rPr>
                <w:rFonts w:asciiTheme="minorHAnsi" w:hAnsiTheme="minorHAnsi" w:cstheme="minorHAnsi"/>
                <w:sz w:val="16"/>
                <w:szCs w:val="16"/>
              </w:rPr>
              <w:t xml:space="preserve">de la </w:t>
            </w:r>
            <w:r w:rsidR="006F6246" w:rsidRPr="00463279">
              <w:rPr>
                <w:rFonts w:asciiTheme="minorHAnsi" w:hAnsiTheme="minorHAnsi"/>
                <w:sz w:val="16"/>
                <w:szCs w:val="16"/>
              </w:rPr>
              <w:t xml:space="preserve">PLANTA </w:t>
            </w:r>
            <w:r w:rsidR="00F13F86" w:rsidRPr="00463279">
              <w:rPr>
                <w:rFonts w:asciiTheme="minorHAnsi" w:hAnsiTheme="minorHAnsi"/>
                <w:sz w:val="16"/>
                <w:szCs w:val="16"/>
              </w:rPr>
              <w:t>CONSTITUCIÓN</w:t>
            </w:r>
            <w:r w:rsidR="00537A80" w:rsidRPr="00463279">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r w:rsidR="002460FE" w:rsidRPr="00463279" w:rsidTr="002460FE">
        <w:trPr>
          <w:jc w:val="center"/>
        </w:trPr>
        <w:tc>
          <w:tcPr>
            <w:tcW w:w="1235" w:type="dxa"/>
            <w:vAlign w:val="center"/>
          </w:tcPr>
          <w:p w:rsidR="002460FE" w:rsidRPr="00C7314F" w:rsidRDefault="00C7314F" w:rsidP="00C7314F">
            <w:pPr>
              <w:pStyle w:val="Prrafodelista"/>
              <w:ind w:left="0"/>
              <w:jc w:val="center"/>
              <w:rPr>
                <w:rFonts w:asciiTheme="minorHAnsi" w:hAnsiTheme="minorHAnsi" w:cstheme="minorHAnsi"/>
                <w:sz w:val="16"/>
                <w:szCs w:val="16"/>
                <w:lang w:val="es-ES"/>
              </w:rPr>
            </w:pPr>
            <w:r w:rsidRPr="00C7314F">
              <w:rPr>
                <w:rFonts w:asciiTheme="minorHAnsi" w:hAnsiTheme="minorHAnsi"/>
                <w:sz w:val="16"/>
                <w:szCs w:val="16"/>
              </w:rPr>
              <w:t>06</w:t>
            </w:r>
            <w:r w:rsidR="00463279" w:rsidRPr="00C7314F">
              <w:rPr>
                <w:rFonts w:asciiTheme="minorHAnsi" w:hAnsiTheme="minorHAnsi"/>
                <w:sz w:val="16"/>
                <w:szCs w:val="16"/>
              </w:rPr>
              <w:t>-0</w:t>
            </w:r>
            <w:r w:rsidRPr="00C7314F">
              <w:rPr>
                <w:rFonts w:asciiTheme="minorHAnsi" w:hAnsiTheme="minorHAnsi"/>
                <w:sz w:val="16"/>
                <w:szCs w:val="16"/>
              </w:rPr>
              <w:t>8</w:t>
            </w:r>
            <w:r w:rsidR="00463279" w:rsidRPr="00C7314F">
              <w:rPr>
                <w:rFonts w:asciiTheme="minorHAnsi" w:hAnsiTheme="minorHAnsi"/>
                <w:sz w:val="16"/>
                <w:szCs w:val="16"/>
              </w:rPr>
              <w:t>-2018</w:t>
            </w:r>
          </w:p>
        </w:tc>
        <w:tc>
          <w:tcPr>
            <w:tcW w:w="11506" w:type="dxa"/>
          </w:tcPr>
          <w:p w:rsidR="002460FE" w:rsidRPr="00463279" w:rsidRDefault="002460FE" w:rsidP="00463279">
            <w:pPr>
              <w:rPr>
                <w:rFonts w:asciiTheme="minorHAnsi" w:hAnsiTheme="minorHAnsi" w:cstheme="minorHAnsi"/>
                <w:sz w:val="16"/>
                <w:szCs w:val="16"/>
              </w:rPr>
            </w:pPr>
            <w:r w:rsidRPr="00463279">
              <w:rPr>
                <w:rFonts w:asciiTheme="minorHAnsi" w:hAnsiTheme="minorHAnsi" w:cstheme="minorHAnsi"/>
                <w:sz w:val="16"/>
                <w:szCs w:val="16"/>
              </w:rPr>
              <w:t xml:space="preserve">Ordinario N° </w:t>
            </w:r>
            <w:r w:rsidR="00463279" w:rsidRPr="00463279">
              <w:rPr>
                <w:rFonts w:asciiTheme="minorHAnsi" w:hAnsiTheme="minorHAnsi" w:cstheme="minorHAnsi"/>
                <w:sz w:val="16"/>
                <w:szCs w:val="16"/>
              </w:rPr>
              <w:t>1690</w:t>
            </w:r>
            <w:r w:rsidRPr="00463279">
              <w:rPr>
                <w:rFonts w:asciiTheme="minorHAnsi" w:hAnsiTheme="minorHAnsi" w:cstheme="minorHAnsi"/>
                <w:sz w:val="16"/>
                <w:szCs w:val="16"/>
              </w:rPr>
              <w:t xml:space="preserve">, de la SEREMI de Salud Región del Maule, dirigido a la Superintendencia del Medio Ambiente, informando mediante el reporte técnico la revisión del “INFORME </w:t>
            </w:r>
            <w:r w:rsidR="00463279" w:rsidRPr="00463279">
              <w:rPr>
                <w:rFonts w:asciiTheme="minorHAnsi" w:hAnsiTheme="minorHAnsi" w:cstheme="minorHAnsi"/>
                <w:sz w:val="16"/>
                <w:szCs w:val="16"/>
              </w:rPr>
              <w:t>N° 007B-2018</w:t>
            </w:r>
            <w:r w:rsidRPr="00463279">
              <w:rPr>
                <w:rFonts w:asciiTheme="minorHAnsi" w:hAnsiTheme="minorHAnsi" w:cstheme="minorHAnsi"/>
                <w:sz w:val="16"/>
                <w:szCs w:val="16"/>
              </w:rPr>
              <w:t xml:space="preserve">” realizado por la Entidad </w:t>
            </w:r>
            <w:r w:rsidR="00463279" w:rsidRPr="00463279">
              <w:rPr>
                <w:rFonts w:asciiTheme="minorHAnsi" w:hAnsiTheme="minorHAnsi" w:cstheme="minorHAnsi"/>
                <w:sz w:val="16"/>
                <w:szCs w:val="16"/>
              </w:rPr>
              <w:t>Técnica</w:t>
            </w:r>
            <w:r w:rsidRPr="00463279">
              <w:rPr>
                <w:rFonts w:asciiTheme="minorHAnsi" w:hAnsiTheme="minorHAnsi" w:cstheme="minorHAnsi"/>
                <w:sz w:val="16"/>
                <w:szCs w:val="16"/>
              </w:rPr>
              <w:t xml:space="preserve"> de </w:t>
            </w:r>
            <w:r w:rsidR="00463279" w:rsidRPr="00463279">
              <w:rPr>
                <w:rFonts w:asciiTheme="minorHAnsi" w:hAnsiTheme="minorHAnsi" w:cstheme="minorHAnsi"/>
                <w:sz w:val="16"/>
                <w:szCs w:val="16"/>
              </w:rPr>
              <w:t>Fiscalización</w:t>
            </w:r>
            <w:r w:rsidRPr="00463279">
              <w:rPr>
                <w:rFonts w:asciiTheme="minorHAnsi" w:hAnsiTheme="minorHAnsi" w:cstheme="minorHAnsi"/>
                <w:sz w:val="16"/>
                <w:szCs w:val="16"/>
              </w:rPr>
              <w:t xml:space="preserve"> Ambiental PROTERM S.A.</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5C41A4">
        <w:rPr>
          <w:rFonts w:asciiTheme="minorHAnsi" w:hAnsiTheme="minorHAnsi"/>
          <w:sz w:val="18"/>
          <w:szCs w:val="18"/>
        </w:rPr>
        <w:t xml:space="preserve">Airón </w:t>
      </w:r>
      <w:r>
        <w:rPr>
          <w:rFonts w:asciiTheme="minorHAnsi" w:hAnsiTheme="minorHAnsi"/>
          <w:sz w:val="18"/>
          <w:szCs w:val="18"/>
        </w:rPr>
        <w:t>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4906" w:type="pct"/>
        <w:jc w:val="center"/>
        <w:tblInd w:w="243" w:type="dxa"/>
        <w:tblLook w:val="04A0" w:firstRow="1" w:lastRow="0" w:firstColumn="1" w:lastColumn="0" w:noHBand="0" w:noVBand="1"/>
      </w:tblPr>
      <w:tblGrid>
        <w:gridCol w:w="6545"/>
        <w:gridCol w:w="6178"/>
      </w:tblGrid>
      <w:tr w:rsidR="006F6246" w:rsidRPr="00463279" w:rsidTr="003D6F96">
        <w:trPr>
          <w:trHeight w:val="206"/>
          <w:jc w:val="center"/>
        </w:trPr>
        <w:tc>
          <w:tcPr>
            <w:tcW w:w="257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463279" w:rsidRDefault="006F6246">
            <w:pPr>
              <w:pStyle w:val="Prrafodelista"/>
              <w:ind w:left="0"/>
              <w:jc w:val="center"/>
              <w:rPr>
                <w:rFonts w:asciiTheme="minorHAnsi" w:hAnsiTheme="minorHAnsi" w:cstheme="minorHAnsi"/>
                <w:b/>
                <w:sz w:val="16"/>
                <w:szCs w:val="16"/>
                <w:lang w:val="es-ES"/>
              </w:rPr>
            </w:pPr>
            <w:r w:rsidRPr="00463279">
              <w:rPr>
                <w:rFonts w:asciiTheme="minorHAnsi" w:hAnsiTheme="minorHAnsi" w:cstheme="minorHAnsi"/>
                <w:b/>
                <w:sz w:val="16"/>
                <w:szCs w:val="16"/>
                <w:lang w:val="es-ES"/>
              </w:rPr>
              <w:t>Ensayo</w:t>
            </w:r>
          </w:p>
        </w:tc>
        <w:tc>
          <w:tcPr>
            <w:tcW w:w="242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463279" w:rsidRDefault="006F6246">
            <w:pPr>
              <w:pStyle w:val="Prrafodelista"/>
              <w:ind w:left="0"/>
              <w:jc w:val="center"/>
              <w:rPr>
                <w:rFonts w:asciiTheme="minorHAnsi" w:hAnsiTheme="minorHAnsi" w:cstheme="minorHAnsi"/>
                <w:b/>
                <w:sz w:val="16"/>
                <w:szCs w:val="16"/>
                <w:lang w:val="es-ES"/>
              </w:rPr>
            </w:pPr>
            <w:r w:rsidRPr="00463279">
              <w:rPr>
                <w:rFonts w:asciiTheme="minorHAnsi" w:hAnsiTheme="minorHAnsi" w:cstheme="minorHAnsi"/>
                <w:b/>
                <w:sz w:val="16"/>
                <w:szCs w:val="16"/>
                <w:lang w:val="es-ES"/>
              </w:rPr>
              <w:t>Parámetros</w:t>
            </w:r>
          </w:p>
        </w:tc>
      </w:tr>
      <w:tr w:rsidR="006F6246" w:rsidRPr="00463279" w:rsidTr="003D6F96">
        <w:trPr>
          <w:trHeight w:val="206"/>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Desviación de la Calibración (DC).</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n-U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r w:rsidR="006F6246" w:rsidRPr="00463279" w:rsidTr="003D6F96">
        <w:trPr>
          <w:trHeight w:val="61"/>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Tiempo de Respuesta (TR)</w:t>
            </w:r>
            <w:r w:rsidRPr="00463279">
              <w:rPr>
                <w:rFonts w:asciiTheme="minorHAnsi" w:hAnsiTheme="minorHAnsi" w:cstheme="minorHAnsi"/>
                <w:sz w:val="16"/>
                <w:szCs w:val="16"/>
                <w:lang w:val="es-ES"/>
              </w:rPr>
              <w:t>.</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r w:rsidR="006F6246" w:rsidRPr="00463279" w:rsidTr="003D6F96">
        <w:trPr>
          <w:trHeight w:val="61"/>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Exactitud Relativa (ER).</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 VALIDACIÓN (IREV) DE CEMS TRS</w:t>
      </w:r>
      <w:r w:rsidR="003D4C64">
        <w:rPr>
          <w:rFonts w:asciiTheme="minorHAnsi" w:hAnsiTheme="minorHAnsi"/>
          <w:sz w:val="18"/>
          <w:szCs w:val="18"/>
        </w:rPr>
        <w:t xml:space="preserve"> Y O</w:t>
      </w:r>
      <w:r w:rsidR="003D4C64" w:rsidRPr="003D4C64">
        <w:rPr>
          <w:rFonts w:asciiTheme="minorHAnsi" w:hAnsiTheme="minorHAnsi"/>
          <w:sz w:val="18"/>
          <w:szCs w:val="18"/>
          <w:vertAlign w:val="subscript"/>
        </w:rPr>
        <w:t>2</w:t>
      </w:r>
      <w:r>
        <w:rPr>
          <w:rFonts w:asciiTheme="minorHAnsi" w:hAnsiTheme="minorHAnsi" w:cstheme="minorHAnsi"/>
          <w:sz w:val="18"/>
          <w:szCs w:val="18"/>
        </w:rPr>
        <w:t xml:space="preserve">”  del </w:t>
      </w:r>
      <w:r w:rsidR="00C923C2">
        <w:rPr>
          <w:rFonts w:asciiTheme="minorHAnsi" w:hAnsiTheme="minorHAnsi" w:cstheme="minorHAnsi"/>
          <w:sz w:val="18"/>
          <w:szCs w:val="18"/>
        </w:rPr>
        <w:t>HORNO DE CAL</w:t>
      </w:r>
      <w:r w:rsidR="009E0211">
        <w:rPr>
          <w:rFonts w:asciiTheme="minorHAnsi" w:hAnsiTheme="minorHAnsi" w:cs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F13F86">
        <w:rPr>
          <w:rFonts w:asciiTheme="minorHAnsi" w:hAnsiTheme="minorHAnsi"/>
          <w:sz w:val="18"/>
          <w:szCs w:val="18"/>
        </w:rPr>
        <w:t>CONSTITUCIÓN</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bookmarkStart w:id="16" w:name="_Toc17794047"/>
      <w:r>
        <w:lastRenderedPageBreak/>
        <w:t xml:space="preserve">IDENTIFICACIÓN </w:t>
      </w:r>
      <w:r w:rsidR="00155D02">
        <w:t>DE LA UNIDAD</w:t>
      </w:r>
      <w:bookmarkEnd w:id="16"/>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E86612" w:rsidRPr="006F624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F13F86">
              <w:rPr>
                <w:rFonts w:asciiTheme="minorHAnsi" w:hAnsiTheme="minorHAnsi"/>
                <w:sz w:val="18"/>
                <w:szCs w:val="18"/>
              </w:rPr>
              <w:t>CONSTITUCIÓN</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BE4893">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C923C2">
              <w:rPr>
                <w:rFonts w:asciiTheme="minorHAnsi" w:hAnsiTheme="minorHAnsi"/>
                <w:sz w:val="18"/>
                <w:szCs w:val="18"/>
              </w:rPr>
              <w:t>HORNO DE CAL</w:t>
            </w:r>
          </w:p>
        </w:tc>
      </w:tr>
      <w:tr w:rsidR="00B15643" w:rsidRPr="006F624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DD532E" w:rsidRPr="000C4DD6" w:rsidRDefault="00C01365" w:rsidP="00DD532E">
            <w:pPr>
              <w:jc w:val="left"/>
              <w:rPr>
                <w:rFonts w:asciiTheme="minorHAnsi" w:hAnsiTheme="minorHAnsi" w:cstheme="minorHAnsi"/>
                <w:color w:val="FF0000"/>
                <w:sz w:val="18"/>
                <w:szCs w:val="18"/>
              </w:rPr>
            </w:pPr>
            <w:r>
              <w:rPr>
                <w:rFonts w:asciiTheme="minorHAnsi" w:hAnsiTheme="minorHAnsi"/>
                <w:sz w:val="18"/>
                <w:szCs w:val="18"/>
              </w:rPr>
              <w:t xml:space="preserve">Mac </w:t>
            </w:r>
            <w:proofErr w:type="spellStart"/>
            <w:r>
              <w:rPr>
                <w:rFonts w:asciiTheme="minorHAnsi" w:hAnsiTheme="minorHAnsi"/>
                <w:sz w:val="18"/>
                <w:szCs w:val="18"/>
              </w:rPr>
              <w:t>Iver</w:t>
            </w:r>
            <w:proofErr w:type="spellEnd"/>
            <w:r>
              <w:rPr>
                <w:rFonts w:asciiTheme="minorHAnsi" w:hAnsiTheme="minorHAnsi"/>
                <w:sz w:val="18"/>
                <w:szCs w:val="18"/>
              </w:rPr>
              <w:t xml:space="preserve"> 505, Constitución. </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975714">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975714">
              <w:rPr>
                <w:rFonts w:asciiTheme="minorHAnsi" w:hAnsiTheme="minorHAnsi"/>
                <w:sz w:val="18"/>
                <w:szCs w:val="18"/>
              </w:rPr>
              <w:t xml:space="preserve">Talca </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r w:rsidR="00C01365">
              <w:rPr>
                <w:rFonts w:asciiTheme="minorHAnsi" w:hAnsiTheme="minorHAnsi"/>
                <w:sz w:val="18"/>
                <w:szCs w:val="18"/>
              </w:rPr>
              <w:t>Constitución</w:t>
            </w:r>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pStyle w:val="Default"/>
              <w:jc w:val="both"/>
              <w:rPr>
                <w:rFonts w:asciiTheme="minorHAnsi" w:hAnsiTheme="minorHAnsi" w:cstheme="minorHAnsi"/>
                <w:color w:val="auto"/>
                <w:sz w:val="18"/>
                <w:szCs w:val="18"/>
                <w:lang w:eastAsia="en-US"/>
              </w:rPr>
            </w:pPr>
            <w:r w:rsidRPr="006F624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p>
          <w:p w:rsidR="00B15643" w:rsidRPr="006F6246" w:rsidRDefault="006F6246" w:rsidP="00B15643">
            <w:pPr>
              <w:pStyle w:val="Default"/>
              <w:jc w:val="both"/>
              <w:rPr>
                <w:color w:val="auto"/>
                <w:sz w:val="18"/>
                <w:szCs w:val="18"/>
              </w:rPr>
            </w:pPr>
            <w:r w:rsidRPr="006F6246">
              <w:rPr>
                <w:rFonts w:asciiTheme="minorHAnsi" w:hAnsiTheme="minorHAnsi"/>
                <w:sz w:val="18"/>
                <w:szCs w:val="18"/>
              </w:rPr>
              <w:t>93458000-1</w:t>
            </w:r>
          </w:p>
        </w:tc>
      </w:tr>
      <w:tr w:rsidR="00AC57A8" w:rsidRPr="006F624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Pr="006F6246">
              <w:rPr>
                <w:rFonts w:asciiTheme="minorHAnsi" w:hAnsiTheme="minorHAnsi" w:cstheme="minorHAnsi"/>
                <w:sz w:val="18"/>
                <w:szCs w:val="18"/>
              </w:rPr>
              <w:t xml:space="preserve"> </w:t>
            </w:r>
            <w:r w:rsidRPr="006F6246">
              <w:rPr>
                <w:rFonts w:asciiTheme="minorHAnsi" w:hAnsiTheme="minorHAnsi" w:cstheme="minorHAnsi"/>
                <w:sz w:val="18"/>
                <w:szCs w:val="18"/>
              </w:rPr>
              <w:tab/>
            </w:r>
          </w:p>
          <w:p w:rsidR="00AC57A8" w:rsidRPr="006F6246" w:rsidRDefault="006F6246" w:rsidP="00AC57A8">
            <w:pPr>
              <w:pStyle w:val="Default"/>
              <w:jc w:val="both"/>
              <w:rPr>
                <w:rFonts w:asciiTheme="minorHAnsi" w:hAnsiTheme="minorHAnsi" w:cstheme="minorHAnsi"/>
                <w:color w:val="auto"/>
                <w:sz w:val="18"/>
                <w:szCs w:val="18"/>
              </w:rPr>
            </w:pPr>
            <w:r w:rsidRPr="006F624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p>
          <w:p w:rsidR="00AC57A8" w:rsidRPr="006F6246" w:rsidRDefault="00C01365" w:rsidP="00AC57A8">
            <w:pPr>
              <w:pStyle w:val="Default"/>
              <w:jc w:val="both"/>
              <w:rPr>
                <w:rFonts w:ascii="TahomaNormal" w:hAnsi="TahomaNormal" w:cs="TahomaNormal"/>
                <w:sz w:val="18"/>
                <w:szCs w:val="18"/>
              </w:rPr>
            </w:pPr>
            <w:r w:rsidRPr="00C01365">
              <w:rPr>
                <w:rStyle w:val="Hipervnculo"/>
                <w:rFonts w:asciiTheme="minorHAnsi" w:hAnsiTheme="minorHAnsi" w:cs="JEIFPN+TimesNewRoman"/>
                <w:sz w:val="18"/>
                <w:szCs w:val="18"/>
              </w:rPr>
              <w:t>Juan.munoz.gutierrez</w:t>
            </w:r>
            <w:hyperlink r:id="rId18" w:history="1">
              <w:r w:rsidR="00DD532E" w:rsidRPr="00E44B4F">
                <w:rPr>
                  <w:rStyle w:val="Hipervnculo"/>
                  <w:rFonts w:asciiTheme="minorHAnsi" w:hAnsiTheme="minorHAnsi" w:cs="JEIFPN+TimesNewRoman"/>
                  <w:sz w:val="18"/>
                  <w:szCs w:val="18"/>
                </w:rPr>
                <w:t>@arauco.cl</w:t>
              </w:r>
            </w:hyperlink>
            <w:r w:rsidR="00DD532E" w:rsidRPr="00C01365">
              <w:rPr>
                <w:rStyle w:val="Hipervnculo"/>
                <w:rFonts w:cs="JEIFPN+TimesNewRoman"/>
              </w:rPr>
              <w:t xml:space="preserve"> </w:t>
            </w:r>
          </w:p>
        </w:tc>
      </w:tr>
      <w:tr w:rsidR="00B15643" w:rsidRPr="006F624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p>
          <w:p w:rsidR="00B15643" w:rsidRPr="006F6246" w:rsidRDefault="00C01365" w:rsidP="00B15643">
            <w:pPr>
              <w:pStyle w:val="Default"/>
              <w:jc w:val="both"/>
              <w:rPr>
                <w:rFonts w:asciiTheme="minorHAnsi" w:hAnsiTheme="minorHAnsi" w:cstheme="minorHAnsi"/>
                <w:color w:val="auto"/>
                <w:sz w:val="18"/>
                <w:szCs w:val="18"/>
              </w:rPr>
            </w:pPr>
            <w:r>
              <w:rPr>
                <w:rFonts w:asciiTheme="minorHAnsi" w:hAnsiTheme="minorHAnsi"/>
                <w:sz w:val="18"/>
                <w:szCs w:val="18"/>
              </w:rPr>
              <w:t>Juan Humberto Muñoz Gutierrez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C01365">
              <w:rPr>
                <w:rFonts w:asciiTheme="minorHAnsi" w:hAnsiTheme="minorHAnsi"/>
                <w:sz w:val="18"/>
                <w:szCs w:val="18"/>
              </w:rPr>
              <w:t>7764160-2</w:t>
            </w:r>
          </w:p>
        </w:tc>
      </w:tr>
      <w:tr w:rsidR="00AC57A8" w:rsidRPr="006F624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p>
          <w:p w:rsidR="00C01365" w:rsidRPr="000C4DD6" w:rsidRDefault="00C01365" w:rsidP="00C01365">
            <w:pPr>
              <w:jc w:val="left"/>
              <w:rPr>
                <w:rFonts w:asciiTheme="minorHAnsi" w:hAnsiTheme="minorHAnsi" w:cstheme="minorHAnsi"/>
                <w:color w:val="FF0000"/>
                <w:sz w:val="18"/>
                <w:szCs w:val="18"/>
              </w:rPr>
            </w:pPr>
            <w:r>
              <w:rPr>
                <w:rFonts w:asciiTheme="minorHAnsi" w:hAnsiTheme="minorHAnsi"/>
                <w:sz w:val="18"/>
                <w:szCs w:val="18"/>
              </w:rPr>
              <w:t xml:space="preserve">Mac </w:t>
            </w:r>
            <w:proofErr w:type="spellStart"/>
            <w:r>
              <w:rPr>
                <w:rFonts w:asciiTheme="minorHAnsi" w:hAnsiTheme="minorHAnsi"/>
                <w:sz w:val="18"/>
                <w:szCs w:val="18"/>
              </w:rPr>
              <w:t>Iver</w:t>
            </w:r>
            <w:proofErr w:type="spellEnd"/>
            <w:r>
              <w:rPr>
                <w:rFonts w:asciiTheme="minorHAnsi" w:hAnsiTheme="minorHAnsi"/>
                <w:sz w:val="18"/>
                <w:szCs w:val="18"/>
              </w:rPr>
              <w:t xml:space="preserve"> 505, Constitución. </w:t>
            </w:r>
          </w:p>
          <w:p w:rsidR="00AC57A8" w:rsidRPr="006F6246" w:rsidRDefault="00AC57A8" w:rsidP="00B15643">
            <w:pPr>
              <w:pStyle w:val="Default"/>
              <w:jc w:val="both"/>
              <w:rPr>
                <w:rFonts w:asciiTheme="minorHAnsi" w:hAnsiTheme="minorHAnsi" w:cstheme="minorHAnsi"/>
                <w:color w:val="auto"/>
                <w:sz w:val="18"/>
                <w:szCs w:val="18"/>
              </w:rPr>
            </w:pP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r w:rsidR="00C01365" w:rsidRPr="00C01365">
              <w:rPr>
                <w:rStyle w:val="Hipervnculo"/>
                <w:rFonts w:asciiTheme="minorHAnsi" w:hAnsiTheme="minorHAnsi" w:cs="JEIFPN+TimesNewRoman"/>
                <w:sz w:val="18"/>
                <w:szCs w:val="18"/>
              </w:rPr>
              <w:t>Juan.munoz.gutierrez</w:t>
            </w:r>
            <w:hyperlink r:id="rId19" w:history="1">
              <w:r w:rsidR="00C01365" w:rsidRPr="00E44B4F">
                <w:rPr>
                  <w:rStyle w:val="Hipervnculo"/>
                  <w:rFonts w:asciiTheme="minorHAnsi" w:hAnsiTheme="minorHAnsi" w:cs="JEIFPN+TimesNewRoman"/>
                  <w:sz w:val="18"/>
                  <w:szCs w:val="18"/>
                </w:rPr>
                <w:t>@arauco.cl</w:t>
              </w:r>
            </w:hyperlink>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E2B75" w:rsidRDefault="00B15643" w:rsidP="00B15643">
            <w:pPr>
              <w:rPr>
                <w:rFonts w:asciiTheme="minorHAnsi" w:hAnsiTheme="minorHAnsi" w:cstheme="minorHAnsi"/>
                <w:b/>
                <w:sz w:val="18"/>
                <w:szCs w:val="18"/>
              </w:rPr>
            </w:pPr>
            <w:r w:rsidRPr="002E2B75">
              <w:rPr>
                <w:rFonts w:asciiTheme="minorHAnsi" w:hAnsiTheme="minorHAnsi" w:cstheme="minorHAnsi"/>
                <w:b/>
                <w:sz w:val="18"/>
                <w:szCs w:val="18"/>
              </w:rPr>
              <w:t>Tipo de fuente:</w:t>
            </w:r>
          </w:p>
          <w:p w:rsidR="00B15643" w:rsidRPr="002E2B75" w:rsidRDefault="006F6246" w:rsidP="00B15643">
            <w:pPr>
              <w:spacing w:after="100" w:line="276" w:lineRule="auto"/>
              <w:ind w:left="425" w:hanging="425"/>
              <w:rPr>
                <w:rFonts w:asciiTheme="minorHAnsi" w:hAnsiTheme="minorHAnsi" w:cstheme="minorHAnsi"/>
                <w:sz w:val="18"/>
                <w:szCs w:val="18"/>
              </w:rPr>
            </w:pPr>
            <w:r w:rsidRPr="002E2B75">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2E2B75" w:rsidRDefault="00B15643" w:rsidP="00B15643">
            <w:pPr>
              <w:rPr>
                <w:rFonts w:asciiTheme="minorHAnsi" w:hAnsiTheme="minorHAnsi" w:cstheme="minorHAnsi"/>
                <w:sz w:val="18"/>
                <w:szCs w:val="18"/>
              </w:rPr>
            </w:pPr>
            <w:r w:rsidRPr="002E2B75">
              <w:rPr>
                <w:rFonts w:asciiTheme="minorHAnsi" w:hAnsiTheme="minorHAnsi" w:cstheme="minorHAnsi"/>
                <w:b/>
                <w:sz w:val="18"/>
                <w:szCs w:val="18"/>
              </w:rPr>
              <w:t>Combustibles utilizados:</w:t>
            </w:r>
            <w:r w:rsidRPr="002E2B75">
              <w:rPr>
                <w:rFonts w:asciiTheme="minorHAnsi" w:hAnsiTheme="minorHAnsi" w:cstheme="minorHAnsi"/>
                <w:sz w:val="18"/>
                <w:szCs w:val="18"/>
              </w:rPr>
              <w:t xml:space="preserve"> </w:t>
            </w:r>
          </w:p>
          <w:p w:rsidR="00B15643" w:rsidRPr="002E2B75" w:rsidRDefault="002E2B75" w:rsidP="002E2B75">
            <w:pPr>
              <w:spacing w:after="100" w:line="276" w:lineRule="auto"/>
              <w:jc w:val="left"/>
              <w:rPr>
                <w:rFonts w:asciiTheme="minorHAnsi" w:hAnsiTheme="minorHAnsi" w:cstheme="minorHAnsi"/>
                <w:sz w:val="18"/>
                <w:szCs w:val="18"/>
              </w:rPr>
            </w:pPr>
            <w:r w:rsidRPr="002E2B75">
              <w:rPr>
                <w:rFonts w:asciiTheme="minorHAnsi" w:hAnsiTheme="minorHAnsi"/>
                <w:sz w:val="18"/>
                <w:szCs w:val="18"/>
              </w:rPr>
              <w:t xml:space="preserve">Licor Negro y Petróleo </w:t>
            </w:r>
            <w:r w:rsidR="00DD532E" w:rsidRPr="002E2B75">
              <w:rPr>
                <w:rFonts w:asciiTheme="minorHAnsi" w:hAnsiTheme="minorHAnsi"/>
                <w:sz w:val="18"/>
                <w:szCs w:val="18"/>
              </w:rPr>
              <w:t>N° 6</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0A36D0" w:rsidRDefault="000A36D0" w:rsidP="000A36D0">
      <w:pPr>
        <w:pStyle w:val="Ttulo1"/>
        <w:numPr>
          <w:ilvl w:val="0"/>
          <w:numId w:val="0"/>
        </w:numPr>
        <w:ind w:left="720"/>
      </w:pPr>
    </w:p>
    <w:p w:rsidR="006F6246" w:rsidRDefault="006F6246" w:rsidP="006F6246"/>
    <w:p w:rsidR="006F6246" w:rsidRPr="006F6246" w:rsidRDefault="006F6246" w:rsidP="006F6246"/>
    <w:p w:rsidR="00D04B4A" w:rsidRDefault="00D04B4A" w:rsidP="00D04B4A">
      <w:pPr>
        <w:pStyle w:val="Ttulo1"/>
      </w:pPr>
      <w:bookmarkStart w:id="31" w:name="_Toc17794048"/>
      <w:r>
        <w:lastRenderedPageBreak/>
        <w:t xml:space="preserve">IDENTIFICACIÓN DE LA ENTIDAD </w:t>
      </w:r>
      <w:r w:rsidR="0007787C">
        <w:t>TÉCNICA DE FISCALIZACIÓN AMBIENTAL</w:t>
      </w:r>
      <w:r w:rsidR="00CF70EF">
        <w:t xml:space="preserve"> (ETFA)</w:t>
      </w:r>
      <w:r>
        <w:t>:</w:t>
      </w:r>
      <w:bookmarkEnd w:id="31"/>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Airón</w:t>
            </w:r>
            <w:r w:rsidR="006F6246">
              <w:rPr>
                <w:rFonts w:asciiTheme="minorHAnsi" w:hAnsiTheme="minorHAnsi"/>
                <w:sz w:val="18"/>
                <w:szCs w:val="18"/>
                <w:lang w:val="es-ES"/>
              </w:rPr>
              <w:t xml:space="preserve">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1A077F" w:rsidP="006F6246">
            <w:pPr>
              <w:numPr>
                <w:ilvl w:val="0"/>
                <w:numId w:val="19"/>
              </w:numPr>
              <w:rPr>
                <w:rFonts w:asciiTheme="minorHAnsi" w:hAnsiTheme="minorHAnsi"/>
                <w:sz w:val="18"/>
                <w:szCs w:val="18"/>
                <w:lang w:val="es-ES"/>
              </w:rPr>
            </w:pPr>
            <w:r w:rsidRPr="00A831E6">
              <w:rPr>
                <w:rFonts w:asciiTheme="minorHAnsi" w:hAnsiTheme="minorHAnsi"/>
                <w:sz w:val="18"/>
                <w:szCs w:val="18"/>
              </w:rPr>
              <w:t>96.920.610-2</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Carlos Edwards 1155, San Miguel, Santiago</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4675EF" w:rsidP="004675EF">
            <w:pPr>
              <w:numPr>
                <w:ilvl w:val="0"/>
                <w:numId w:val="19"/>
              </w:numPr>
              <w:rPr>
                <w:rFonts w:asciiTheme="minorHAnsi" w:hAnsiTheme="minorHAnsi"/>
                <w:sz w:val="18"/>
                <w:szCs w:val="18"/>
                <w:lang w:val="es-ES"/>
              </w:rPr>
            </w:pPr>
            <w:r>
              <w:rPr>
                <w:rFonts w:asciiTheme="minorHAnsi" w:hAnsiTheme="minorHAnsi"/>
                <w:sz w:val="18"/>
                <w:szCs w:val="18"/>
                <w:lang w:val="es-ES"/>
              </w:rPr>
              <w:t>Nancy</w:t>
            </w:r>
            <w:r w:rsidR="006F6246">
              <w:rPr>
                <w:rFonts w:asciiTheme="minorHAnsi" w:hAnsiTheme="minorHAnsi"/>
                <w:sz w:val="18"/>
                <w:szCs w:val="18"/>
                <w:lang w:val="es-ES"/>
              </w:rPr>
              <w:t>@</w:t>
            </w:r>
            <w:r>
              <w:rPr>
                <w:rFonts w:asciiTheme="minorHAnsi" w:hAnsiTheme="minorHAnsi"/>
                <w:sz w:val="18"/>
                <w:szCs w:val="18"/>
                <w:lang w:val="es-ES"/>
              </w:rPr>
              <w:t>airon</w:t>
            </w:r>
            <w:r w:rsidR="006F6246">
              <w:rPr>
                <w:rFonts w:asciiTheme="minorHAnsi" w:hAnsiTheme="minorHAnsi"/>
                <w:sz w:val="18"/>
                <w:szCs w:val="18"/>
                <w:lang w:val="es-ES"/>
              </w:rPr>
              <w:t>.cl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2E2B75" w:rsidP="002E2B75">
            <w:pPr>
              <w:numPr>
                <w:ilvl w:val="0"/>
                <w:numId w:val="19"/>
              </w:numPr>
              <w:rPr>
                <w:rFonts w:asciiTheme="minorHAnsi" w:hAnsiTheme="minorHAnsi"/>
                <w:b/>
                <w:sz w:val="20"/>
                <w:szCs w:val="20"/>
                <w:lang w:val="es-ES"/>
              </w:rPr>
            </w:pPr>
            <w:r w:rsidRPr="002E2B75">
              <w:rPr>
                <w:rFonts w:asciiTheme="minorHAnsi" w:hAnsiTheme="minorHAnsi"/>
                <w:sz w:val="18"/>
                <w:szCs w:val="18"/>
                <w:lang w:val="es-ES"/>
              </w:rPr>
              <w:t>56 2</w:t>
            </w:r>
            <w:r w:rsidR="006F6246" w:rsidRPr="002E2B75">
              <w:rPr>
                <w:rFonts w:asciiTheme="minorHAnsi" w:hAnsiTheme="minorHAnsi"/>
                <w:sz w:val="18"/>
                <w:szCs w:val="18"/>
                <w:lang w:val="es-ES"/>
              </w:rPr>
              <w:t xml:space="preserve"> </w:t>
            </w:r>
            <w:r w:rsidRPr="002E2B75">
              <w:rPr>
                <w:rFonts w:asciiTheme="minorHAnsi" w:hAnsiTheme="minorHAnsi"/>
                <w:sz w:val="18"/>
                <w:szCs w:val="18"/>
                <w:lang w:val="es-ES"/>
              </w:rPr>
              <w:t>23748190</w:t>
            </w:r>
          </w:p>
        </w:tc>
      </w:tr>
    </w:tbl>
    <w:p w:rsidR="00196939" w:rsidRDefault="00196939" w:rsidP="00D04B4A"/>
    <w:p w:rsidR="00C50FD5" w:rsidRPr="0024030F" w:rsidRDefault="00C50FD5" w:rsidP="00C50FD5">
      <w:pPr>
        <w:pStyle w:val="Ttulo1"/>
      </w:pPr>
      <w:bookmarkStart w:id="32" w:name="_Toc17794049"/>
      <w:r w:rsidRPr="0024030F">
        <w:t>MOTIVO DE LA ACTIVIDAD DE FISCALIZACIÓN</w:t>
      </w:r>
      <w:bookmarkEnd w:id="28"/>
      <w:bookmarkEnd w:id="29"/>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17794050"/>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6F624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17794051"/>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17794052"/>
      <w:r>
        <w:t>EXAMEN DE LA INFORMACIÓ</w:t>
      </w:r>
      <w:r w:rsidR="004C0505">
        <w:t xml:space="preserve">N </w:t>
      </w:r>
      <w:r w:rsidR="008B5520" w:rsidRPr="00754E77">
        <w:t>Y RESULTADOS</w:t>
      </w:r>
      <w:bookmarkEnd w:id="30"/>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Epgrafe"/>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58"/>
        <w:gridCol w:w="10073"/>
        <w:gridCol w:w="2236"/>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D77EEB">
            <w:pPr>
              <w:jc w:val="center"/>
              <w:rPr>
                <w:rFonts w:asciiTheme="minorHAnsi" w:hAnsiTheme="minorHAnsi"/>
                <w:sz w:val="18"/>
                <w:szCs w:val="18"/>
              </w:rPr>
            </w:pPr>
            <w:r w:rsidRPr="006F6246">
              <w:rPr>
                <w:rFonts w:asciiTheme="minorHAnsi" w:hAnsiTheme="minorHAnsi"/>
                <w:sz w:val="18"/>
                <w:szCs w:val="18"/>
              </w:rPr>
              <w:t>INFORME DE RESULTADOS DE LOS ENSAYOS DE VALIDACION (IREV) DE CEMS TRS</w:t>
            </w:r>
            <w:r>
              <w:rPr>
                <w:rFonts w:asciiTheme="minorHAnsi" w:hAnsiTheme="minorHAnsi"/>
                <w:sz w:val="18"/>
                <w:szCs w:val="18"/>
              </w:rPr>
              <w:t xml:space="preserve"> Y O</w:t>
            </w:r>
            <w:r w:rsidRPr="00D77EEB">
              <w:rPr>
                <w:rFonts w:asciiTheme="minorHAnsi" w:hAnsiTheme="minorHAnsi"/>
                <w:sz w:val="18"/>
                <w:szCs w:val="18"/>
                <w:vertAlign w:val="subscript"/>
              </w:rPr>
              <w:t>2</w:t>
            </w:r>
          </w:p>
        </w:tc>
        <w:tc>
          <w:tcPr>
            <w:tcW w:w="862" w:type="pct"/>
            <w:shd w:val="clear" w:color="auto" w:fill="auto"/>
            <w:vAlign w:val="center"/>
          </w:tcPr>
          <w:p w:rsidR="00D77EEB" w:rsidRPr="00626257" w:rsidRDefault="00463279" w:rsidP="00463279">
            <w:pPr>
              <w:pStyle w:val="Prrafodelista"/>
              <w:ind w:left="0"/>
              <w:jc w:val="center"/>
              <w:rPr>
                <w:rFonts w:asciiTheme="minorHAnsi" w:hAnsiTheme="minorHAnsi" w:cstheme="minorHAnsi"/>
                <w:sz w:val="18"/>
                <w:szCs w:val="18"/>
              </w:rPr>
            </w:pPr>
            <w:r w:rsidRPr="00463279">
              <w:rPr>
                <w:rFonts w:asciiTheme="minorHAnsi" w:hAnsiTheme="minorHAnsi"/>
                <w:sz w:val="18"/>
                <w:szCs w:val="18"/>
              </w:rPr>
              <w:t>23</w:t>
            </w:r>
            <w:r w:rsidR="00A631AE" w:rsidRPr="00463279">
              <w:rPr>
                <w:rFonts w:asciiTheme="minorHAnsi" w:hAnsiTheme="minorHAnsi"/>
                <w:sz w:val="18"/>
                <w:szCs w:val="18"/>
              </w:rPr>
              <w:t>-</w:t>
            </w:r>
            <w:r w:rsidRPr="00463279">
              <w:rPr>
                <w:rFonts w:asciiTheme="minorHAnsi" w:hAnsiTheme="minorHAnsi"/>
                <w:sz w:val="18"/>
                <w:szCs w:val="18"/>
              </w:rPr>
              <w:t>04</w:t>
            </w:r>
            <w:r w:rsidR="00A631AE" w:rsidRPr="00463279">
              <w:rPr>
                <w:rFonts w:asciiTheme="minorHAnsi" w:hAnsiTheme="minorHAnsi"/>
                <w:sz w:val="18"/>
                <w:szCs w:val="18"/>
              </w:rPr>
              <w:t>-2018</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6F6246">
        <w:lastRenderedPageBreak/>
        <w:t>Hechos constatados y observaciones del “</w:t>
      </w:r>
      <w:r w:rsidR="006F6246" w:rsidRPr="006F6246">
        <w:t>INFORME DE RESULTADOS DE LOS ENSAYOS DE VALIDACION (IREV) DE CEMS TRS</w:t>
      </w:r>
      <w:r w:rsidR="00921880">
        <w:t xml:space="preserve"> Y O</w:t>
      </w:r>
      <w:r w:rsidR="00921880" w:rsidRPr="00921880">
        <w:rPr>
          <w:vertAlign w:val="subscript"/>
        </w:rPr>
        <w:t>2</w:t>
      </w:r>
      <w:r w:rsidR="006D1C9B" w:rsidRPr="006F6246">
        <w:t>”</w:t>
      </w:r>
      <w:r w:rsidR="00527335" w:rsidRPr="006F6246">
        <w:t xml:space="preserve"> </w:t>
      </w:r>
      <w:r w:rsidR="006F6246">
        <w:t>de</w:t>
      </w:r>
      <w:r w:rsidR="006D1C9B" w:rsidRPr="006F6246">
        <w:t>l</w:t>
      </w:r>
      <w:r w:rsidR="00527335" w:rsidRPr="006F6246">
        <w:t xml:space="preserve"> </w:t>
      </w:r>
      <w:r w:rsidR="00C923C2">
        <w:t>HORNO DE CAL</w:t>
      </w:r>
      <w:r w:rsidR="00527335" w:rsidRPr="006F6246">
        <w:t>,</w:t>
      </w:r>
      <w:r w:rsidR="006F6246">
        <w:t xml:space="preserve"> PLANTA </w:t>
      </w:r>
      <w:r w:rsidR="00F13F86">
        <w:t>CONSTITUCIÓN</w:t>
      </w:r>
      <w:r w:rsidR="006F6246">
        <w:t>,</w:t>
      </w:r>
      <w:r w:rsidR="00527335" w:rsidRPr="006F6246">
        <w:t xml:space="preserve"> </w:t>
      </w:r>
      <w:r w:rsidR="006D1C9B" w:rsidRPr="006F6246">
        <w:t xml:space="preserve">perteneciente a la empresa </w:t>
      </w:r>
      <w:r w:rsidR="006F6246" w:rsidRPr="006F6246">
        <w:t>CELULOSA ARAUCO Y CONSTITUCIÓN S.A.</w:t>
      </w:r>
    </w:p>
    <w:p w:rsidR="006F6246" w:rsidRDefault="006F6246" w:rsidP="006F6246"/>
    <w:p w:rsidR="006F6246" w:rsidRPr="00921880" w:rsidRDefault="006F6246" w:rsidP="006F6246">
      <w:pPr>
        <w:pStyle w:val="Epgrafe"/>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59"/>
        <w:gridCol w:w="3460"/>
        <w:gridCol w:w="8748"/>
      </w:tblGrid>
      <w:tr w:rsidR="006F6246" w:rsidTr="00021DCD">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133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33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021DCD">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1334"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3373"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021DCD">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1334"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3373"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021DCD">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1334"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3373"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021DCD">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1334"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3373"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021DCD">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1334"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3373" w:type="pct"/>
            <w:tcBorders>
              <w:top w:val="single" w:sz="4" w:space="0" w:color="auto"/>
              <w:left w:val="single" w:sz="4" w:space="0" w:color="auto"/>
              <w:bottom w:val="single" w:sz="4" w:space="0" w:color="auto"/>
              <w:right w:val="single" w:sz="4" w:space="0" w:color="auto"/>
            </w:tcBorders>
            <w:vAlign w:val="center"/>
            <w:hideMark/>
          </w:tcPr>
          <w:p w:rsidR="00EF6947" w:rsidRDefault="00EE2A8E" w:rsidP="00865B2D">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 los antecedentes</w:t>
            </w:r>
            <w:r w:rsidR="00EF6947">
              <w:rPr>
                <w:rFonts w:asciiTheme="minorHAnsi" w:hAnsiTheme="minorHAnsi" w:cstheme="minorHAnsi"/>
                <w:sz w:val="18"/>
                <w:szCs w:val="18"/>
                <w:lang w:val="es-ES"/>
              </w:rPr>
              <w:t xml:space="preserve"> levantados durante la </w:t>
            </w:r>
            <w:r w:rsidR="006C35E5">
              <w:rPr>
                <w:rFonts w:asciiTheme="minorHAnsi" w:hAnsiTheme="minorHAnsi" w:cstheme="minorHAnsi"/>
                <w:sz w:val="18"/>
                <w:szCs w:val="18"/>
                <w:lang w:val="es-ES"/>
              </w:rPr>
              <w:t>ejecución</w:t>
            </w:r>
            <w:r w:rsidR="00EF6947">
              <w:rPr>
                <w:rFonts w:asciiTheme="minorHAnsi" w:hAnsiTheme="minorHAnsi" w:cstheme="minorHAnsi"/>
                <w:sz w:val="18"/>
                <w:szCs w:val="18"/>
                <w:lang w:val="es-ES"/>
              </w:rPr>
              <w:t xml:space="preserve"> de este ensayo, se puede observar lo siguiente:</w:t>
            </w:r>
          </w:p>
          <w:p w:rsidR="00EF6947" w:rsidRDefault="00EF6947" w:rsidP="00865B2D">
            <w:pPr>
              <w:spacing w:line="276" w:lineRule="auto"/>
              <w:rPr>
                <w:rFonts w:asciiTheme="minorHAnsi" w:hAnsiTheme="minorHAnsi" w:cstheme="minorHAnsi"/>
                <w:sz w:val="18"/>
                <w:szCs w:val="18"/>
                <w:lang w:val="es-ES"/>
              </w:rPr>
            </w:pPr>
          </w:p>
          <w:p w:rsidR="001B0BEF" w:rsidRPr="001B0BEF" w:rsidRDefault="00865B2D" w:rsidP="007F2D06">
            <w:pPr>
              <w:pStyle w:val="Prrafodelista"/>
              <w:numPr>
                <w:ilvl w:val="0"/>
                <w:numId w:val="20"/>
              </w:numPr>
              <w:spacing w:line="276" w:lineRule="auto"/>
              <w:ind w:left="459"/>
              <w:rPr>
                <w:rFonts w:asciiTheme="minorHAnsi" w:hAnsiTheme="minorHAnsi" w:cstheme="minorHAnsi"/>
                <w:i/>
                <w:sz w:val="18"/>
                <w:szCs w:val="18"/>
                <w:lang w:val="es-ES"/>
              </w:rPr>
            </w:pPr>
            <w:r w:rsidRPr="00EF6947">
              <w:rPr>
                <w:rFonts w:asciiTheme="minorHAnsi" w:hAnsiTheme="minorHAnsi" w:cstheme="minorHAnsi"/>
                <w:sz w:val="18"/>
                <w:szCs w:val="18"/>
                <w:lang w:val="es-ES"/>
              </w:rPr>
              <w:t xml:space="preserve">De las observaciones levantadas por la Seremi de Salud del Maule, en Ord. N° </w:t>
            </w:r>
            <w:r w:rsidR="001B0BEF">
              <w:rPr>
                <w:rFonts w:asciiTheme="minorHAnsi" w:hAnsiTheme="minorHAnsi" w:cstheme="minorHAnsi"/>
                <w:sz w:val="18"/>
                <w:szCs w:val="18"/>
                <w:lang w:val="es-ES"/>
              </w:rPr>
              <w:t>1849</w:t>
            </w:r>
            <w:r w:rsidRPr="00EF6947">
              <w:rPr>
                <w:rFonts w:asciiTheme="minorHAnsi" w:hAnsiTheme="minorHAnsi" w:cstheme="minorHAnsi"/>
                <w:sz w:val="18"/>
                <w:szCs w:val="18"/>
                <w:lang w:val="es-ES"/>
              </w:rPr>
              <w:t xml:space="preserve"> ingresado a esta Superintendencia con fecha </w:t>
            </w:r>
            <w:r w:rsidR="001B0BEF">
              <w:rPr>
                <w:rFonts w:asciiTheme="minorHAnsi" w:hAnsiTheme="minorHAnsi" w:cstheme="minorHAnsi"/>
                <w:sz w:val="18"/>
                <w:szCs w:val="18"/>
                <w:lang w:val="es-ES"/>
              </w:rPr>
              <w:t>06</w:t>
            </w:r>
            <w:r w:rsidRPr="00EF6947">
              <w:rPr>
                <w:rFonts w:asciiTheme="minorHAnsi" w:hAnsiTheme="minorHAnsi" w:cstheme="minorHAnsi"/>
                <w:sz w:val="18"/>
                <w:szCs w:val="18"/>
                <w:lang w:val="es-ES"/>
              </w:rPr>
              <w:t xml:space="preserve"> de </w:t>
            </w:r>
            <w:r w:rsidR="001B0BEF">
              <w:rPr>
                <w:rFonts w:asciiTheme="minorHAnsi" w:hAnsiTheme="minorHAnsi" w:cstheme="minorHAnsi"/>
                <w:sz w:val="18"/>
                <w:szCs w:val="18"/>
                <w:lang w:val="es-ES"/>
              </w:rPr>
              <w:t>agosto de 2018, se indica, a modo general que</w:t>
            </w:r>
            <w:r w:rsidR="003677DF">
              <w:rPr>
                <w:rFonts w:asciiTheme="minorHAnsi" w:hAnsiTheme="minorHAnsi" w:cstheme="minorHAnsi"/>
                <w:sz w:val="18"/>
                <w:szCs w:val="18"/>
                <w:lang w:val="es-ES"/>
              </w:rPr>
              <w:t>,</w:t>
            </w:r>
            <w:r w:rsidR="001B0BEF">
              <w:rPr>
                <w:rFonts w:asciiTheme="minorHAnsi" w:hAnsiTheme="minorHAnsi" w:cstheme="minorHAnsi"/>
                <w:sz w:val="18"/>
                <w:szCs w:val="18"/>
                <w:lang w:val="es-ES"/>
              </w:rPr>
              <w:t xml:space="preserve"> de acuerdo a las planillas de terreno</w:t>
            </w:r>
            <w:r w:rsidR="00DD696F">
              <w:rPr>
                <w:rFonts w:asciiTheme="minorHAnsi" w:hAnsiTheme="minorHAnsi" w:cstheme="minorHAnsi"/>
                <w:sz w:val="18"/>
                <w:szCs w:val="18"/>
                <w:lang w:val="es-ES"/>
              </w:rPr>
              <w:t>,</w:t>
            </w:r>
            <w:r w:rsidR="001B0BEF">
              <w:rPr>
                <w:rFonts w:asciiTheme="minorHAnsi" w:hAnsiTheme="minorHAnsi" w:cstheme="minorHAnsi"/>
                <w:sz w:val="18"/>
                <w:szCs w:val="18"/>
                <w:lang w:val="es-ES"/>
              </w:rPr>
              <w:t xml:space="preserve"> el laboratorio da </w:t>
            </w:r>
            <w:r w:rsidR="00CD1B92">
              <w:rPr>
                <w:rFonts w:asciiTheme="minorHAnsi" w:hAnsiTheme="minorHAnsi" w:cstheme="minorHAnsi"/>
                <w:sz w:val="18"/>
                <w:szCs w:val="18"/>
                <w:lang w:val="es-ES"/>
              </w:rPr>
              <w:t>término</w:t>
            </w:r>
            <w:r w:rsidR="001B0BEF">
              <w:rPr>
                <w:rFonts w:asciiTheme="minorHAnsi" w:hAnsiTheme="minorHAnsi" w:cstheme="minorHAnsi"/>
                <w:sz w:val="18"/>
                <w:szCs w:val="18"/>
                <w:lang w:val="es-ES"/>
              </w:rPr>
              <w:t xml:space="preserve"> al test a una hora determinada no obstante, toma valores para el cálculo con un minuto </w:t>
            </w:r>
            <w:r w:rsidR="00DD696F">
              <w:rPr>
                <w:rFonts w:asciiTheme="minorHAnsi" w:hAnsiTheme="minorHAnsi" w:cstheme="minorHAnsi"/>
                <w:sz w:val="18"/>
                <w:szCs w:val="18"/>
                <w:lang w:val="es-ES"/>
              </w:rPr>
              <w:t>posterior a</w:t>
            </w:r>
            <w:r w:rsidR="001B0BEF">
              <w:rPr>
                <w:rFonts w:asciiTheme="minorHAnsi" w:hAnsiTheme="minorHAnsi" w:cstheme="minorHAnsi"/>
                <w:sz w:val="18"/>
                <w:szCs w:val="18"/>
                <w:lang w:val="es-ES"/>
              </w:rPr>
              <w:t xml:space="preserve"> la hora de </w:t>
            </w:r>
            <w:r w:rsidR="00DD696F">
              <w:rPr>
                <w:rFonts w:asciiTheme="minorHAnsi" w:hAnsiTheme="minorHAnsi" w:cstheme="minorHAnsi"/>
                <w:sz w:val="18"/>
                <w:szCs w:val="18"/>
                <w:lang w:val="es-ES"/>
              </w:rPr>
              <w:t>término</w:t>
            </w:r>
            <w:r w:rsidR="001B0BEF">
              <w:rPr>
                <w:rFonts w:asciiTheme="minorHAnsi" w:hAnsiTheme="minorHAnsi" w:cstheme="minorHAnsi"/>
                <w:sz w:val="18"/>
                <w:szCs w:val="18"/>
                <w:lang w:val="es-ES"/>
              </w:rPr>
              <w:t xml:space="preserve">. </w:t>
            </w:r>
          </w:p>
          <w:p w:rsidR="00CD1B92" w:rsidRPr="00CD1B92" w:rsidRDefault="001B0BEF" w:rsidP="007F2D06">
            <w:pPr>
              <w:pStyle w:val="Prrafodelista"/>
              <w:numPr>
                <w:ilvl w:val="0"/>
                <w:numId w:val="20"/>
              </w:numPr>
              <w:spacing w:line="276" w:lineRule="auto"/>
              <w:ind w:left="459"/>
              <w:rPr>
                <w:rFonts w:asciiTheme="minorHAnsi" w:hAnsiTheme="minorHAnsi" w:cstheme="minorHAnsi"/>
                <w:i/>
                <w:sz w:val="18"/>
                <w:szCs w:val="18"/>
                <w:lang w:val="es-ES"/>
              </w:rPr>
            </w:pPr>
            <w:r>
              <w:rPr>
                <w:rFonts w:asciiTheme="minorHAnsi" w:hAnsiTheme="minorHAnsi" w:cstheme="minorHAnsi"/>
                <w:sz w:val="18"/>
                <w:szCs w:val="18"/>
                <w:lang w:val="es-ES"/>
              </w:rPr>
              <w:t>La situación planteada se repite para los días 10, 11, 12 y 13 de agosto 2018.</w:t>
            </w:r>
          </w:p>
          <w:p w:rsidR="00CD1B92" w:rsidRPr="00CD1B92" w:rsidRDefault="00CD1B92" w:rsidP="007F2D06">
            <w:pPr>
              <w:pStyle w:val="Prrafodelista"/>
              <w:numPr>
                <w:ilvl w:val="0"/>
                <w:numId w:val="20"/>
              </w:numPr>
              <w:spacing w:line="276" w:lineRule="auto"/>
              <w:ind w:left="459"/>
              <w:rPr>
                <w:rFonts w:asciiTheme="minorHAnsi" w:hAnsiTheme="minorHAnsi" w:cstheme="minorHAnsi"/>
                <w:i/>
                <w:sz w:val="18"/>
                <w:szCs w:val="18"/>
                <w:lang w:val="es-ES"/>
              </w:rPr>
            </w:pPr>
            <w:r>
              <w:rPr>
                <w:rFonts w:asciiTheme="minorHAnsi" w:hAnsiTheme="minorHAnsi" w:cstheme="minorHAnsi"/>
                <w:sz w:val="18"/>
                <w:szCs w:val="18"/>
                <w:lang w:val="es-ES"/>
              </w:rPr>
              <w:t xml:space="preserve">Al revisar los resultados obtenidos por la ETFA, es posible verificar lo antes señalado, sin embargo, los resultados obtenidos por esta superintendencia </w:t>
            </w:r>
            <w:r w:rsidR="003677DF">
              <w:rPr>
                <w:rFonts w:asciiTheme="minorHAnsi" w:hAnsiTheme="minorHAnsi" w:cstheme="minorHAnsi"/>
                <w:sz w:val="18"/>
                <w:szCs w:val="18"/>
                <w:lang w:val="es-ES"/>
              </w:rPr>
              <w:t>son</w:t>
            </w:r>
            <w:r>
              <w:rPr>
                <w:rFonts w:asciiTheme="minorHAnsi" w:hAnsiTheme="minorHAnsi" w:cstheme="minorHAnsi"/>
                <w:sz w:val="18"/>
                <w:szCs w:val="18"/>
                <w:lang w:val="es-ES"/>
              </w:rPr>
              <w:t xml:space="preserve"> similares a los obtenidos por la ETFA, cumpliendo </w:t>
            </w:r>
            <w:r w:rsidR="00DD696F">
              <w:rPr>
                <w:rFonts w:asciiTheme="minorHAnsi" w:hAnsiTheme="minorHAnsi" w:cstheme="minorHAnsi"/>
                <w:sz w:val="18"/>
                <w:szCs w:val="18"/>
                <w:lang w:val="es-ES"/>
              </w:rPr>
              <w:t xml:space="preserve">igualmente </w:t>
            </w:r>
            <w:r>
              <w:rPr>
                <w:rFonts w:asciiTheme="minorHAnsi" w:hAnsiTheme="minorHAnsi" w:cstheme="minorHAnsi"/>
                <w:sz w:val="18"/>
                <w:szCs w:val="18"/>
                <w:lang w:val="es-ES"/>
              </w:rPr>
              <w:t>con los límites establecidos en el protocolo de validación para este tipo de ensayo.</w:t>
            </w:r>
          </w:p>
          <w:p w:rsidR="00EF6947" w:rsidRPr="00865B2D" w:rsidRDefault="00D80672" w:rsidP="003D6F96">
            <w:pPr>
              <w:pStyle w:val="Prrafodelista"/>
              <w:numPr>
                <w:ilvl w:val="0"/>
                <w:numId w:val="20"/>
              </w:numPr>
              <w:spacing w:line="276" w:lineRule="auto"/>
              <w:ind w:left="459"/>
              <w:rPr>
                <w:rFonts w:asciiTheme="minorHAnsi" w:hAnsiTheme="minorHAnsi" w:cstheme="minorHAnsi"/>
                <w:sz w:val="18"/>
                <w:szCs w:val="18"/>
                <w:lang w:val="es-ES"/>
              </w:rPr>
            </w:pPr>
            <w:r>
              <w:rPr>
                <w:rFonts w:asciiTheme="minorHAnsi" w:hAnsiTheme="minorHAnsi" w:cstheme="minorHAnsi"/>
                <w:sz w:val="18"/>
                <w:szCs w:val="18"/>
                <w:lang w:val="es-ES"/>
              </w:rPr>
              <w:t>En base a lo anterior, se insta a la ETFA acoger las observaciones realizadas por la Seremi de Salud y realizar los cálculos con</w:t>
            </w:r>
            <w:r w:rsidR="003D6F96">
              <w:rPr>
                <w:rFonts w:asciiTheme="minorHAnsi" w:hAnsiTheme="minorHAnsi" w:cstheme="minorHAnsi"/>
                <w:sz w:val="18"/>
                <w:szCs w:val="18"/>
                <w:lang w:val="es-ES"/>
              </w:rPr>
              <w:t xml:space="preserve"> aquellos </w:t>
            </w:r>
            <w:r>
              <w:rPr>
                <w:rFonts w:asciiTheme="minorHAnsi" w:hAnsiTheme="minorHAnsi" w:cstheme="minorHAnsi"/>
                <w:sz w:val="18"/>
                <w:szCs w:val="18"/>
                <w:lang w:val="es-ES"/>
              </w:rPr>
              <w:t>datos levantados durante la ejecución de la prueba.</w:t>
            </w:r>
          </w:p>
        </w:tc>
      </w:tr>
      <w:tr w:rsidR="00421E59" w:rsidTr="00021DCD">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21E59" w:rsidRDefault="00421E59">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1334" w:type="pct"/>
            <w:tcBorders>
              <w:top w:val="single" w:sz="4" w:space="0" w:color="auto"/>
              <w:left w:val="single" w:sz="4" w:space="0" w:color="auto"/>
              <w:bottom w:val="single" w:sz="4" w:space="0" w:color="auto"/>
              <w:right w:val="single" w:sz="4" w:space="0" w:color="auto"/>
            </w:tcBorders>
            <w:vAlign w:val="center"/>
            <w:hideMark/>
          </w:tcPr>
          <w:p w:rsidR="00421E59" w:rsidRPr="00921880" w:rsidRDefault="00421E59">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3373" w:type="pct"/>
            <w:tcBorders>
              <w:top w:val="single" w:sz="4" w:space="0" w:color="auto"/>
              <w:left w:val="single" w:sz="4" w:space="0" w:color="auto"/>
              <w:bottom w:val="single" w:sz="4" w:space="0" w:color="auto"/>
              <w:right w:val="single" w:sz="4" w:space="0" w:color="auto"/>
            </w:tcBorders>
            <w:vAlign w:val="center"/>
            <w:hideMark/>
          </w:tcPr>
          <w:p w:rsidR="00421E59" w:rsidRDefault="00421E59" w:rsidP="00441BB3">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 los antecedentes levantados durante la ejecución de este ensayo, se puede observar lo siguiente:</w:t>
            </w:r>
          </w:p>
          <w:p w:rsidR="00421E59" w:rsidRDefault="00421E59" w:rsidP="00441BB3">
            <w:pPr>
              <w:spacing w:line="276" w:lineRule="auto"/>
              <w:rPr>
                <w:rFonts w:asciiTheme="minorHAnsi" w:hAnsiTheme="minorHAnsi" w:cstheme="minorHAnsi"/>
                <w:sz w:val="18"/>
                <w:szCs w:val="18"/>
                <w:lang w:val="es-ES"/>
              </w:rPr>
            </w:pPr>
          </w:p>
          <w:p w:rsidR="00421E59" w:rsidRDefault="00421E59" w:rsidP="00441BB3">
            <w:pPr>
              <w:pStyle w:val="Prrafodelista"/>
              <w:numPr>
                <w:ilvl w:val="0"/>
                <w:numId w:val="20"/>
              </w:numPr>
              <w:spacing w:line="276" w:lineRule="auto"/>
              <w:ind w:left="459"/>
              <w:rPr>
                <w:rFonts w:asciiTheme="minorHAnsi" w:hAnsiTheme="minorHAnsi" w:cstheme="minorHAnsi"/>
                <w:sz w:val="18"/>
                <w:szCs w:val="18"/>
                <w:lang w:val="es-ES"/>
              </w:rPr>
            </w:pPr>
            <w:r>
              <w:rPr>
                <w:rFonts w:asciiTheme="minorHAnsi" w:hAnsiTheme="minorHAnsi" w:cstheme="minorHAnsi"/>
                <w:sz w:val="18"/>
                <w:szCs w:val="18"/>
                <w:lang w:val="es-ES"/>
              </w:rPr>
              <w:t xml:space="preserve">Los antecedentes levantados por la seremi de salud </w:t>
            </w:r>
            <w:r w:rsidRPr="00EF6947">
              <w:rPr>
                <w:rFonts w:asciiTheme="minorHAnsi" w:hAnsiTheme="minorHAnsi" w:cstheme="minorHAnsi"/>
                <w:sz w:val="18"/>
                <w:szCs w:val="18"/>
                <w:lang w:val="es-ES"/>
              </w:rPr>
              <w:t xml:space="preserve">del Maule, en Ord. N° </w:t>
            </w:r>
            <w:r>
              <w:rPr>
                <w:rFonts w:asciiTheme="minorHAnsi" w:hAnsiTheme="minorHAnsi" w:cstheme="minorHAnsi"/>
                <w:sz w:val="18"/>
                <w:szCs w:val="18"/>
                <w:lang w:val="es-ES"/>
              </w:rPr>
              <w:t>1849</w:t>
            </w:r>
            <w:r w:rsidRPr="00EF6947">
              <w:rPr>
                <w:rFonts w:asciiTheme="minorHAnsi" w:hAnsiTheme="minorHAnsi" w:cstheme="minorHAnsi"/>
                <w:sz w:val="18"/>
                <w:szCs w:val="18"/>
                <w:lang w:val="es-ES"/>
              </w:rPr>
              <w:t xml:space="preserve"> ingresado a esta Superintendencia con fecha </w:t>
            </w:r>
            <w:r>
              <w:rPr>
                <w:rFonts w:asciiTheme="minorHAnsi" w:hAnsiTheme="minorHAnsi" w:cstheme="minorHAnsi"/>
                <w:sz w:val="18"/>
                <w:szCs w:val="18"/>
                <w:lang w:val="es-ES"/>
              </w:rPr>
              <w:t>06</w:t>
            </w:r>
            <w:r w:rsidRPr="00EF6947">
              <w:rPr>
                <w:rFonts w:asciiTheme="minorHAnsi" w:hAnsiTheme="minorHAnsi" w:cstheme="minorHAnsi"/>
                <w:sz w:val="18"/>
                <w:szCs w:val="18"/>
                <w:lang w:val="es-ES"/>
              </w:rPr>
              <w:t xml:space="preserve"> </w:t>
            </w:r>
            <w:r>
              <w:rPr>
                <w:rFonts w:asciiTheme="minorHAnsi" w:hAnsiTheme="minorHAnsi" w:cstheme="minorHAnsi"/>
                <w:sz w:val="18"/>
                <w:szCs w:val="18"/>
                <w:lang w:val="es-ES"/>
              </w:rPr>
              <w:t xml:space="preserve">de agosto de 2018,  indican que </w:t>
            </w:r>
            <w:r w:rsidRPr="00421E59">
              <w:rPr>
                <w:rFonts w:asciiTheme="minorHAnsi" w:hAnsiTheme="minorHAnsi" w:cstheme="minorHAnsi"/>
                <w:i/>
                <w:sz w:val="18"/>
                <w:szCs w:val="18"/>
                <w:lang w:val="es-ES"/>
              </w:rPr>
              <w:t>“Todo lo expuesto en nuestro análisis del informe correspondiente a ensayo de CEMS instalado en chimenea emisiones Caldera Recuperadora de la empresa identificada, son válidos ya que el laboratorio procede de la misma manera en el desarrollo del test”</w:t>
            </w:r>
            <w:r>
              <w:rPr>
                <w:rFonts w:asciiTheme="minorHAnsi" w:hAnsiTheme="minorHAnsi" w:cstheme="minorHAnsi"/>
                <w:sz w:val="18"/>
                <w:szCs w:val="18"/>
                <w:lang w:val="es-ES"/>
              </w:rPr>
              <w:t>.</w:t>
            </w:r>
          </w:p>
          <w:p w:rsidR="00421E59" w:rsidRDefault="00421E59" w:rsidP="00441BB3">
            <w:pPr>
              <w:pStyle w:val="Prrafodelista"/>
              <w:numPr>
                <w:ilvl w:val="0"/>
                <w:numId w:val="20"/>
              </w:numPr>
              <w:spacing w:line="276" w:lineRule="auto"/>
              <w:ind w:left="459"/>
              <w:rPr>
                <w:rFonts w:asciiTheme="minorHAnsi" w:hAnsiTheme="minorHAnsi" w:cstheme="minorHAnsi"/>
                <w:sz w:val="18"/>
                <w:szCs w:val="18"/>
                <w:lang w:val="es-ES"/>
              </w:rPr>
            </w:pPr>
            <w:r>
              <w:rPr>
                <w:rFonts w:asciiTheme="minorHAnsi" w:hAnsiTheme="minorHAnsi" w:cstheme="minorHAnsi"/>
                <w:sz w:val="18"/>
                <w:szCs w:val="18"/>
                <w:lang w:val="es-ES"/>
              </w:rPr>
              <w:lastRenderedPageBreak/>
              <w:t>Cabe señalar que, pese a las observaciones levantadas por parte de la Seremi de Salud en la aplicación del Método del Referencia por parte de la ETFA, es posible indicar en virtud de los resultados obtenidos, que las mediciones realizadas por ambos sistemas de medición (CEMS y Método de Referencia), muestran una sincronía en cuanto a su correlación y tendencia entre sus resultados durante los periodos de tiempo ejecutados. Luego, los resultados que entrega el CEMS logran ser corroborados con los resultados obtenidos a través del Método de Referencia.</w:t>
            </w:r>
          </w:p>
          <w:p w:rsidR="00421E59" w:rsidRDefault="00421E59" w:rsidP="00441BB3">
            <w:pPr>
              <w:pStyle w:val="Prrafodelista"/>
              <w:numPr>
                <w:ilvl w:val="0"/>
                <w:numId w:val="20"/>
              </w:numPr>
              <w:spacing w:line="276" w:lineRule="auto"/>
              <w:ind w:left="459"/>
              <w:rPr>
                <w:rFonts w:asciiTheme="minorHAnsi" w:hAnsiTheme="minorHAnsi" w:cstheme="minorHAnsi"/>
                <w:sz w:val="18"/>
                <w:szCs w:val="18"/>
                <w:lang w:val="es-ES"/>
              </w:rPr>
            </w:pPr>
            <w:r w:rsidRPr="00A324D2">
              <w:rPr>
                <w:rFonts w:asciiTheme="minorHAnsi" w:hAnsiTheme="minorHAnsi" w:cstheme="minorHAnsi"/>
                <w:sz w:val="18"/>
                <w:szCs w:val="18"/>
                <w:lang w:val="es-ES"/>
              </w:rPr>
              <w:t>No obstante el punto anterior, y de acuerdo a las o</w:t>
            </w:r>
            <w:r>
              <w:rPr>
                <w:rFonts w:asciiTheme="minorHAnsi" w:hAnsiTheme="minorHAnsi" w:cstheme="minorHAnsi"/>
                <w:sz w:val="18"/>
                <w:szCs w:val="18"/>
                <w:lang w:val="es-ES"/>
              </w:rPr>
              <w:t>bservaciones levantadas por la S</w:t>
            </w:r>
            <w:r w:rsidRPr="00A324D2">
              <w:rPr>
                <w:rFonts w:asciiTheme="minorHAnsi" w:hAnsiTheme="minorHAnsi" w:cstheme="minorHAnsi"/>
                <w:sz w:val="18"/>
                <w:szCs w:val="18"/>
                <w:lang w:val="es-ES"/>
              </w:rPr>
              <w:t xml:space="preserve">eremi de </w:t>
            </w:r>
            <w:r>
              <w:rPr>
                <w:rFonts w:asciiTheme="minorHAnsi" w:hAnsiTheme="minorHAnsi" w:cstheme="minorHAnsi"/>
                <w:sz w:val="18"/>
                <w:szCs w:val="18"/>
                <w:lang w:val="es-ES"/>
              </w:rPr>
              <w:t>S</w:t>
            </w:r>
            <w:r w:rsidRPr="00A324D2">
              <w:rPr>
                <w:rFonts w:asciiTheme="minorHAnsi" w:hAnsiTheme="minorHAnsi" w:cstheme="minorHAnsi"/>
                <w:sz w:val="18"/>
                <w:szCs w:val="18"/>
                <w:lang w:val="es-ES"/>
              </w:rPr>
              <w:t xml:space="preserve">alud durante la aplicación del método de referencia, </w:t>
            </w:r>
            <w:r>
              <w:rPr>
                <w:rFonts w:asciiTheme="minorHAnsi" w:hAnsiTheme="minorHAnsi" w:cstheme="minorHAnsi"/>
                <w:sz w:val="18"/>
                <w:szCs w:val="18"/>
                <w:lang w:val="es-ES"/>
              </w:rPr>
              <w:t xml:space="preserve">esta Superintendencia insta a que la </w:t>
            </w:r>
            <w:r w:rsidRPr="00A324D2">
              <w:rPr>
                <w:rFonts w:asciiTheme="minorHAnsi" w:hAnsiTheme="minorHAnsi" w:cstheme="minorHAnsi"/>
                <w:sz w:val="18"/>
                <w:szCs w:val="18"/>
                <w:lang w:val="es-ES"/>
              </w:rPr>
              <w:t xml:space="preserve">ETFA </w:t>
            </w:r>
            <w:r>
              <w:rPr>
                <w:rFonts w:asciiTheme="minorHAnsi" w:hAnsiTheme="minorHAnsi" w:cstheme="minorHAnsi"/>
                <w:sz w:val="18"/>
                <w:szCs w:val="18"/>
                <w:lang w:val="es-ES"/>
              </w:rPr>
              <w:t>pueda a</w:t>
            </w:r>
            <w:r w:rsidRPr="00A324D2">
              <w:rPr>
                <w:rFonts w:asciiTheme="minorHAnsi" w:hAnsiTheme="minorHAnsi" w:cstheme="minorHAnsi"/>
                <w:sz w:val="18"/>
                <w:szCs w:val="18"/>
                <w:lang w:val="es-ES"/>
              </w:rPr>
              <w:t>coger</w:t>
            </w:r>
            <w:r>
              <w:rPr>
                <w:rFonts w:asciiTheme="minorHAnsi" w:hAnsiTheme="minorHAnsi" w:cstheme="minorHAnsi"/>
                <w:sz w:val="18"/>
                <w:szCs w:val="18"/>
                <w:lang w:val="es-ES"/>
              </w:rPr>
              <w:t>,</w:t>
            </w:r>
            <w:r w:rsidRPr="00A324D2">
              <w:rPr>
                <w:rFonts w:asciiTheme="minorHAnsi" w:hAnsiTheme="minorHAnsi" w:cstheme="minorHAnsi"/>
                <w:sz w:val="18"/>
                <w:szCs w:val="18"/>
                <w:lang w:val="es-ES"/>
              </w:rPr>
              <w:t xml:space="preserve"> </w:t>
            </w:r>
            <w:r>
              <w:rPr>
                <w:rFonts w:asciiTheme="minorHAnsi" w:hAnsiTheme="minorHAnsi" w:cstheme="minorHAnsi"/>
                <w:sz w:val="18"/>
                <w:szCs w:val="18"/>
                <w:lang w:val="es-ES"/>
              </w:rPr>
              <w:t xml:space="preserve">de todas las observaciones realizadas, </w:t>
            </w:r>
            <w:r w:rsidRPr="00A324D2">
              <w:rPr>
                <w:rFonts w:asciiTheme="minorHAnsi" w:hAnsiTheme="minorHAnsi" w:cstheme="minorHAnsi"/>
                <w:sz w:val="18"/>
                <w:szCs w:val="18"/>
                <w:lang w:val="es-ES"/>
              </w:rPr>
              <w:t xml:space="preserve">aquellas que le signifiquen implementar una mejora al sistema de medición </w:t>
            </w:r>
            <w:r>
              <w:rPr>
                <w:rFonts w:asciiTheme="minorHAnsi" w:hAnsiTheme="minorHAnsi" w:cstheme="minorHAnsi"/>
                <w:sz w:val="18"/>
                <w:szCs w:val="18"/>
                <w:lang w:val="es-ES"/>
              </w:rPr>
              <w:t xml:space="preserve">actualmente </w:t>
            </w:r>
            <w:r w:rsidRPr="00A324D2">
              <w:rPr>
                <w:rFonts w:asciiTheme="minorHAnsi" w:hAnsiTheme="minorHAnsi" w:cstheme="minorHAnsi"/>
                <w:sz w:val="18"/>
                <w:szCs w:val="18"/>
                <w:lang w:val="es-ES"/>
              </w:rPr>
              <w:t>utilizado</w:t>
            </w:r>
            <w:r>
              <w:rPr>
                <w:rFonts w:asciiTheme="minorHAnsi" w:hAnsiTheme="minorHAnsi" w:cstheme="minorHAnsi"/>
                <w:sz w:val="18"/>
                <w:szCs w:val="18"/>
                <w:lang w:val="es-ES"/>
              </w:rPr>
              <w:t>.</w:t>
            </w:r>
            <w:r w:rsidRPr="00A324D2">
              <w:rPr>
                <w:rFonts w:asciiTheme="minorHAnsi" w:hAnsiTheme="minorHAnsi" w:cstheme="minorHAnsi"/>
                <w:sz w:val="18"/>
                <w:szCs w:val="18"/>
                <w:lang w:val="es-ES"/>
              </w:rPr>
              <w:t xml:space="preserve"> </w:t>
            </w:r>
          </w:p>
        </w:tc>
      </w:tr>
      <w:tr w:rsidR="004F6EFF" w:rsidTr="00021DCD">
        <w:trPr>
          <w:trHeight w:val="415"/>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lastRenderedPageBreak/>
              <w:t>7</w:t>
            </w:r>
          </w:p>
        </w:tc>
        <w:tc>
          <w:tcPr>
            <w:tcW w:w="1334"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3373" w:type="pct"/>
            <w:tcBorders>
              <w:top w:val="single" w:sz="4" w:space="0" w:color="auto"/>
              <w:left w:val="single" w:sz="4" w:space="0" w:color="auto"/>
              <w:bottom w:val="single" w:sz="4" w:space="0" w:color="auto"/>
              <w:right w:val="single" w:sz="4" w:space="0" w:color="auto"/>
            </w:tcBorders>
            <w:vAlign w:val="center"/>
          </w:tcPr>
          <w:p w:rsidR="004F6EFF" w:rsidRPr="00857F1C" w:rsidRDefault="004675EF" w:rsidP="004675EF">
            <w:pPr>
              <w:spacing w:line="276" w:lineRule="auto"/>
              <w:jc w:val="center"/>
              <w:rPr>
                <w:rFonts w:asciiTheme="minorHAnsi" w:hAnsiTheme="minorHAnsi" w:cstheme="minorHAnsi"/>
                <w:sz w:val="18"/>
                <w:szCs w:val="18"/>
              </w:rPr>
            </w:pPr>
            <w:r>
              <w:rPr>
                <w:rFonts w:asciiTheme="minorHAnsi" w:hAnsiTheme="minorHAnsi" w:cstheme="minorHAnsi"/>
                <w:sz w:val="18"/>
                <w:szCs w:val="18"/>
                <w:lang w:val="es-ES"/>
              </w:rPr>
              <w:t>Sin Observaciones.</w:t>
            </w:r>
          </w:p>
        </w:tc>
      </w:tr>
    </w:tbl>
    <w:p w:rsidR="006F6246" w:rsidRDefault="006F6246" w:rsidP="00CF70EF"/>
    <w:p w:rsidR="00F01658" w:rsidRDefault="00D13C5A" w:rsidP="00A94090">
      <w:pPr>
        <w:pStyle w:val="Ttulo1"/>
      </w:pPr>
      <w:bookmarkStart w:id="39" w:name="_Toc353993442"/>
      <w:bookmarkStart w:id="40" w:name="_Toc17794053"/>
      <w:r w:rsidRPr="008059D4">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B024BE" w:rsidRDefault="00B024BE" w:rsidP="004675EF">
      <w:pPr>
        <w:tabs>
          <w:tab w:val="left" w:pos="1520"/>
          <w:tab w:val="left" w:pos="2136"/>
          <w:tab w:val="left" w:pos="7144"/>
        </w:tabs>
        <w:rPr>
          <w:rFonts w:asciiTheme="minorHAnsi" w:hAnsiTheme="minorHAnsi" w:cstheme="minorHAnsi"/>
          <w:sz w:val="18"/>
          <w:szCs w:val="18"/>
        </w:rPr>
      </w:pPr>
    </w:p>
    <w:p w:rsidR="004675EF" w:rsidRDefault="004675EF" w:rsidP="004675EF">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De acuerdo al Informe Técnico realizado por personal de la SEREMI de Salud</w:t>
      </w:r>
      <w:r w:rsidR="00B024BE">
        <w:rPr>
          <w:rFonts w:asciiTheme="minorHAnsi" w:hAnsiTheme="minorHAnsi" w:cstheme="minorHAnsi"/>
          <w:sz w:val="18"/>
          <w:szCs w:val="18"/>
        </w:rPr>
        <w:t xml:space="preserve"> de la</w:t>
      </w:r>
      <w:r>
        <w:rPr>
          <w:rFonts w:asciiTheme="minorHAnsi" w:hAnsiTheme="minorHAnsi" w:cstheme="minorHAnsi"/>
          <w:sz w:val="18"/>
          <w:szCs w:val="18"/>
        </w:rPr>
        <w:t xml:space="preserve"> Región del Maule y el análisis realizado por esta Superintendencia, se puede concluir que el informe de resultados, debe ser aprobado.  </w:t>
      </w:r>
    </w:p>
    <w:p w:rsidR="00E61593" w:rsidRDefault="00E61593" w:rsidP="00E61593"/>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información realizado al “</w:t>
      </w:r>
      <w:r>
        <w:rPr>
          <w:rFonts w:asciiTheme="minorHAnsi" w:hAnsiTheme="minorHAnsi"/>
          <w:sz w:val="18"/>
          <w:szCs w:val="18"/>
        </w:rPr>
        <w:t>INFORME DE RESULTADOS DE LOS ENSAYOS DE VALIDACIÓN (IREV) DE CEMS TRS</w:t>
      </w:r>
      <w:r w:rsidR="008D1AA7">
        <w:rPr>
          <w:rFonts w:asciiTheme="minorHAnsi" w:hAnsiTheme="minorHAnsi"/>
          <w:sz w:val="18"/>
          <w:szCs w:val="18"/>
        </w:rPr>
        <w:t xml:space="preserve"> Y O</w:t>
      </w:r>
      <w:r w:rsidR="008D1AA7" w:rsidRPr="008D1AA7">
        <w:rPr>
          <w:rFonts w:asciiTheme="minorHAnsi" w:hAnsiTheme="minorHAnsi"/>
          <w:sz w:val="18"/>
          <w:szCs w:val="18"/>
          <w:vertAlign w:val="subscript"/>
        </w:rPr>
        <w:t>2</w:t>
      </w:r>
      <w:r>
        <w:rPr>
          <w:rFonts w:asciiTheme="minorHAnsi" w:hAnsiTheme="minorHAnsi" w:cstheme="minorHAnsi"/>
          <w:sz w:val="18"/>
          <w:szCs w:val="18"/>
        </w:rPr>
        <w:t xml:space="preserve">” del </w:t>
      </w:r>
      <w:r w:rsidR="00C923C2">
        <w:rPr>
          <w:rFonts w:asciiTheme="minorHAnsi" w:hAnsiTheme="minorHAnsi" w:cstheme="minorHAnsi"/>
          <w:sz w:val="18"/>
          <w:szCs w:val="18"/>
        </w:rPr>
        <w:t>HORNO DE CAL</w:t>
      </w:r>
      <w:r w:rsidR="00652C15">
        <w:rPr>
          <w:rFonts w:asciiTheme="minorHAnsi" w:hAnsi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F13F86">
        <w:rPr>
          <w:rFonts w:asciiTheme="minorHAnsi" w:hAnsiTheme="minorHAnsi"/>
          <w:sz w:val="18"/>
          <w:szCs w:val="18"/>
        </w:rPr>
        <w:t>CONSTITUCIÓN</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w:t>
      </w:r>
      <w:r w:rsidR="00B024BE">
        <w:rPr>
          <w:rFonts w:asciiTheme="minorHAnsi" w:hAnsiTheme="minorHAnsi" w:cstheme="minorHAnsi"/>
          <w:sz w:val="18"/>
          <w:szCs w:val="18"/>
        </w:rPr>
        <w:t xml:space="preserve"> de validación de CEMS</w:t>
      </w:r>
      <w:r>
        <w:rPr>
          <w:rFonts w:asciiTheme="minorHAnsi" w:hAnsiTheme="minorHAnsi" w:cstheme="minorHAnsi"/>
          <w:sz w:val="18"/>
          <w:szCs w:val="18"/>
        </w:rPr>
        <w:t>, luego los CEMS instalados se consideran óptimos para el monitoreo continuo de las emisiones, entregando resultados confiables que se corroboran con las metodologías de referencia aprobadas.</w:t>
      </w:r>
    </w:p>
    <w:p w:rsidR="006F6246" w:rsidRDefault="006F6246" w:rsidP="009D7732">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ab/>
      </w:r>
      <w:r w:rsidR="005410D3">
        <w:rPr>
          <w:rFonts w:asciiTheme="minorHAnsi" w:hAnsiTheme="minorHAnsi" w:cstheme="minorHAnsi"/>
          <w:sz w:val="18"/>
          <w:szCs w:val="18"/>
        </w:rPr>
        <w:tab/>
      </w:r>
      <w:r w:rsidR="009D7732">
        <w:rPr>
          <w:rFonts w:asciiTheme="minorHAnsi" w:hAnsiTheme="minorHAnsi" w:cstheme="minorHAnsi"/>
          <w:sz w:val="18"/>
          <w:szCs w:val="18"/>
        </w:rPr>
        <w:tab/>
      </w:r>
    </w:p>
    <w:p w:rsidR="00770FA9" w:rsidRDefault="00286D8A" w:rsidP="00252687">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DE LOS ENSAYOS DE VALIDACIÓN (IREV) DE CEMS TRS Y O</w:t>
      </w:r>
      <w:r w:rsidRPr="003D4C64">
        <w:rPr>
          <w:rFonts w:asciiTheme="minorHAnsi" w:hAnsiTheme="minorHAnsi"/>
          <w:sz w:val="18"/>
          <w:szCs w:val="18"/>
          <w:vertAlign w:val="subscript"/>
        </w:rPr>
        <w:t>2</w:t>
      </w:r>
      <w:r w:rsidR="00652C15">
        <w:rPr>
          <w:rFonts w:asciiTheme="minorHAnsi" w:hAnsiTheme="minorHAnsi" w:cstheme="minorHAnsi"/>
          <w:sz w:val="18"/>
          <w:szCs w:val="18"/>
        </w:rPr>
        <w:t>” de</w:t>
      </w:r>
      <w:r>
        <w:rPr>
          <w:rFonts w:asciiTheme="minorHAnsi" w:hAnsiTheme="minorHAnsi" w:cstheme="minorHAnsi"/>
          <w:sz w:val="18"/>
          <w:szCs w:val="18"/>
        </w:rPr>
        <w:t xml:space="preserve">l </w:t>
      </w:r>
      <w:r w:rsidR="00C923C2">
        <w:rPr>
          <w:rFonts w:asciiTheme="minorHAnsi" w:hAnsiTheme="minorHAnsi" w:cstheme="minorHAnsi"/>
          <w:sz w:val="18"/>
          <w:szCs w:val="18"/>
        </w:rPr>
        <w:t>HORNO DE CAL</w:t>
      </w:r>
      <w:r w:rsidR="00652C15">
        <w:rPr>
          <w:rFonts w:asciiTheme="minorHAnsi" w:hAnsiTheme="minorHAnsi" w:cs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F13F86">
        <w:rPr>
          <w:rFonts w:asciiTheme="minorHAnsi" w:hAnsiTheme="minorHAnsi"/>
          <w:sz w:val="18"/>
          <w:szCs w:val="18"/>
        </w:rPr>
        <w:t>CONSTITUCIÓN</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B024BE" w:rsidRDefault="00B024BE" w:rsidP="00252687">
      <w:pPr>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parámetros validados </w:t>
      </w:r>
      <w:r w:rsidR="00252687" w:rsidRPr="006F6246">
        <w:rPr>
          <w:rFonts w:asciiTheme="minorHAnsi" w:hAnsiTheme="minorHAnsi" w:cstheme="minorHAnsi"/>
          <w:sz w:val="18"/>
          <w:szCs w:val="18"/>
        </w:rPr>
        <w:t xml:space="preserve">por </w:t>
      </w:r>
      <w:r w:rsidR="001948FB">
        <w:rPr>
          <w:rFonts w:asciiTheme="minorHAnsi" w:hAnsiTheme="minorHAnsi" w:cstheme="minorHAnsi"/>
          <w:sz w:val="18"/>
          <w:szCs w:val="18"/>
        </w:rPr>
        <w:t>e</w:t>
      </w:r>
      <w:r w:rsidR="00252687" w:rsidRPr="006F6246">
        <w:rPr>
          <w:rFonts w:asciiTheme="minorHAnsi" w:hAnsiTheme="minorHAnsi" w:cstheme="minorHAnsi"/>
          <w:sz w:val="18"/>
          <w:szCs w:val="18"/>
        </w:rPr>
        <w:t xml:space="preserve">l </w:t>
      </w:r>
      <w:r w:rsidR="00C923C2">
        <w:rPr>
          <w:rFonts w:asciiTheme="minorHAnsi" w:hAnsiTheme="minorHAnsi" w:cstheme="minorHAnsi"/>
          <w:sz w:val="18"/>
          <w:szCs w:val="18"/>
        </w:rPr>
        <w:t>HORNO DE CAL</w:t>
      </w:r>
      <w:r w:rsidR="001948FB">
        <w:rPr>
          <w:rFonts w:asciiTheme="minorHAnsi" w:hAnsiTheme="minorHAnsi"/>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F13F86">
        <w:rPr>
          <w:rFonts w:asciiTheme="minorHAnsi" w:hAnsiTheme="minorHAnsi"/>
          <w:sz w:val="18"/>
          <w:szCs w:val="18"/>
        </w:rPr>
        <w:t>CONSTITUCIÓN</w:t>
      </w:r>
      <w:r w:rsidR="00252687" w:rsidRPr="006F6246">
        <w:rPr>
          <w:rFonts w:asciiTheme="minorHAnsi" w:hAnsiTheme="minorHAnsi" w:cstheme="minorHAnsi"/>
          <w:sz w:val="18"/>
          <w:szCs w:val="18"/>
        </w:rPr>
        <w:t xml:space="preserve">: </w:t>
      </w:r>
    </w:p>
    <w:p w:rsidR="00023FED" w:rsidRDefault="00023FED" w:rsidP="00252687">
      <w:pPr>
        <w:tabs>
          <w:tab w:val="left" w:pos="4536"/>
        </w:tabs>
        <w:spacing w:line="276" w:lineRule="auto"/>
        <w:rPr>
          <w:rFonts w:asciiTheme="minorHAnsi" w:hAnsiTheme="minorHAnsi" w:cstheme="minorHAnsi"/>
          <w:sz w:val="18"/>
          <w:szCs w:val="18"/>
        </w:rPr>
      </w:pPr>
    </w:p>
    <w:p w:rsidR="00DB7FD4" w:rsidRDefault="00DB7FD4" w:rsidP="00252687">
      <w:pPr>
        <w:tabs>
          <w:tab w:val="left" w:pos="4536"/>
        </w:tabs>
        <w:spacing w:line="276" w:lineRule="auto"/>
        <w:rPr>
          <w:rFonts w:asciiTheme="minorHAnsi" w:hAnsiTheme="minorHAnsi" w:cstheme="minorHAnsi"/>
          <w:sz w:val="18"/>
          <w:szCs w:val="18"/>
        </w:rPr>
      </w:pPr>
    </w:p>
    <w:p w:rsidR="00DB7FD4" w:rsidRDefault="00DB7FD4" w:rsidP="00252687">
      <w:pPr>
        <w:tabs>
          <w:tab w:val="left" w:pos="4536"/>
        </w:tabs>
        <w:spacing w:line="276" w:lineRule="auto"/>
        <w:rPr>
          <w:rFonts w:asciiTheme="minorHAnsi" w:hAnsiTheme="minorHAnsi" w:cstheme="minorHAnsi"/>
          <w:sz w:val="18"/>
          <w:szCs w:val="18"/>
        </w:rPr>
      </w:pPr>
    </w:p>
    <w:p w:rsidR="00DB7FD4" w:rsidRDefault="00DB7FD4" w:rsidP="00252687">
      <w:pPr>
        <w:tabs>
          <w:tab w:val="left" w:pos="4536"/>
        </w:tabs>
        <w:spacing w:line="276" w:lineRule="auto"/>
        <w:rPr>
          <w:rFonts w:asciiTheme="minorHAnsi" w:hAnsiTheme="minorHAnsi" w:cstheme="minorHAnsi"/>
          <w:sz w:val="18"/>
          <w:szCs w:val="18"/>
        </w:rPr>
      </w:pPr>
    </w:p>
    <w:p w:rsidR="00DB7FD4" w:rsidRPr="00C42048" w:rsidRDefault="00DB7FD4"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198"/>
        <w:gridCol w:w="2726"/>
        <w:gridCol w:w="2020"/>
        <w:gridCol w:w="2023"/>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9D7732">
        <w:trPr>
          <w:trHeight w:val="283"/>
          <w:jc w:val="center"/>
        </w:trPr>
        <w:tc>
          <w:tcPr>
            <w:tcW w:w="239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AF10B7" w:rsidRDefault="00DB7FD4" w:rsidP="00D642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w:t>
            </w:r>
            <w:r w:rsidR="00D642C3">
              <w:rPr>
                <w:rFonts w:asciiTheme="minorHAnsi" w:hAnsiTheme="minorHAnsi" w:cstheme="minorHAnsi"/>
                <w:sz w:val="18"/>
                <w:szCs w:val="18"/>
              </w:rPr>
              <w:t>4</w:t>
            </w:r>
            <w:r w:rsidR="00AE6800" w:rsidRPr="00AF10B7">
              <w:rPr>
                <w:rFonts w:asciiTheme="minorHAnsi" w:hAnsiTheme="minorHAnsi" w:cstheme="minorHAnsi"/>
                <w:sz w:val="18"/>
                <w:szCs w:val="18"/>
              </w:rPr>
              <w:t>-</w:t>
            </w:r>
            <w:r>
              <w:rPr>
                <w:rFonts w:asciiTheme="minorHAnsi" w:hAnsiTheme="minorHAnsi" w:cstheme="minorHAnsi"/>
                <w:sz w:val="18"/>
                <w:szCs w:val="18"/>
              </w:rPr>
              <w:t>04</w:t>
            </w:r>
            <w:r w:rsidR="00AE6800" w:rsidRPr="00AF10B7">
              <w:rPr>
                <w:rFonts w:asciiTheme="minorHAnsi" w:hAnsiTheme="minorHAnsi" w:cstheme="minorHAnsi"/>
                <w:sz w:val="18"/>
                <w:szCs w:val="18"/>
              </w:rPr>
              <w:t>-2018</w:t>
            </w:r>
          </w:p>
        </w:tc>
        <w:tc>
          <w:tcPr>
            <w:tcW w:w="780" w:type="pct"/>
            <w:vAlign w:val="center"/>
          </w:tcPr>
          <w:p w:rsidR="006F6246" w:rsidRPr="00AF10B7" w:rsidRDefault="00DB7FD4" w:rsidP="00D642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w:t>
            </w:r>
            <w:r w:rsidR="00D642C3">
              <w:rPr>
                <w:rFonts w:asciiTheme="minorHAnsi" w:hAnsiTheme="minorHAnsi" w:cstheme="minorHAnsi"/>
                <w:sz w:val="18"/>
                <w:szCs w:val="18"/>
              </w:rPr>
              <w:t>4</w:t>
            </w:r>
            <w:r w:rsidRPr="00AF10B7">
              <w:rPr>
                <w:rFonts w:asciiTheme="minorHAnsi" w:hAnsiTheme="minorHAnsi" w:cstheme="minorHAnsi"/>
                <w:sz w:val="18"/>
                <w:szCs w:val="18"/>
              </w:rPr>
              <w:t>-</w:t>
            </w:r>
            <w:r>
              <w:rPr>
                <w:rFonts w:asciiTheme="minorHAnsi" w:hAnsiTheme="minorHAnsi" w:cstheme="minorHAnsi"/>
                <w:sz w:val="18"/>
                <w:szCs w:val="18"/>
              </w:rPr>
              <w:t>04-2019</w:t>
            </w:r>
          </w:p>
        </w:tc>
      </w:tr>
      <w:tr w:rsidR="00DB7FD4" w:rsidRPr="006F6246" w:rsidTr="009D7732">
        <w:trPr>
          <w:trHeight w:val="294"/>
          <w:jc w:val="center"/>
        </w:trPr>
        <w:tc>
          <w:tcPr>
            <w:tcW w:w="2390" w:type="pct"/>
            <w:vAlign w:val="center"/>
          </w:tcPr>
          <w:p w:rsidR="00DB7FD4" w:rsidRPr="006F6246" w:rsidRDefault="00DB7FD4" w:rsidP="0060521A">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DB7FD4" w:rsidRPr="006F6246" w:rsidRDefault="00DB7FD4" w:rsidP="0060521A">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DB7FD4" w:rsidRPr="00AF10B7" w:rsidRDefault="00DB7FD4" w:rsidP="00D642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w:t>
            </w:r>
            <w:r w:rsidR="00D642C3">
              <w:rPr>
                <w:rFonts w:asciiTheme="minorHAnsi" w:hAnsiTheme="minorHAnsi" w:cstheme="minorHAnsi"/>
                <w:sz w:val="18"/>
                <w:szCs w:val="18"/>
              </w:rPr>
              <w:t>4</w:t>
            </w:r>
            <w:r w:rsidRPr="00AF10B7">
              <w:rPr>
                <w:rFonts w:asciiTheme="minorHAnsi" w:hAnsiTheme="minorHAnsi" w:cstheme="minorHAnsi"/>
                <w:sz w:val="18"/>
                <w:szCs w:val="18"/>
              </w:rPr>
              <w:t>-</w:t>
            </w:r>
            <w:r>
              <w:rPr>
                <w:rFonts w:asciiTheme="minorHAnsi" w:hAnsiTheme="minorHAnsi" w:cstheme="minorHAnsi"/>
                <w:sz w:val="18"/>
                <w:szCs w:val="18"/>
              </w:rPr>
              <w:t>04</w:t>
            </w:r>
            <w:r w:rsidRPr="00AF10B7">
              <w:rPr>
                <w:rFonts w:asciiTheme="minorHAnsi" w:hAnsiTheme="minorHAnsi" w:cstheme="minorHAnsi"/>
                <w:sz w:val="18"/>
                <w:szCs w:val="18"/>
              </w:rPr>
              <w:t>-2018</w:t>
            </w:r>
          </w:p>
        </w:tc>
        <w:tc>
          <w:tcPr>
            <w:tcW w:w="780" w:type="pct"/>
            <w:vAlign w:val="center"/>
          </w:tcPr>
          <w:p w:rsidR="00DB7FD4" w:rsidRPr="00AF10B7" w:rsidRDefault="00DB7FD4" w:rsidP="00D642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w:t>
            </w:r>
            <w:r w:rsidR="00D642C3">
              <w:rPr>
                <w:rFonts w:asciiTheme="minorHAnsi" w:hAnsiTheme="minorHAnsi" w:cstheme="minorHAnsi"/>
                <w:sz w:val="18"/>
                <w:szCs w:val="18"/>
              </w:rPr>
              <w:t>4</w:t>
            </w:r>
            <w:r w:rsidRPr="00AF10B7">
              <w:rPr>
                <w:rFonts w:asciiTheme="minorHAnsi" w:hAnsiTheme="minorHAnsi" w:cstheme="minorHAnsi"/>
                <w:sz w:val="18"/>
                <w:szCs w:val="18"/>
              </w:rPr>
              <w:t>-</w:t>
            </w:r>
            <w:r>
              <w:rPr>
                <w:rFonts w:asciiTheme="minorHAnsi" w:hAnsiTheme="minorHAnsi" w:cstheme="minorHAnsi"/>
                <w:sz w:val="18"/>
                <w:szCs w:val="18"/>
              </w:rPr>
              <w:t>04-2019</w:t>
            </w:r>
          </w:p>
        </w:tc>
      </w:tr>
    </w:tbl>
    <w:p w:rsidR="000E04CE" w:rsidRDefault="000E04CE" w:rsidP="00872FD6">
      <w:pPr>
        <w:rPr>
          <w:rFonts w:asciiTheme="minorHAnsi" w:hAnsiTheme="minorHAnsi" w:cstheme="minorHAnsi"/>
          <w:sz w:val="20"/>
        </w:rPr>
      </w:pPr>
    </w:p>
    <w:p w:rsidR="00872FD6" w:rsidRDefault="00872FD6" w:rsidP="00872FD6">
      <w:pPr>
        <w:rPr>
          <w:rFonts w:asciiTheme="minorHAnsi" w:hAnsiTheme="minorHAnsi" w:cstheme="minorHAnsi"/>
          <w:sz w:val="18"/>
          <w:szCs w:val="18"/>
        </w:rPr>
      </w:pPr>
      <w:r w:rsidRPr="006F6246">
        <w:rPr>
          <w:rFonts w:asciiTheme="minorHAnsi" w:hAnsiTheme="minorHAnsi" w:cstheme="minorHAnsi"/>
          <w:sz w:val="18"/>
          <w:szCs w:val="18"/>
        </w:rPr>
        <w:t xml:space="preserve">En la </w:t>
      </w:r>
      <w:r w:rsidR="00023FED" w:rsidRPr="006F6246">
        <w:rPr>
          <w:rFonts w:asciiTheme="minorHAnsi" w:hAnsiTheme="minorHAnsi" w:cstheme="minorHAnsi"/>
          <w:sz w:val="18"/>
          <w:szCs w:val="18"/>
        </w:rPr>
        <w:fldChar w:fldCharType="begin"/>
      </w:r>
      <w:r w:rsidR="00023FED" w:rsidRPr="006F6246">
        <w:rPr>
          <w:rFonts w:asciiTheme="minorHAnsi" w:hAnsiTheme="minorHAnsi" w:cstheme="minorHAnsi"/>
          <w:sz w:val="18"/>
          <w:szCs w:val="18"/>
        </w:rPr>
        <w:instrText xml:space="preserve"> REF _Ref458609787 \h  \* MERGEFORMAT </w:instrText>
      </w:r>
      <w:r w:rsidR="00023FED" w:rsidRPr="006F6246">
        <w:rPr>
          <w:rFonts w:asciiTheme="minorHAnsi" w:hAnsiTheme="minorHAnsi" w:cstheme="minorHAnsi"/>
          <w:sz w:val="18"/>
          <w:szCs w:val="18"/>
        </w:rPr>
      </w:r>
      <w:r w:rsidR="00023FED" w:rsidRPr="006F6246">
        <w:rPr>
          <w:rFonts w:asciiTheme="minorHAnsi" w:hAnsiTheme="minorHAnsi" w:cstheme="minorHAnsi"/>
          <w:sz w:val="18"/>
          <w:szCs w:val="18"/>
        </w:rPr>
        <w:fldChar w:fldCharType="separate"/>
      </w:r>
      <w:r w:rsidR="00023FED" w:rsidRPr="006F6246">
        <w:rPr>
          <w:rFonts w:asciiTheme="minorHAnsi" w:hAnsiTheme="minorHAnsi" w:cstheme="minorHAnsi"/>
          <w:sz w:val="18"/>
          <w:szCs w:val="18"/>
        </w:rPr>
        <w:t>Tabla N° 6</w:t>
      </w:r>
      <w:r w:rsidR="00023FED" w:rsidRPr="006F6246">
        <w:rPr>
          <w:rFonts w:asciiTheme="minorHAnsi" w:hAnsiTheme="minorHAnsi" w:cstheme="minorHAnsi"/>
          <w:sz w:val="18"/>
          <w:szCs w:val="18"/>
        </w:rPr>
        <w:fldChar w:fldCharType="end"/>
      </w:r>
      <w:r w:rsidR="00023FED" w:rsidRPr="006F6246">
        <w:rPr>
          <w:rFonts w:asciiTheme="minorHAnsi" w:hAnsiTheme="minorHAnsi" w:cstheme="minorHAnsi"/>
          <w:sz w:val="18"/>
          <w:szCs w:val="18"/>
        </w:rPr>
        <w:t xml:space="preserve"> </w:t>
      </w:r>
      <w:r w:rsidRPr="006F624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4675EF" w:rsidRPr="006F6246" w:rsidRDefault="004675EF" w:rsidP="00872FD6">
      <w:pPr>
        <w:rPr>
          <w:rFonts w:asciiTheme="minorHAnsi" w:hAnsiTheme="minorHAnsi" w:cstheme="minorHAnsi"/>
          <w:sz w:val="18"/>
          <w:szCs w:val="18"/>
        </w:rPr>
      </w:pP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6F6246" w:rsidRDefault="00872FD6" w:rsidP="006F624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Default="00023FED" w:rsidP="00023FED">
      <w:pPr>
        <w:jc w:val="center"/>
        <w:rPr>
          <w:rFonts w:asciiTheme="minorHAnsi" w:hAnsiTheme="minorHAnsi"/>
          <w:b/>
          <w:sz w:val="16"/>
          <w:szCs w:val="16"/>
        </w:rPr>
      </w:pPr>
      <w:bookmarkStart w:id="44"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4"/>
      <w:r w:rsidRPr="005E353C">
        <w:rPr>
          <w:rFonts w:asciiTheme="minorHAnsi" w:hAnsiTheme="minorHAnsi"/>
          <w:b/>
          <w:sz w:val="16"/>
          <w:szCs w:val="16"/>
        </w:rPr>
        <w:t>: Identificación del CEMS Validado</w:t>
      </w:r>
    </w:p>
    <w:p w:rsidR="00AF10B7" w:rsidRDefault="00AF10B7" w:rsidP="00023FED">
      <w:pPr>
        <w:jc w:val="center"/>
        <w:rPr>
          <w:rFonts w:asciiTheme="minorHAnsi" w:hAnsiTheme="minorHAnsi"/>
          <w:b/>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4"/>
        <w:gridCol w:w="1544"/>
        <w:gridCol w:w="1544"/>
        <w:gridCol w:w="1544"/>
        <w:gridCol w:w="1544"/>
      </w:tblGrid>
      <w:tr w:rsidR="009A06CB" w:rsidRPr="00AF10B7" w:rsidTr="00AF10B7">
        <w:trPr>
          <w:trHeight w:val="337"/>
          <w:jc w:val="center"/>
        </w:trPr>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CEMS</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Marca</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Modelo</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Rango</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N° de Serie</w:t>
            </w:r>
          </w:p>
        </w:tc>
      </w:tr>
      <w:tr w:rsidR="009A06CB" w:rsidRPr="0065271C" w:rsidTr="00AF10B7">
        <w:trPr>
          <w:trHeight w:val="208"/>
          <w:jc w:val="center"/>
        </w:trPr>
        <w:tc>
          <w:tcPr>
            <w:tcW w:w="1544"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Sistema DAHS </w:t>
            </w:r>
          </w:p>
        </w:tc>
        <w:tc>
          <w:tcPr>
            <w:tcW w:w="1544" w:type="dxa"/>
          </w:tcPr>
          <w:p w:rsidR="009A06CB" w:rsidRPr="00AF10B7" w:rsidRDefault="009A06CB"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No se informa</w:t>
            </w:r>
          </w:p>
        </w:tc>
        <w:tc>
          <w:tcPr>
            <w:tcW w:w="1544" w:type="dxa"/>
          </w:tcPr>
          <w:p w:rsidR="009A06CB" w:rsidRPr="00AF10B7" w:rsidRDefault="009A06CB"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No se informa</w:t>
            </w:r>
          </w:p>
        </w:tc>
        <w:tc>
          <w:tcPr>
            <w:tcW w:w="1544" w:type="dxa"/>
          </w:tcPr>
          <w:p w:rsidR="009A06CB" w:rsidRPr="00AF10B7" w:rsidRDefault="009A06CB" w:rsidP="0065271C">
            <w:pPr>
              <w:tabs>
                <w:tab w:val="left" w:pos="833"/>
              </w:tabs>
              <w:autoSpaceDE w:val="0"/>
              <w:autoSpaceDN w:val="0"/>
              <w:adjustRightInd w:val="0"/>
              <w:jc w:val="center"/>
              <w:rPr>
                <w:rFonts w:asciiTheme="minorHAnsi" w:hAnsiTheme="minorHAnsi" w:cstheme="minorHAnsi"/>
                <w:sz w:val="16"/>
                <w:szCs w:val="16"/>
              </w:rPr>
            </w:pPr>
            <w:r w:rsidRPr="00AF10B7">
              <w:rPr>
                <w:rFonts w:asciiTheme="minorHAnsi" w:hAnsiTheme="minorHAnsi" w:cstheme="minorHAnsi"/>
                <w:sz w:val="16"/>
                <w:szCs w:val="16"/>
              </w:rPr>
              <w:t>-</w:t>
            </w:r>
          </w:p>
        </w:tc>
        <w:tc>
          <w:tcPr>
            <w:tcW w:w="1544" w:type="dxa"/>
          </w:tcPr>
          <w:p w:rsidR="009A06CB" w:rsidRPr="00AF10B7" w:rsidRDefault="009A06CB" w:rsidP="0065271C">
            <w:pPr>
              <w:tabs>
                <w:tab w:val="left" w:pos="833"/>
              </w:tabs>
              <w:autoSpaceDE w:val="0"/>
              <w:autoSpaceDN w:val="0"/>
              <w:adjustRightInd w:val="0"/>
              <w:jc w:val="center"/>
              <w:rPr>
                <w:rFonts w:asciiTheme="minorHAnsi" w:hAnsiTheme="minorHAnsi" w:cstheme="minorHAnsi"/>
                <w:sz w:val="16"/>
                <w:szCs w:val="16"/>
              </w:rPr>
            </w:pPr>
            <w:r w:rsidRPr="00AF10B7">
              <w:rPr>
                <w:rFonts w:asciiTheme="minorHAnsi" w:hAnsiTheme="minorHAnsi" w:cstheme="minorHAnsi"/>
                <w:sz w:val="16"/>
                <w:szCs w:val="16"/>
              </w:rPr>
              <w:t>SCL 500 Series</w:t>
            </w:r>
          </w:p>
        </w:tc>
      </w:tr>
      <w:tr w:rsidR="009A06CB" w:rsidRPr="0065271C" w:rsidTr="00AF10B7">
        <w:trPr>
          <w:trHeight w:val="216"/>
          <w:jc w:val="center"/>
        </w:trPr>
        <w:tc>
          <w:tcPr>
            <w:tcW w:w="1544"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Analizador de SO</w:t>
            </w:r>
            <w:r w:rsidRPr="00C425AC">
              <w:rPr>
                <w:rFonts w:asciiTheme="minorHAnsi" w:hAnsiTheme="minorHAnsi" w:cstheme="minorHAnsi"/>
                <w:sz w:val="16"/>
                <w:szCs w:val="16"/>
                <w:vertAlign w:val="subscript"/>
              </w:rPr>
              <w:t xml:space="preserve">2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THERMO CIENTIFIC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43i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0 a 60 ppm</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0914835976</w:t>
            </w:r>
          </w:p>
        </w:tc>
      </w:tr>
      <w:tr w:rsidR="009A06CB" w:rsidRPr="0065271C" w:rsidTr="00AF10B7">
        <w:trPr>
          <w:trHeight w:val="208"/>
          <w:jc w:val="center"/>
        </w:trPr>
        <w:tc>
          <w:tcPr>
            <w:tcW w:w="1544"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Analizador O</w:t>
            </w:r>
            <w:r w:rsidRPr="00C425AC">
              <w:rPr>
                <w:rFonts w:asciiTheme="minorHAnsi" w:hAnsiTheme="minorHAnsi" w:cstheme="minorHAnsi"/>
                <w:sz w:val="16"/>
                <w:szCs w:val="16"/>
                <w:vertAlign w:val="subscript"/>
              </w:rPr>
              <w:t xml:space="preserve">2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City </w:t>
            </w:r>
            <w:proofErr w:type="spellStart"/>
            <w:r w:rsidRPr="0065271C">
              <w:rPr>
                <w:rFonts w:asciiTheme="minorHAnsi" w:hAnsiTheme="minorHAnsi" w:cstheme="minorHAnsi"/>
                <w:sz w:val="16"/>
                <w:szCs w:val="16"/>
              </w:rPr>
              <w:t>Technology</w:t>
            </w:r>
            <w:proofErr w:type="spellEnd"/>
            <w:r w:rsidRPr="0065271C">
              <w:rPr>
                <w:rFonts w:asciiTheme="minorHAnsi" w:hAnsiTheme="minorHAnsi" w:cstheme="minorHAnsi"/>
                <w:sz w:val="16"/>
                <w:szCs w:val="16"/>
              </w:rPr>
              <w:t xml:space="preserve">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2FO </w:t>
            </w:r>
            <w:proofErr w:type="spellStart"/>
            <w:r w:rsidRPr="0065271C">
              <w:rPr>
                <w:rFonts w:asciiTheme="minorHAnsi" w:hAnsiTheme="minorHAnsi" w:cstheme="minorHAnsi"/>
                <w:sz w:val="16"/>
                <w:szCs w:val="16"/>
              </w:rPr>
              <w:t>Flue</w:t>
            </w:r>
            <w:proofErr w:type="spellEnd"/>
            <w:r w:rsidRPr="0065271C">
              <w:rPr>
                <w:rFonts w:asciiTheme="minorHAnsi" w:hAnsiTheme="minorHAnsi" w:cstheme="minorHAnsi"/>
                <w:sz w:val="16"/>
                <w:szCs w:val="16"/>
              </w:rPr>
              <w:t xml:space="preserve"> gas </w:t>
            </w:r>
            <w:proofErr w:type="spellStart"/>
            <w:r w:rsidRPr="0065271C">
              <w:rPr>
                <w:rFonts w:asciiTheme="minorHAnsi" w:hAnsiTheme="minorHAnsi" w:cstheme="minorHAnsi"/>
                <w:sz w:val="16"/>
                <w:szCs w:val="16"/>
              </w:rPr>
              <w:t>Citicel</w:t>
            </w:r>
            <w:proofErr w:type="spellEnd"/>
            <w:r w:rsidRPr="0065271C">
              <w:rPr>
                <w:rFonts w:asciiTheme="minorHAnsi" w:hAnsiTheme="minorHAnsi" w:cstheme="minorHAnsi"/>
                <w:sz w:val="16"/>
                <w:szCs w:val="16"/>
              </w:rPr>
              <w:t xml:space="preserve">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0-25%</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90001</w:t>
            </w:r>
          </w:p>
        </w:tc>
      </w:tr>
      <w:tr w:rsidR="009A06CB" w:rsidRPr="0065271C" w:rsidTr="00AF10B7">
        <w:trPr>
          <w:trHeight w:val="208"/>
          <w:jc w:val="center"/>
        </w:trPr>
        <w:tc>
          <w:tcPr>
            <w:tcW w:w="1544"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Horno Convertidor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proofErr w:type="spellStart"/>
            <w:r w:rsidRPr="0065271C">
              <w:rPr>
                <w:rFonts w:asciiTheme="minorHAnsi" w:hAnsiTheme="minorHAnsi" w:cstheme="minorHAnsi"/>
                <w:sz w:val="16"/>
                <w:szCs w:val="16"/>
              </w:rPr>
              <w:t>Thermo</w:t>
            </w:r>
            <w:proofErr w:type="spellEnd"/>
            <w:r w:rsidRPr="0065271C">
              <w:rPr>
                <w:rFonts w:asciiTheme="minorHAnsi" w:hAnsiTheme="minorHAnsi" w:cstheme="minorHAnsi"/>
                <w:sz w:val="16"/>
                <w:szCs w:val="16"/>
              </w:rPr>
              <w:t xml:space="preserve">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TO-1000E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760-1093 °C</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0424408498</w:t>
            </w:r>
          </w:p>
        </w:tc>
      </w:tr>
      <w:tr w:rsidR="009A06CB" w:rsidRPr="0065271C" w:rsidTr="00AF10B7">
        <w:trPr>
          <w:trHeight w:val="209"/>
          <w:jc w:val="center"/>
        </w:trPr>
        <w:tc>
          <w:tcPr>
            <w:tcW w:w="1544"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Generación Aire Dilución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proofErr w:type="spellStart"/>
            <w:r w:rsidRPr="0065271C">
              <w:rPr>
                <w:rFonts w:asciiTheme="minorHAnsi" w:hAnsiTheme="minorHAnsi" w:cstheme="minorHAnsi"/>
                <w:sz w:val="16"/>
                <w:szCs w:val="16"/>
              </w:rPr>
              <w:t>Puregas</w:t>
            </w:r>
            <w:proofErr w:type="spellEnd"/>
            <w:r w:rsidRPr="0065271C">
              <w:rPr>
                <w:rFonts w:asciiTheme="minorHAnsi" w:hAnsiTheme="minorHAnsi" w:cstheme="minorHAnsi"/>
                <w:sz w:val="16"/>
                <w:szCs w:val="16"/>
              </w:rPr>
              <w:t xml:space="preserve">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PHF 209M40 </w:t>
            </w:r>
          </w:p>
        </w:tc>
        <w:tc>
          <w:tcPr>
            <w:tcW w:w="1544" w:type="dxa"/>
          </w:tcPr>
          <w:p w:rsidR="009A06CB" w:rsidRPr="00AF10B7" w:rsidRDefault="009A06CB" w:rsidP="0065271C">
            <w:pPr>
              <w:tabs>
                <w:tab w:val="left" w:pos="833"/>
              </w:tabs>
              <w:autoSpaceDE w:val="0"/>
              <w:autoSpaceDN w:val="0"/>
              <w:adjustRightInd w:val="0"/>
              <w:jc w:val="center"/>
              <w:rPr>
                <w:rFonts w:asciiTheme="minorHAnsi" w:hAnsiTheme="minorHAnsi" w:cstheme="minorHAnsi"/>
                <w:sz w:val="16"/>
                <w:szCs w:val="16"/>
              </w:rPr>
            </w:pPr>
            <w:r w:rsidRPr="00AF10B7">
              <w:rPr>
                <w:rFonts w:asciiTheme="minorHAnsi" w:hAnsiTheme="minorHAnsi" w:cstheme="minorHAnsi"/>
                <w:sz w:val="16"/>
                <w:szCs w:val="16"/>
              </w:rPr>
              <w:t>-</w:t>
            </w:r>
          </w:p>
        </w:tc>
        <w:tc>
          <w:tcPr>
            <w:tcW w:w="1544" w:type="dxa"/>
          </w:tcPr>
          <w:p w:rsidR="009A06CB" w:rsidRPr="00AF10B7" w:rsidRDefault="009A06CB"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No se informa</w:t>
            </w:r>
          </w:p>
        </w:tc>
      </w:tr>
      <w:tr w:rsidR="009A06CB" w:rsidRPr="0065271C" w:rsidTr="00AF10B7">
        <w:trPr>
          <w:trHeight w:val="332"/>
          <w:jc w:val="center"/>
        </w:trPr>
        <w:tc>
          <w:tcPr>
            <w:tcW w:w="1544"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Sonda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proofErr w:type="spellStart"/>
            <w:r w:rsidRPr="0065271C">
              <w:rPr>
                <w:rFonts w:asciiTheme="minorHAnsi" w:hAnsiTheme="minorHAnsi" w:cstheme="minorHAnsi"/>
                <w:sz w:val="16"/>
                <w:szCs w:val="16"/>
              </w:rPr>
              <w:t>Thermo</w:t>
            </w:r>
            <w:proofErr w:type="spellEnd"/>
            <w:r w:rsidRPr="0065271C">
              <w:rPr>
                <w:rFonts w:asciiTheme="minorHAnsi" w:hAnsiTheme="minorHAnsi" w:cstheme="minorHAnsi"/>
                <w:sz w:val="16"/>
                <w:szCs w:val="16"/>
              </w:rPr>
              <w:t xml:space="preserve"> </w:t>
            </w:r>
          </w:p>
        </w:tc>
        <w:tc>
          <w:tcPr>
            <w:tcW w:w="1544" w:type="dxa"/>
          </w:tcPr>
          <w:p w:rsidR="009A06CB" w:rsidRPr="0065271C" w:rsidRDefault="00115C91"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CTL-902C</w:t>
            </w:r>
            <w:r w:rsidR="009A06CB" w:rsidRPr="0065271C">
              <w:rPr>
                <w:rFonts w:asciiTheme="minorHAnsi" w:hAnsiTheme="minorHAnsi" w:cstheme="minorHAnsi"/>
                <w:sz w:val="16"/>
                <w:szCs w:val="16"/>
              </w:rPr>
              <w:t xml:space="preserve">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Dilución 1:50</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20166-0A</w:t>
            </w:r>
          </w:p>
        </w:tc>
      </w:tr>
    </w:tbl>
    <w:p w:rsidR="00AF10B7" w:rsidRPr="0065271C" w:rsidRDefault="00AF10B7" w:rsidP="0065271C">
      <w:pPr>
        <w:tabs>
          <w:tab w:val="left" w:pos="833"/>
        </w:tabs>
        <w:autoSpaceDE w:val="0"/>
        <w:autoSpaceDN w:val="0"/>
        <w:adjustRightInd w:val="0"/>
        <w:jc w:val="center"/>
        <w:rPr>
          <w:rFonts w:asciiTheme="minorHAnsi" w:hAnsiTheme="minorHAnsi" w:cstheme="minorHAnsi"/>
          <w:sz w:val="16"/>
          <w:szCs w:val="16"/>
        </w:rPr>
      </w:pPr>
    </w:p>
    <w:sectPr w:rsidR="00AF10B7" w:rsidRPr="0065271C"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6F96" w:rsidRDefault="003D6F96" w:rsidP="00870FF2">
      <w:r>
        <w:separator/>
      </w:r>
    </w:p>
    <w:p w:rsidR="003D6F96" w:rsidRDefault="003D6F96" w:rsidP="00870FF2"/>
  </w:endnote>
  <w:endnote w:type="continuationSeparator" w:id="0">
    <w:p w:rsidR="003D6F96" w:rsidRDefault="003D6F96" w:rsidP="00870FF2">
      <w:r>
        <w:continuationSeparator/>
      </w:r>
    </w:p>
    <w:p w:rsidR="003D6F96" w:rsidRDefault="003D6F96" w:rsidP="00870FF2"/>
  </w:endnote>
  <w:endnote w:type="continuationNotice" w:id="1">
    <w:p w:rsidR="003D6F96" w:rsidRDefault="003D6F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1084842066"/>
      <w:docPartObj>
        <w:docPartGallery w:val="Page Numbers (Bottom of Page)"/>
        <w:docPartUnique/>
      </w:docPartObj>
    </w:sdtPr>
    <w:sdtEndPr/>
    <w:sdtContent>
      <w:p w:rsidR="003D6F96" w:rsidRDefault="003D6F96">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15C91" w:rsidRPr="00115C91">
          <w:rPr>
            <w:noProof/>
            <w:sz w:val="18"/>
            <w:szCs w:val="18"/>
            <w:lang w:val="es-ES"/>
          </w:rPr>
          <w:t>2</w:t>
        </w:r>
        <w:r w:rsidRPr="00BF682C">
          <w:rPr>
            <w:sz w:val="18"/>
            <w:szCs w:val="18"/>
          </w:rPr>
          <w:fldChar w:fldCharType="end"/>
        </w:r>
      </w:p>
      <w:p w:rsidR="003D6F96" w:rsidRPr="00BF682C" w:rsidRDefault="00115C91">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3D6F96" w:rsidRPr="00375053" w:rsidTr="008B3270">
      <w:trPr>
        <w:trHeight w:val="300"/>
        <w:jc w:val="center"/>
      </w:trPr>
      <w:tc>
        <w:tcPr>
          <w:tcW w:w="5835" w:type="dxa"/>
          <w:shd w:val="clear" w:color="auto" w:fill="auto"/>
          <w:vAlign w:val="bottom"/>
        </w:tcPr>
        <w:p w:rsidR="003D6F96" w:rsidRPr="00375053" w:rsidRDefault="003D6F96"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3D6F96" w:rsidRPr="00375053" w:rsidTr="008B3270">
      <w:trPr>
        <w:trHeight w:val="300"/>
        <w:jc w:val="center"/>
      </w:trPr>
      <w:tc>
        <w:tcPr>
          <w:tcW w:w="5835" w:type="dxa"/>
          <w:shd w:val="clear" w:color="auto" w:fill="auto"/>
        </w:tcPr>
        <w:p w:rsidR="003D6F96" w:rsidRPr="00375053" w:rsidRDefault="003D6F96"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3D6F96" w:rsidRPr="00375053" w:rsidRDefault="003D6F96" w:rsidP="00432E51">
          <w:pPr>
            <w:pStyle w:val="Piedepgina"/>
            <w:ind w:left="47"/>
            <w:jc w:val="left"/>
            <w:rPr>
              <w:rFonts w:asciiTheme="minorHAnsi" w:hAnsiTheme="minorHAnsi" w:cstheme="minorHAnsi"/>
              <w:sz w:val="16"/>
              <w:szCs w:val="16"/>
            </w:rPr>
          </w:pPr>
        </w:p>
      </w:tc>
    </w:tr>
  </w:tbl>
  <w:p w:rsidR="003D6F96" w:rsidRDefault="003D6F96"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D6F96" w:rsidRPr="0091154E" w:rsidTr="00AC4B53">
      <w:trPr>
        <w:trHeight w:val="300"/>
      </w:trPr>
      <w:tc>
        <w:tcPr>
          <w:tcW w:w="5835" w:type="dxa"/>
          <w:tcBorders>
            <w:top w:val="single" w:sz="4" w:space="0" w:color="auto"/>
          </w:tcBorders>
          <w:vAlign w:val="bottom"/>
        </w:tcPr>
        <w:p w:rsidR="003D6F96" w:rsidRPr="0091154E" w:rsidRDefault="003D6F96"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3D6F96" w:rsidRPr="0091154E" w:rsidRDefault="003D6F96"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3D6F96" w:rsidRPr="0091154E" w:rsidRDefault="003D6F96" w:rsidP="00AC4B53">
          <w:pPr>
            <w:pStyle w:val="Piedepgina"/>
            <w:jc w:val="right"/>
            <w:rPr>
              <w:sz w:val="16"/>
              <w:szCs w:val="16"/>
            </w:rPr>
          </w:pPr>
        </w:p>
      </w:tc>
    </w:tr>
    <w:tr w:rsidR="003D6F96" w:rsidRPr="0091154E" w:rsidTr="00AC4B53">
      <w:trPr>
        <w:trHeight w:val="300"/>
      </w:trPr>
      <w:tc>
        <w:tcPr>
          <w:tcW w:w="5835" w:type="dxa"/>
        </w:tcPr>
        <w:p w:rsidR="003D6F96" w:rsidRDefault="003D6F96"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3D6F96" w:rsidRPr="0091154E" w:rsidRDefault="003D6F96" w:rsidP="00977F00">
          <w:pPr>
            <w:pStyle w:val="Piedepgina"/>
            <w:ind w:left="47"/>
            <w:jc w:val="left"/>
            <w:rPr>
              <w:sz w:val="16"/>
              <w:szCs w:val="16"/>
            </w:rPr>
          </w:pPr>
          <w:r>
            <w:rPr>
              <w:sz w:val="16"/>
              <w:szCs w:val="16"/>
            </w:rPr>
            <w:t>DFZ-INF-005-02</w:t>
          </w:r>
        </w:p>
      </w:tc>
      <w:tc>
        <w:tcPr>
          <w:tcW w:w="283" w:type="dxa"/>
          <w:gridSpan w:val="2"/>
        </w:tcPr>
        <w:p w:rsidR="003D6F96" w:rsidRPr="001D4892" w:rsidRDefault="003D6F96" w:rsidP="00AC4B53">
          <w:pPr>
            <w:pStyle w:val="Piedepgina"/>
            <w:jc w:val="left"/>
            <w:rPr>
              <w:sz w:val="16"/>
            </w:rPr>
          </w:pPr>
        </w:p>
      </w:tc>
    </w:tr>
  </w:tbl>
  <w:p w:rsidR="003D6F96" w:rsidRDefault="003D6F96"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6F96" w:rsidRDefault="003D6F96" w:rsidP="00870FF2">
      <w:r>
        <w:separator/>
      </w:r>
    </w:p>
    <w:p w:rsidR="003D6F96" w:rsidRDefault="003D6F96" w:rsidP="00870FF2"/>
  </w:footnote>
  <w:footnote w:type="continuationSeparator" w:id="0">
    <w:p w:rsidR="003D6F96" w:rsidRDefault="003D6F96" w:rsidP="00870FF2">
      <w:r>
        <w:continuationSeparator/>
      </w:r>
    </w:p>
    <w:p w:rsidR="003D6F96" w:rsidRDefault="003D6F96" w:rsidP="00870FF2"/>
  </w:footnote>
  <w:footnote w:type="continuationNotice" w:id="1">
    <w:p w:rsidR="003D6F96" w:rsidRDefault="003D6F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96" w:rsidRDefault="003D6F96">
    <w:pPr>
      <w:pStyle w:val="Encabezado"/>
    </w:pPr>
    <w:r>
      <w:rPr>
        <w:rFonts w:ascii="Tahoma" w:hAnsi="Tahoma"/>
        <w:noProof/>
        <w:lang w:eastAsia="es-CL"/>
      </w:rPr>
      <w:drawing>
        <wp:inline distT="0" distB="0" distL="0" distR="0" wp14:anchorId="06078DD3" wp14:editId="6AD89D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96" w:rsidRDefault="003D6F96">
    <w:pPr>
      <w:pStyle w:val="Encabezado"/>
    </w:pPr>
  </w:p>
  <w:p w:rsidR="003D6F96" w:rsidRDefault="003D6F96">
    <w:pPr>
      <w:pStyle w:val="Encabezado"/>
    </w:pPr>
  </w:p>
  <w:p w:rsidR="003D6F96" w:rsidRDefault="003D6F96">
    <w:pPr>
      <w:pStyle w:val="Encabezado"/>
    </w:pPr>
  </w:p>
  <w:p w:rsidR="003D6F96" w:rsidRDefault="003D6F96">
    <w:pPr>
      <w:pStyle w:val="Encabezado"/>
    </w:pPr>
  </w:p>
  <w:p w:rsidR="003D6F96" w:rsidRDefault="003D6F96">
    <w:pPr>
      <w:pStyle w:val="Encabezado"/>
    </w:pPr>
    <w:r>
      <w:rPr>
        <w:noProof/>
        <w:lang w:eastAsia="es-CL"/>
      </w:rPr>
      <w:drawing>
        <wp:anchor distT="0" distB="0" distL="114300" distR="114300" simplePos="0" relativeHeight="251660800" behindDoc="0" locked="0" layoutInCell="1" allowOverlap="1" wp14:anchorId="132162D9" wp14:editId="02D9E7E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96" w:rsidRDefault="003D6F96">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96" w:rsidRDefault="003D6F96">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96" w:rsidRDefault="003D6F96"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5221E09"/>
    <w:multiLevelType w:val="hybridMultilevel"/>
    <w:tmpl w:val="E86CFD1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0"/>
  </w:num>
  <w:num w:numId="4">
    <w:abstractNumId w:val="4"/>
  </w:num>
  <w:num w:numId="5">
    <w:abstractNumId w:val="12"/>
  </w:num>
  <w:num w:numId="6">
    <w:abstractNumId w:val="2"/>
  </w:num>
  <w:num w:numId="7">
    <w:abstractNumId w:val="9"/>
  </w:num>
  <w:num w:numId="8">
    <w:abstractNumId w:val="11"/>
  </w:num>
  <w:num w:numId="9">
    <w:abstractNumId w:val="10"/>
  </w:num>
  <w:num w:numId="10">
    <w:abstractNumId w:val="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6"/>
  </w:num>
  <w:num w:numId="20">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DCD"/>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B36"/>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35A"/>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283"/>
    <w:rsid w:val="000D03DA"/>
    <w:rsid w:val="000D1947"/>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C91"/>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8FB"/>
    <w:rsid w:val="00195219"/>
    <w:rsid w:val="001955C8"/>
    <w:rsid w:val="001958DF"/>
    <w:rsid w:val="0019673D"/>
    <w:rsid w:val="001967A4"/>
    <w:rsid w:val="00196939"/>
    <w:rsid w:val="00196AC1"/>
    <w:rsid w:val="00196DD8"/>
    <w:rsid w:val="00197322"/>
    <w:rsid w:val="001975C2"/>
    <w:rsid w:val="00197647"/>
    <w:rsid w:val="001A0095"/>
    <w:rsid w:val="001A0631"/>
    <w:rsid w:val="001A077F"/>
    <w:rsid w:val="001A0CB6"/>
    <w:rsid w:val="001A12EF"/>
    <w:rsid w:val="001A13BC"/>
    <w:rsid w:val="001A1E8F"/>
    <w:rsid w:val="001A2A49"/>
    <w:rsid w:val="001A2C05"/>
    <w:rsid w:val="001A30A8"/>
    <w:rsid w:val="001A3250"/>
    <w:rsid w:val="001A3AA6"/>
    <w:rsid w:val="001A41D2"/>
    <w:rsid w:val="001A47BC"/>
    <w:rsid w:val="001A58D0"/>
    <w:rsid w:val="001A5AB0"/>
    <w:rsid w:val="001A7738"/>
    <w:rsid w:val="001B0BEF"/>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4EA8"/>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2A9"/>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8B2"/>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1C35"/>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B75"/>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0CC5"/>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7DF"/>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2A"/>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6F96"/>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59"/>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1BB3"/>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279"/>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5EF"/>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679A"/>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AD7"/>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1A4"/>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B87"/>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21A"/>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174A9"/>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71C"/>
    <w:rsid w:val="00652C15"/>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1E53"/>
    <w:rsid w:val="006C2C03"/>
    <w:rsid w:val="006C300B"/>
    <w:rsid w:val="006C32D5"/>
    <w:rsid w:val="006C3596"/>
    <w:rsid w:val="006C35E5"/>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7A2"/>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D04"/>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E63"/>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66C"/>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0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6E2"/>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13B"/>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6D6"/>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B2D"/>
    <w:rsid w:val="00865C7F"/>
    <w:rsid w:val="00865CB8"/>
    <w:rsid w:val="0086631B"/>
    <w:rsid w:val="008700A3"/>
    <w:rsid w:val="0087071B"/>
    <w:rsid w:val="00870AF1"/>
    <w:rsid w:val="00870FF2"/>
    <w:rsid w:val="00871FEC"/>
    <w:rsid w:val="008723E2"/>
    <w:rsid w:val="00872CF9"/>
    <w:rsid w:val="00872FD6"/>
    <w:rsid w:val="00873408"/>
    <w:rsid w:val="00873C32"/>
    <w:rsid w:val="00875577"/>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4F5"/>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3BD3"/>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168"/>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5A19"/>
    <w:rsid w:val="00916400"/>
    <w:rsid w:val="00916722"/>
    <w:rsid w:val="00917121"/>
    <w:rsid w:val="00917358"/>
    <w:rsid w:val="0091740A"/>
    <w:rsid w:val="00917CED"/>
    <w:rsid w:val="0092015E"/>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714"/>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6CB"/>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9C3"/>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211"/>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637"/>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4D2"/>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BE9"/>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152"/>
    <w:rsid w:val="00A624B2"/>
    <w:rsid w:val="00A631AE"/>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E6800"/>
    <w:rsid w:val="00AF0A45"/>
    <w:rsid w:val="00AF10B7"/>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4BE"/>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37"/>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40D"/>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893"/>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365"/>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5AC"/>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14F"/>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23C2"/>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145"/>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1B92"/>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347"/>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2C3"/>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672"/>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3CB1"/>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B7FD4"/>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61DE"/>
    <w:rsid w:val="00DD648F"/>
    <w:rsid w:val="00DD696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5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A65"/>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824"/>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2A8E"/>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947"/>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3F86"/>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5697"/>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62D"/>
    <w:rsid w:val="00F747E9"/>
    <w:rsid w:val="00F74BB4"/>
    <w:rsid w:val="00F74EBC"/>
    <w:rsid w:val="00F75576"/>
    <w:rsid w:val="00F75E9E"/>
    <w:rsid w:val="00F75F10"/>
    <w:rsid w:val="00F76D04"/>
    <w:rsid w:val="00F76F6B"/>
    <w:rsid w:val="00F77D6B"/>
    <w:rsid w:val="00F80052"/>
    <w:rsid w:val="00F80406"/>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yperlink" Target="mailto:SMA.cellicancel@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hyperlink" Target="mailto:SMA.cellicancel@arauco.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HrfGFi7ZKGrL/Sv85QRzDRYo/B8=</DigestValue>
    </Reference>
    <Reference URI="#idOfficeObject" Type="http://www.w3.org/2000/09/xmldsig#Object">
      <DigestMethod Algorithm="http://www.w3.org/2000/09/xmldsig#sha1"/>
      <DigestValue>XIyFHYlQ4NdPyxwAlAT7ooXwWFQ=</DigestValue>
    </Reference>
    <Reference URI="#idSignedProperties" Type="http://uri.etsi.org/01903#SignedProperties">
      <Transforms>
        <Transform Algorithm="http://www.w3.org/TR/2001/REC-xml-c14n-20010315"/>
      </Transforms>
      <DigestMethod Algorithm="http://www.w3.org/2000/09/xmldsig#sha1"/>
      <DigestValue>s/5n6AQH9GMDHMnU39yzZvUor6Y=</DigestValue>
    </Reference>
    <Reference URI="#idValidSigLnImg" Type="http://www.w3.org/2000/09/xmldsig#Object">
      <DigestMethod Algorithm="http://www.w3.org/2000/09/xmldsig#sha1"/>
      <DigestValue>U8JTpc4QJP7UY06BMrxn9TN6+j8=</DigestValue>
    </Reference>
    <Reference URI="#idInvalidSigLnImg" Type="http://www.w3.org/2000/09/xmldsig#Object">
      <DigestMethod Algorithm="http://www.w3.org/2000/09/xmldsig#sha1"/>
      <DigestValue>RkKgq9urzAvjPOlBD6H4x8EIRAE=</DigestValue>
    </Reference>
  </SignedInfo>
  <SignatureValue>PPlfHL5YfokXrT8vKIPcfg9G8votUOhcuPIoCD7PFq0ZQ/Q+CPQh97D6ESWOBLZIx8oc6/Hh5yWY
u+y1eJRLRwsA0dsZ65eFm1pXnBr+TS303PenRvSGGFXtoYCogyzET17oQeXpt4HxuxsSlVg3I+TF
2Wh+zX/rMdUYaPFCIlSSoHmuiNOiDVFJ60qK2CRloi/6ZkWwKMLNyPYeJRodzQNIUb+cwv/58JSH
jMhJjoEG4ah8/1ZYP43V7+PkGyKTs1Sdlcm5dwUaXzGQEwwtdTV9CRblo+GxJu0Q0OWtUXVK/HMO
UhBc/WUMxhmh8keIEQ0kJrkV+SAWwkhiI/HKUw==</SignatureValue>
  <KeyInfo>
    <X509Data>
      <X509Certificate>MIIH+DCCBuCgAwIBAgIIMitCCfrbuegwDQYJKoZIhvcNAQELBQAwgdAxCzAJBgNVBAYTAkNMMRQw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FhNlLXNpZ25AZXNpZ24tbGEuY29tMB4XDTE5MDYyNDIwNDE1OVoXDTIwMDYyMzIwNDEwMFowggEs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SzANBgkqhkiG9w0BAQsFAAOCAQEAESxcpFWdhZ0xaDTDn0UEocCoGCWItF1lFwvXFmtMmhEVdBqa
hMTdZV7gkngprm5A8Y1L+OZkXE/QsfaTXSi/bZ3z9UjfUlvPg/QL6IseZR5W+N3U635jWbI6wzlm
LkhiXMcJMwMufOoUkeBliBvzaE+viQ++eoJdxPXNabgTkfZbmbSowAVPRAHaUiMzaqDLMXYxlmhn
Ro7UgiC7V3QbtarrOCKxaa/v3BwAWOPNwqfBLeWIp0oKsaEdXOqUxnB4F4T3xY+jhxU3Ke6DqcO/
xLnqfyaaxzk+AElQf9zLY6XgSsJmCPrZ48Ac/J/SaIHsPS/YEJYkOXXCAaMpai9HAQ==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Xh2xLENui2Vnt7hhKRi8GSHt5FM=</DigestValue>
      </Reference>
      <Reference URI="/word/media/image2.emf?ContentType=image/x-emf">
        <DigestMethod Algorithm="http://www.w3.org/2000/09/xmldsig#sha1"/>
        <DigestValue>B5viKpooa5YCkxU1iYP4KhxI/aQ=</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footnotes.xml?ContentType=application/vnd.openxmlformats-officedocument.wordprocessingml.footnotes+xml">
        <DigestMethod Algorithm="http://www.w3.org/2000/09/xmldsig#sha1"/>
        <DigestValue>V+cH2IJcD2Yn8MfMX5P4ZDnEWjU=</DigestValue>
      </Reference>
      <Reference URI="/word/theme/theme1.xml?ContentType=application/vnd.openxmlformats-officedocument.theme+xml">
        <DigestMethod Algorithm="http://www.w3.org/2000/09/xmldsig#sha1"/>
        <DigestValue>aed2ly2g7prYFMNM9yD108Dh+QE=</DigestValue>
      </Reference>
      <Reference URI="/word/media/image6.jpeg?ContentType=image/jpeg">
        <DigestMethod Algorithm="http://www.w3.org/2000/09/xmldsig#sha1"/>
        <DigestValue>T1gurFZ93LyKX2ziS55h38E24XA=</DigestValue>
      </Reference>
      <Reference URI="/word/media/image1.emf?ContentType=image/x-emf">
        <DigestMethod Algorithm="http://www.w3.org/2000/09/xmldsig#sha1"/>
        <DigestValue>OuQ+Vul/iszsMh0BkmXXKlBcKu4=</DigestValue>
      </Reference>
      <Reference URI="/word/fontTable.xml?ContentType=application/vnd.openxmlformats-officedocument.wordprocessingml.fontTable+xml">
        <DigestMethod Algorithm="http://www.w3.org/2000/09/xmldsig#sha1"/>
        <DigestValue>mc0fhWAbHBLLZsJ1mlIdyfZPZyY=</DigestValue>
      </Reference>
      <Reference URI="/word/styles.xml?ContentType=application/vnd.openxmlformats-officedocument.wordprocessingml.styles+xml">
        <DigestMethod Algorithm="http://www.w3.org/2000/09/xmldsig#sha1"/>
        <DigestValue>Y750+5MG2g86LJKHkxPIa6cOt7A=</DigestValue>
      </Reference>
      <Reference URI="/word/numbering.xml?ContentType=application/vnd.openxmlformats-officedocument.wordprocessingml.numbering+xml">
        <DigestMethod Algorithm="http://www.w3.org/2000/09/xmldsig#sha1"/>
        <DigestValue>oVNY5zjhcZyechBJl/ochPu5wwU=</DigestValue>
      </Reference>
      <Reference URI="/word/settings.xml?ContentType=application/vnd.openxmlformats-officedocument.wordprocessingml.settings+xml">
        <DigestMethod Algorithm="http://www.w3.org/2000/09/xmldsig#sha1"/>
        <DigestValue>1rwMFyl/M34Gpc8m1vaA8e8tVkw=</DigestValue>
      </Reference>
      <Reference URI="/word/stylesWithEffects.xml?ContentType=application/vnd.ms-word.stylesWithEffects+xml">
        <DigestMethod Algorithm="http://www.w3.org/2000/09/xmldsig#sha1"/>
        <DigestValue>9ItDPabqtk3V3Wdsw3RKRbNzz04=</DigestValue>
      </Reference>
      <Reference URI="/word/footer2.xml?ContentType=application/vnd.openxmlformats-officedocument.wordprocessingml.footer+xml">
        <DigestMethod Algorithm="http://www.w3.org/2000/09/xmldsig#sha1"/>
        <DigestValue>zV4ByOevU0loZTU1bsedtEZNy6s=</DigestValue>
      </Reference>
      <Reference URI="/word/header4.xml?ContentType=application/vnd.openxmlformats-officedocument.wordprocessingml.header+xml">
        <DigestMethod Algorithm="http://www.w3.org/2000/09/xmldsig#sha1"/>
        <DigestValue>1swBrh4kPoh8wf2N7OP20zd1bgc=</DigestValue>
      </Reference>
      <Reference URI="/word/header1.xml?ContentType=application/vnd.openxmlformats-officedocument.wordprocessingml.header+xml">
        <DigestMethod Algorithm="http://www.w3.org/2000/09/xmldsig#sha1"/>
        <DigestValue>NnsYOu1PGkjN967jM7Rf4XQrVYk=</DigestValue>
      </Reference>
      <Reference URI="/word/footer1.xml?ContentType=application/vnd.openxmlformats-officedocument.wordprocessingml.footer+xml">
        <DigestMethod Algorithm="http://www.w3.org/2000/09/xmldsig#sha1"/>
        <DigestValue>fcR7qhc/yFG7IoNX847km9uCFPQ=</DigestValue>
      </Reference>
      <Reference URI="/word/header5.xml?ContentType=application/vnd.openxmlformats-officedocument.wordprocessingml.header+xml">
        <DigestMethod Algorithm="http://www.w3.org/2000/09/xmldsig#sha1"/>
        <DigestValue>HnNWz9lp4CJJ/J74ufWioGaviW0=</DigestValue>
      </Reference>
      <Reference URI="/word/header2.xml?ContentType=application/vnd.openxmlformats-officedocument.wordprocessingml.header+xml">
        <DigestMethod Algorithm="http://www.w3.org/2000/09/xmldsig#sha1"/>
        <DigestValue>sMpuEkU9sEGSrfhHdCytbio5A0I=</DigestValue>
      </Reference>
      <Reference URI="/word/document.xml?ContentType=application/vnd.openxmlformats-officedocument.wordprocessingml.document.main+xml">
        <DigestMethod Algorithm="http://www.w3.org/2000/09/xmldsig#sha1"/>
        <DigestValue>19VdmIxz1BoyIoombtxzqeb0h8U=</DigestValue>
      </Reference>
      <Reference URI="/word/header3.xml?ContentType=application/vnd.openxmlformats-officedocument.wordprocessingml.header+xml">
        <DigestMethod Algorithm="http://www.w3.org/2000/09/xmldsig#sha1"/>
        <DigestValue>Io61Ut9ySaxvSx45t4Eucd5FDeI=</DigestValue>
      </Reference>
      <Reference URI="/word/endnotes.xml?ContentType=application/vnd.openxmlformats-officedocument.wordprocessingml.endnotes+xml">
        <DigestMethod Algorithm="http://www.w3.org/2000/09/xmldsig#sha1"/>
        <DigestValue>XeYfzxH1teGBeVg2pRn4FH9ZsEg=</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+E7aYPVo9OzHUi6mmLDwKkG3FG8=</DigestValue>
      </Reference>
    </Manifest>
    <SignatureProperties>
      <SignatureProperty Id="idSignatureTime" Target="#idPackageSignature">
        <mdssi:SignatureTime>
          <mdssi:Format>YYYY-MM-DDThh:mm:ssTZD</mdssi:Format>
          <mdssi:Value>2019-08-27T14:34:08Z</mdssi:Value>
        </mdssi:SignatureTime>
      </SignatureProperty>
    </SignatureProperties>
  </Object>
  <Object Id="idOfficeObject">
    <SignatureProperties>
      <SignatureProperty Id="idOfficeV1Details" Target="idPackageSignature">
        <SignatureInfoV1 xmlns="http://schemas.microsoft.com/office/2006/digsig">
          <SetupID>{4DC8183D-379A-4421-B27B-EB4FEA4036FE}</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2019-08-27T14:34:08Z</xd:SigningTime>
          <xd:SigningCertificate>
            <xd:Cert>
              <xd:CertDigest>
                <DigestMethod Algorithm="http://www.w3.org/2000/09/xmldsig#sha1"/>
                <DigestValue>oYBupDMzbsQuSENevSrCb9rYZx0=</DigestValue>
              </xd:CertDigest>
              <xd:IssuerSerial>
                <X509IssuerName>C=CL, O=E-Sign S.A., OU=Terminos de uso en www.esign-la.com/acuerdoterceros, CN=ESign Class 3 Firma Electronica Avanzada para Estado de Chile CA, E=e-sign@esign-la.com</X509IssuerName>
                <X509SerialNumber>3615055736525797864</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J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MAAAAYAAAADAAAAAAAAAISAAAADAAAAAEAAAAeAAAAGAAAAAkAAABgAAAA+gAAAG0AAAAlAAAADAAAAAMAAABUAAAAGAEAAAoAAABgAAAAogAAAGwAAAABAAAAqwoNQgAADUIKAAAAYAAAACIAAABMAAAAAAAAAAAAAAAAAAAA//////////+QAAAAUAByAG8AZgBlAHMAaQBvAG4AYQBsACAARABpAHYAaQBzAGkA8wBuACAARgBpAHMAYwBhAGwAaQB6AGEAYwBpAPMAbgAGAAAABAAAAAYAAAAEAAAABgAAAAUAAAACAAAABgAAAAYAAAAGAAAAAgAAAAMAAAAHAAAAAgAAAAYAAAACAAAABQAAAAIAAAAGAAAABgAAAAMAAAAGAAAAAgAAAAUAAAAFAAAABgAAAAIAAAACAAAABQAAAAYAAAAFAAAAAgAAAAY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MAAAAYAAAADAAAAAAAAAISAAAADAAAAAEAAAAWAAAADAAAAAAAAABUAAAAdAEAAAoAAABwAAAA+AAAAHwAAAABAAAAqwoNQgAADUIKAAAAcAAAADEAAABMAAAABAAAAAkAAABwAAAA+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Object>
  <Object Id="idInvalidSigLnImg">AQAAAGwAAAAAAAAAAAAAAAIBAAB/AAAAAAAAAAAAAACtIwAAoBEAACBFTUYAAAEAf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ECMMY3ALq6NgKQNV8CAQAAAIyJWgLwjlsCIPOkB5A1XwIBAAAAjIlaAqSJWgKg2qQHoNqkB3jGNwAdgTECVAZfAgEAAACMiVoChMY3AIABKXUNXCR131skdYTGNwBkAQAAAAAAAAAAAAAEZV12BGVddgg6JgAACAAAAAIAAAAAAACsxjcAl2xddgAAAAAAAAAA3Mc3AAYAAADQxzcABgAAAAAAAAAAAAAA0Mc3AOTGNwCa7Fx2AAAAAAACAAAAADcABgAAANDHNwAGAAAATBJedgAAAAAAAAAA0Mc3AAYAAAAATx4CEMc3AEAwXHYAAAAAAAIAANDHN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CcBKD4///yAQAAAAAAAPzrWgWA+P//CABYfvv2//8AAAAAAAAAAODrWgWA+P////8AAAAAAAAAAAAAAAAAAAAAAAAAAAAAAAAAAJhQhgBzaTp19hQhwyIAigHsR98H/G43AGhsOnUAAAAAAAAAALBvNwDWhjl1BAAAAAAAAADyEgHGAAAAAMB+4wcBAAAAwH7jBwAAAAAGAAAAgAEpdcB+4wfwX4kMgAEpdY8QEwC6EQrGAAA3AEaBJHXwX4kMwH7jB4ABKXVkbzcAZYEkdYABKXXyEgHG8hIBxoxvNwCjgCR1AQAAAHRvNwADoyR1AhRCAgAAAcYAAAAAAAAAAIxxNwAAAAAArG83ANYTQgIocDcAAAAAAIDkJgCMcTcAAAAAAHBwNwBAEkIC2G83AFY5J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rAAAAAoAAABQAAAAWAAAAFwAAAABAAAAqwoNQgAADUIKAAAAUAAAABAAAABMAAAAAAAAAAAAAAAAAAAA//////////9sAAAARgByAGEAbgBjAGkAcwBjAG8AIABBAGwAZQBnAHIAZQAGAAAABAAAAAYAAAAGAAAABQAAAAIAAAAFAAAABQAAAAYAAAADAAAABwAAAAIAAAAGAAAABgAAAAQAAAAG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GAEAAAoAAABgAAAAogAAAGwAAAABAAAAqwoNQgAADUIKAAAAYAAAACIAAABMAAAAAAAAAAAAAAAAAAAA//////////+QAAAAUAByAG8AZgBlAHMAaQBvAG4AYQBsACAARABpAHYAaQBzAGkA8wBuACAARgBpAHMAYwBhAGwAaQB6AGEAYwBpAPMAbgAGAAAABAAAAAYAAAAEAAAABgAAAAUAAAACAAAABgAAAAYAAAAGAAAAAgAAAAMAAAAHAAAAAgAAAAYAAAACAAAABQAAAAIAAAAGAAAABgAAAAMAAAAGAAAAAgAAAAUAAAAFAAAABgAAAAIAAAACAAAABQAAAAYAAAAFAAAAAgAAAAY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dAEAAAoAAABwAAAA+AAAAHwAAAABAAAAqwoNQgAADUIKAAAAcAAAADEAAABMAAAABAAAAAkAAABwAAAA+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6WEVfJKOYMikqbL+kYIU+tnGQTSL3NWQth4Rbzg5UqE=</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hd1exWLK4QlNruImJ1z8ZRhN0jEUYbbav9/K3hvb/g0=</DigestValue>
    </Reference>
    <Reference Type="http://www.w3.org/2000/09/xmldsig#Object" URI="#idValidSigLnImg">
      <DigestMethod Algorithm="http://www.w3.org/2001/04/xmlenc#sha256"/>
      <DigestValue>7fO04y3hDgNVr1v4JV1RLAj2v+Js/tsOP+miWbEYFIQ=</DigestValue>
    </Reference>
    <Reference Type="http://www.w3.org/2000/09/xmldsig#Object" URI="#idInvalidSigLnImg">
      <DigestMethod Algorithm="http://www.w3.org/2001/04/xmlenc#sha256"/>
      <DigestValue>QeRfNkKmv4x6RGsiZg9xvd5LY9sUOWzaokuz5/uHpwQ=</DigestValue>
    </Reference>
  </SignedInfo>
  <SignatureValue>etUcH2KWRyL6ZTkjk4Q8l1mikAqAAom8a9iKO0kGCfoBFqe6noCW88uEimo1mezzYCOHsj+c1TL3
YmBctEsf+WUuY/3EzJ9tn4NM18My8CBG3sONiY8dsHOmT9SYOwuQT0e4nFgrOIuS1isU9SoVIT4H
LV9dTp1P6JeSA7GPcR18JCNvvFsREhfNSmz2xgyJ8s8jzFOQSiKSvIpDKTenDFT5R+UxMP1OIMd0
hanVxxdtczZiTMxWJVd52SbUEna9F7CareG9pfyV32bW1fbpPm3iZzb0jDZ3ajxwPXPq+ejA7Gn1
gS3DGNtBHBGPbzIXNQyZwZ7aJVYQ40nQzoCe1A==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ecUa/kMZdFqsV3HFRkPcqYitBEGnqnMKcaODtKgDPAc=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CnHEwryWVZzBo4foAlftXFrPE52Oj8XauIXS46nmTpk=</DigestValue>
      </Reference>
      <Reference URI="/word/endnotes.xml?ContentType=application/vnd.openxmlformats-officedocument.wordprocessingml.endnotes+xml">
        <DigestMethod Algorithm="http://www.w3.org/2001/04/xmlenc#sha256"/>
        <DigestValue>Bv69DvJ1UKQnfuNG34sR8iOV5IlFtlp10tnmHasN8ZE=</DigestValue>
      </Reference>
      <Reference URI="/word/fontTable.xml?ContentType=application/vnd.openxmlformats-officedocument.wordprocessingml.fontTable+xml">
        <DigestMethod Algorithm="http://www.w3.org/2001/04/xmlenc#sha256"/>
        <DigestValue>KXOSUrJ7CWKn6gWFD0TOPXttSPzq1dZrAPnveZdeqk0=</DigestValue>
      </Reference>
      <Reference URI="/word/footer1.xml?ContentType=application/vnd.openxmlformats-officedocument.wordprocessingml.footer+xml">
        <DigestMethod Algorithm="http://www.w3.org/2001/04/xmlenc#sha256"/>
        <DigestValue>vh+Fj8qM+QAENzajMCpwMCsr5gLuuqdIgU9XVa9ezq0=</DigestValue>
      </Reference>
      <Reference URI="/word/footer2.xml?ContentType=application/vnd.openxmlformats-officedocument.wordprocessingml.footer+xml">
        <DigestMethod Algorithm="http://www.w3.org/2001/04/xmlenc#sha256"/>
        <DigestValue>tYGXBLXQXSYCcgsfyS101g6CThEx2kT2p/0oCK5G+hw=</DigestValue>
      </Reference>
      <Reference URI="/word/footnotes.xml?ContentType=application/vnd.openxmlformats-officedocument.wordprocessingml.footnotes+xml">
        <DigestMethod Algorithm="http://www.w3.org/2001/04/xmlenc#sha256"/>
        <DigestValue>50C7CCWnFMIjbNFJx933xXsL4zQaokoX/x/5euiWwS0=</DigestValue>
      </Reference>
      <Reference URI="/word/header1.xml?ContentType=application/vnd.openxmlformats-officedocument.wordprocessingml.header+xml">
        <DigestMethod Algorithm="http://www.w3.org/2001/04/xmlenc#sha256"/>
        <DigestValue>DSLDlKI8g8eUvGJq2JX4elLhUl5vX2EH4SvOh218YHg=</DigestValue>
      </Reference>
      <Reference URI="/word/header2.xml?ContentType=application/vnd.openxmlformats-officedocument.wordprocessingml.header+xml">
        <DigestMethod Algorithm="http://www.w3.org/2001/04/xmlenc#sha256"/>
        <DigestValue>uyyLIkxzht5js4upUreNbksOiQczMOgjE9LwKKGCGxs=</DigestValue>
      </Reference>
      <Reference URI="/word/header3.xml?ContentType=application/vnd.openxmlformats-officedocument.wordprocessingml.header+xml">
        <DigestMethod Algorithm="http://www.w3.org/2001/04/xmlenc#sha256"/>
        <DigestValue>OXWCyri3uqkDIwSCbM5ZQ7x7i9/SIqCuG8umyRSkIGU=</DigestValue>
      </Reference>
      <Reference URI="/word/header4.xml?ContentType=application/vnd.openxmlformats-officedocument.wordprocessingml.header+xml">
        <DigestMethod Algorithm="http://www.w3.org/2001/04/xmlenc#sha256"/>
        <DigestValue>Y6oLR4/fyaC9UJx5R1f1sru3SBWBvkZuXxGwzWQ2At8=</DigestValue>
      </Reference>
      <Reference URI="/word/header5.xml?ContentType=application/vnd.openxmlformats-officedocument.wordprocessingml.header+xml">
        <DigestMethod Algorithm="http://www.w3.org/2001/04/xmlenc#sha256"/>
        <DigestValue>qiilr/7H1MoaRr9OvyvDuGqtcW0/6Kg2bWKC+In2D4Y=</DigestValue>
      </Reference>
      <Reference URI="/word/media/image1.emf?ContentType=image/x-emf">
        <DigestMethod Algorithm="http://www.w3.org/2001/04/xmlenc#sha256"/>
        <DigestValue>t+v2FSW0B/X/9UbJMlC44c4AYtdz+Wcn9GDtNUjszJY=</DigestValue>
      </Reference>
      <Reference URI="/word/media/image2.emf?ContentType=image/x-emf">
        <DigestMethod Algorithm="http://www.w3.org/2001/04/xmlenc#sha256"/>
        <DigestValue>lp7E2OCuyW22LMGMfPfQGXx52FctmPCcaF6kr+qoZ98=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DWreyPxWUpBqNX00YCreAkbFFjr0B2aNDYj23zu5Fs0=</DigestValue>
      </Reference>
      <Reference URI="/word/settings.xml?ContentType=application/vnd.openxmlformats-officedocument.wordprocessingml.settings+xml">
        <DigestMethod Algorithm="http://www.w3.org/2001/04/xmlenc#sha256"/>
        <DigestValue>32amegdkHvNj/U6OGsuDd1MADa2k7RE/XjwKlZtxEDU=</DigestValue>
      </Reference>
      <Reference URI="/word/styles.xml?ContentType=application/vnd.openxmlformats-officedocument.wordprocessingml.styles+xml">
        <DigestMethod Algorithm="http://www.w3.org/2001/04/xmlenc#sha256"/>
        <DigestValue>H6O46f91Y3pb923IXIpDwI8tDN90fvtYGlGxxdeus9w=</DigestValue>
      </Reference>
      <Reference URI="/word/stylesWithEffects.xml?ContentType=application/vnd.ms-word.stylesWithEffects+xml">
        <DigestMethod Algorithm="http://www.w3.org/2001/04/xmlenc#sha256"/>
        <DigestValue>R1McXjdm+6J6qsLdzsPVrzfy+mpExpXb9pf/UFu3wx0=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sTYXJUgbPNyNonkUiAU5VOFwg6gfHgLrGTb8gMX+2Fg=</DigestValue>
      </Reference>
    </Manifest>
    <SignatureProperties>
      <SignatureProperty Id="idSignatureTime" Target="#idPackageSignature">
        <mdssi:SignatureTime xmlns:mdssi="http://schemas.openxmlformats.org/package/2006/digital-signature">
          <mdssi:Format>YYYY-MM-DDThh:mm:ssTZD</mdssi:Format>
          <mdssi:Value>2019-08-27T19:28:47Z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2019-08-27T19:28:47Z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53fT+EF2AAAAAMBfFA64S2sAAQAAAIjVMg4AAAAAgB4lDgMAAAC4S2sAsC0lDgAAAACAHiUOBMSNAgMAAAAMxI0CAQAAACCsFQ74IMYCfbqJAnBAFgCAAQ53DVwJd99bCXdwQBYAZAEAAARlDnYEZQ52oEAXDgAIAAAAAgAAAAAAAJBAFgCXbA52AAAAAAAAAADEQRYABgAAALhBFgAGAAAAAAAAAAAAAAC4QRYAyEAWAJrsDXYAAAAAAAIAAAAAFgAGAAAAuEEWAAYAAABMEg92AAAAAAAAAAC4QRYABgAAAAAAAAD0QBYAQDANdgAAAAAAAgAAuEEW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BGUOdgRlDnZpAAAAAAgAAAACAAAAAAAAhNAWAJdsDnYAAAAAAAAAALrRFgAHAAAArNEWAAcAAAAAAAAAAAAAAKzRFgC80BYAmuwNdgAAAAAAAgAAAAAWAAcAAACs0RYABwAAAEwSD3YAAAAAAAAAAKzRFgAHAAAAAAAAAOjQFgBAMA12AAAAAAACAACs0R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YA03SOAo7OPapazj2qRq2bAhA4xwqgqeIKvEEiDlQNIV0iAIoBGGYWAOxlFgBwKyUOIA0AhLBoFgAVrpsCIA0AhAAAAAAQOMcKqHDGCJxnFgDkTcYCvkEiDgAAAADkTcYCIA0AALxBIg4BAAAAAAAAAAcAAAC8QSIOAAAAAAAAAAAgZhYA30yNAiAAAAD/////AAAAAAAAAAAVAAAAAAAAAHAAAAABAAAAAQAAACQAAAAkAAAAEAAAAAAAAAAAAMcKqHDGCAFmAQAAAAAAJw8Kf+BmFgDgZhYAqJibAgAAAAAQaRYAEDjHCriYmwInDwp/oFDuCqBmFgBWOQp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nd/cgQXYcvewDmGHsA///AAAAAO12floAADCZFgAGAAAAAAAAABBtbwCEmBYAaPPudgAAAAAAAENoYXJVcHBlclcAiGsAIIprAHh9xwqwkWsA3JgWAIABDncNXAl331sJd9yYFgBkAQAABGUOdgRlDnZIUcYIAAgAAAACAAAAAAAA/JgWAJdsDnYAAAAAAAAAADaaFgAJAAAAJJoWAAkAAAAAAAAAAAAAACSaFgA0mRYAmuwNdgAAAAAAAgAAAAAWAAkAAAAkmhYACQAAAEwSD3YAAAAAAAAAACSaFgAJAAAAAAAAAGCZFgBAMA12AAAAAAACAAAkmh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AEZQ52BGUOdmkAAAAACAAAAAIAAAAAAACE0BYAl2wOdgAAAAAAAAAAutEWAAcAAACs0RYABwAAAAAAAAAAAAAArNEWALzQFgCa7A12AAAAAAACAAAAABYABwAAAKzRFgAHAAAATBIPdgAAAAAAAAAArNEWAAcAAAAAAAAA6NAWAEAwDXYAAAAAAAIAAKzRF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53fT+EF2AAAAAMBfFA64S2sAAQAAAIjVMg4AAAAAgB4lDgMAAAC4S2sAsC0lDgAAAACAHiUOBMSNAgMAAAAMxI0CAQAAACCsFQ74IMYCfbqJAnBAFgCAAQ53DVwJd99bCXdwQBYAZAEAAARlDnYEZQ52oEAXDgAIAAAAAgAAAAAAAJBAFgCXbA52AAAAAAAAAADEQRYABgAAALhBFgAGAAAAAAAAAAAAAAC4QRYAyEAWAJrsDXYAAAAAAAIAAAAAFgAGAAAAuEEWAAYAAABMEg92AAAAAAAAAAC4QRYABgAAAAAAAAD0QBYAQDANdgAAAAAAAgAAuEEW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HCpiUOQ4Dowl33CHkAsERAdYAAAAAoKniCoRnFgA5GSFTIgCKAeYj5AJEZhYAAAAAABA4xwqEZxYAJIiAEoxmFgB2I+QCUwBlAGcAbwBlACAAVQBJAAAAAACSI+QCXGcWAOEAAAAEZhYAzsCcAti2NA7hAAAAAQAAALaUOQ4AABYAccCcAgQAAAAFAAAAAAAAAAAAAAAAAAAAtpQ5DhBoFgDCIuQCgIkXDgQAAAAQOMcKAAAAAOYi5AIAAAAAAABlAGcAbwBlACAAVQBJAAAACi/gZhYA4GYWAOEAAAB8ZhYAAAAAAJiUOQ4AAAAAAQAAAAAAAACgZhYAVjkK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8F25D6E3-6C38-431B-ADC9-C3114E2CB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1612</TotalTime>
  <Pages>9</Pages>
  <Words>2180</Words>
  <Characters>12817</Characters>
  <Application>Microsoft Office Word</Application>
  <DocSecurity>0</DocSecurity>
  <Lines>106</Lines>
  <Paragraphs>29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Francisco Javier Alegre De la Fuente</cp:lastModifiedBy>
  <cp:revision>75</cp:revision>
  <cp:lastPrinted>2015-02-24T14:02:00Z</cp:lastPrinted>
  <dcterms:created xsi:type="dcterms:W3CDTF">2017-10-02T14:49:00Z</dcterms:created>
  <dcterms:modified xsi:type="dcterms:W3CDTF">2019-08-27T14:34:00Z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