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bookmarkEnd w:id="0"/>
    <w:bookmarkEnd w:id="1"/>
    <w:bookmarkEnd w:id="2"/>
    <w:bookmarkEnd w:id="3"/>
    <w:p w:rsidR="00E86612" w:rsidRDefault="00E86612" w:rsidP="00E86612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</w:p>
    <w:p w:rsidR="00E86612" w:rsidRPr="00674B58" w:rsidRDefault="00E86612" w:rsidP="00E86612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RESULTADOS ENSAYOS DE </w:t>
      </w:r>
      <w:r w:rsidR="00825DFE">
        <w:rPr>
          <w:rFonts w:asciiTheme="minorHAnsi" w:hAnsiTheme="minorHAnsi"/>
          <w:b/>
        </w:rPr>
        <w:t xml:space="preserve">VALIDACIÓN </w:t>
      </w:r>
      <w:r w:rsidR="00062341">
        <w:rPr>
          <w:rFonts w:asciiTheme="minorHAnsi" w:hAnsiTheme="minorHAnsi"/>
          <w:b/>
        </w:rPr>
        <w:t xml:space="preserve">DE </w:t>
      </w:r>
      <w:r>
        <w:rPr>
          <w:rFonts w:asciiTheme="minorHAnsi" w:hAnsiTheme="minorHAnsi"/>
          <w:b/>
        </w:rPr>
        <w:t>CEMS</w:t>
      </w:r>
    </w:p>
    <w:p w:rsidR="00E86612" w:rsidRPr="00674B58" w:rsidRDefault="00E86612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86612" w:rsidRPr="00674B58" w:rsidRDefault="00E86612" w:rsidP="00E86612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EXAMEN DE LA INFORMACIÓN</w:t>
      </w:r>
    </w:p>
    <w:p w:rsidR="00E86612" w:rsidRPr="00674B58" w:rsidRDefault="00EF1718" w:rsidP="00EF1718">
      <w:pPr>
        <w:tabs>
          <w:tab w:val="left" w:pos="3996"/>
        </w:tabs>
        <w:spacing w:line="276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:rsidR="00E86612" w:rsidRDefault="00E86612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A860D1">
        <w:rPr>
          <w:rFonts w:asciiTheme="minorHAnsi" w:hAnsiTheme="minorHAnsi"/>
          <w:b/>
        </w:rPr>
        <w:t>INFORME DE RESULTADOS ENSAYOS DE VALIDACIÓN</w:t>
      </w:r>
      <w:r w:rsidR="008043CD">
        <w:rPr>
          <w:rFonts w:asciiTheme="minorHAnsi" w:hAnsiTheme="minorHAnsi"/>
          <w:b/>
        </w:rPr>
        <w:t xml:space="preserve"> </w:t>
      </w:r>
      <w:r w:rsidR="00A860D1">
        <w:rPr>
          <w:rFonts w:asciiTheme="minorHAnsi" w:hAnsiTheme="minorHAnsi"/>
          <w:b/>
        </w:rPr>
        <w:t>DE</w:t>
      </w:r>
      <w:r w:rsidR="008E0473">
        <w:rPr>
          <w:rFonts w:asciiTheme="minorHAnsi" w:hAnsiTheme="minorHAnsi"/>
          <w:b/>
        </w:rPr>
        <w:t>L</w:t>
      </w:r>
      <w:r w:rsidR="00A860D1">
        <w:rPr>
          <w:rFonts w:asciiTheme="minorHAnsi" w:hAnsiTheme="minorHAnsi"/>
          <w:b/>
        </w:rPr>
        <w:t xml:space="preserve"> SISTEMA DE MONITOREO CONTINUO DE EMISIONES (CEMS)</w:t>
      </w:r>
      <w:r w:rsidR="00825DFE">
        <w:rPr>
          <w:rFonts w:asciiTheme="minorHAnsi" w:hAnsiTheme="minorHAnsi"/>
          <w:b/>
        </w:rPr>
        <w:t xml:space="preserve"> DE MONÓXIDO DE CARBONO</w:t>
      </w:r>
      <w:r w:rsidR="00AE4211">
        <w:rPr>
          <w:rFonts w:asciiTheme="minorHAnsi" w:hAnsiTheme="minorHAnsi" w:cstheme="minorHAnsi"/>
          <w:b/>
        </w:rPr>
        <w:t>”</w:t>
      </w:r>
    </w:p>
    <w:p w:rsidR="00A860D1" w:rsidRPr="008512EA" w:rsidRDefault="00A860D1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86612" w:rsidRDefault="00AE4211" w:rsidP="00E86612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 w:cstheme="minorHAnsi"/>
          <w:b/>
        </w:rPr>
        <w:t>UNIDAD</w:t>
      </w:r>
      <w:r w:rsidR="00C27729">
        <w:rPr>
          <w:rFonts w:asciiTheme="minorHAnsi" w:hAnsiTheme="minorHAnsi" w:cstheme="minorHAnsi"/>
          <w:b/>
        </w:rPr>
        <w:t xml:space="preserve"> DE GENERACIÓN ELÉCTRICA</w:t>
      </w:r>
      <w:r>
        <w:rPr>
          <w:rFonts w:asciiTheme="minorHAnsi" w:hAnsiTheme="minorHAnsi" w:cstheme="minorHAnsi"/>
          <w:b/>
        </w:rPr>
        <w:t xml:space="preserve"> </w:t>
      </w:r>
      <w:r w:rsidR="00283291">
        <w:rPr>
          <w:rFonts w:asciiTheme="minorHAnsi" w:hAnsiTheme="minorHAnsi"/>
          <w:b/>
        </w:rPr>
        <w:t>BOCAMINA 2</w:t>
      </w:r>
    </w:p>
    <w:p w:rsidR="007E0F1A" w:rsidRDefault="007E0F1A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/>
          <w:b/>
        </w:rPr>
        <w:t>CENTRAL TERMOELÉCTRICA BOCAMINA</w:t>
      </w:r>
    </w:p>
    <w:p w:rsidR="00E86612" w:rsidRPr="00FD7CB5" w:rsidRDefault="00A860D1" w:rsidP="00E86612">
      <w:pPr>
        <w:spacing w:line="276" w:lineRule="auto"/>
        <w:jc w:val="center"/>
        <w:rPr>
          <w:rFonts w:asciiTheme="minorHAnsi" w:hAnsiTheme="minorHAnsi" w:cstheme="minorHAnsi"/>
          <w:b/>
          <w:color w:val="FF0000"/>
        </w:rPr>
      </w:pPr>
      <w:r>
        <w:rPr>
          <w:rFonts w:asciiTheme="minorHAnsi" w:hAnsiTheme="minorHAnsi"/>
          <w:b/>
        </w:rPr>
        <w:t>ENEL GENERACIÓN CHILE S.A.</w:t>
      </w:r>
    </w:p>
    <w:p w:rsidR="00E86612" w:rsidRPr="00092640" w:rsidRDefault="00E86612" w:rsidP="00E86612">
      <w:pPr>
        <w:spacing w:line="276" w:lineRule="auto"/>
        <w:jc w:val="center"/>
        <w:rPr>
          <w:rFonts w:asciiTheme="minorHAnsi" w:hAnsiTheme="minorHAnsi" w:cstheme="minorHAnsi"/>
        </w:rPr>
      </w:pPr>
    </w:p>
    <w:p w:rsidR="00E86612" w:rsidRDefault="006946F0" w:rsidP="00E86612">
      <w:pPr>
        <w:spacing w:line="276" w:lineRule="auto"/>
        <w:jc w:val="center"/>
        <w:rPr>
          <w:rFonts w:asciiTheme="minorHAnsi" w:hAnsiTheme="minorHAnsi"/>
          <w:b/>
        </w:rPr>
      </w:pPr>
      <w:r w:rsidRPr="008E0945">
        <w:rPr>
          <w:rFonts w:asciiTheme="minorHAnsi" w:hAnsiTheme="minorHAnsi"/>
          <w:b/>
        </w:rPr>
        <w:t>DFZ-201</w:t>
      </w:r>
      <w:r w:rsidR="00E1681B" w:rsidRPr="008E0945">
        <w:rPr>
          <w:rFonts w:asciiTheme="minorHAnsi" w:hAnsiTheme="minorHAnsi"/>
          <w:b/>
        </w:rPr>
        <w:t>9</w:t>
      </w:r>
      <w:r w:rsidRPr="008E0945">
        <w:rPr>
          <w:rFonts w:asciiTheme="minorHAnsi" w:hAnsiTheme="minorHAnsi"/>
          <w:b/>
        </w:rPr>
        <w:t>-</w:t>
      </w:r>
      <w:r w:rsidR="008E0945" w:rsidRPr="008E0945">
        <w:rPr>
          <w:rFonts w:asciiTheme="minorHAnsi" w:hAnsiTheme="minorHAnsi"/>
          <w:b/>
        </w:rPr>
        <w:t>2056</w:t>
      </w:r>
      <w:r w:rsidRPr="008E0945">
        <w:rPr>
          <w:rFonts w:asciiTheme="minorHAnsi" w:hAnsiTheme="minorHAnsi"/>
          <w:b/>
        </w:rPr>
        <w:t>-VIII-</w:t>
      </w:r>
      <w:r w:rsidR="008E0945" w:rsidRPr="008E0945">
        <w:rPr>
          <w:rFonts w:asciiTheme="minorHAnsi" w:hAnsiTheme="minorHAnsi"/>
          <w:b/>
        </w:rPr>
        <w:t>RCA</w:t>
      </w:r>
    </w:p>
    <w:p w:rsidR="008E0945" w:rsidRDefault="008E0945" w:rsidP="00E86612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E86612" w:rsidRDefault="00E86612" w:rsidP="00E86612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 xml:space="preserve">Unidad Fiscalizable: </w:t>
      </w:r>
      <w:r w:rsidR="00A860D1">
        <w:rPr>
          <w:rFonts w:asciiTheme="minorHAnsi" w:hAnsiTheme="minorHAnsi"/>
          <w:b/>
        </w:rPr>
        <w:t>CT Bocamina</w:t>
      </w:r>
      <w:r w:rsidR="00F044ED">
        <w:rPr>
          <w:b/>
          <w:bCs/>
          <w:color w:val="000000"/>
          <w:sz w:val="18"/>
          <w:szCs w:val="18"/>
        </w:rPr>
        <w:t>.</w:t>
      </w:r>
    </w:p>
    <w:p w:rsidR="00995E06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EF1718" w:rsidRDefault="00EF1718" w:rsidP="00EF1718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1"/>
        <w:gridCol w:w="2184"/>
        <w:gridCol w:w="2807"/>
        <w:gridCol w:w="3760"/>
      </w:tblGrid>
      <w:tr w:rsidR="001603EB" w:rsidRPr="00375053" w:rsidTr="00924C7B">
        <w:tc>
          <w:tcPr>
            <w:tcW w:w="608" w:type="pct"/>
            <w:shd w:val="clear" w:color="auto" w:fill="595959"/>
            <w:vAlign w:val="center"/>
          </w:tcPr>
          <w:p w:rsidR="001603EB" w:rsidRDefault="001603EB" w:rsidP="00924C7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1603EB" w:rsidRPr="00375053" w:rsidRDefault="001603EB" w:rsidP="00924C7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Nombre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1603EB" w:rsidRPr="00375053" w:rsidTr="00924C7B">
        <w:trPr>
          <w:trHeight w:val="456"/>
        </w:trPr>
        <w:tc>
          <w:tcPr>
            <w:tcW w:w="608" w:type="pct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1096" w:type="pct"/>
            <w:vAlign w:val="center"/>
          </w:tcPr>
          <w:p w:rsidR="001603EB" w:rsidRPr="00375053" w:rsidRDefault="001603EB" w:rsidP="00924C7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B796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8.9pt;height:54.55pt">
                  <v:imagedata r:id="rId12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1603EB" w:rsidRPr="00375053" w:rsidTr="00924C7B">
        <w:trPr>
          <w:trHeight w:val="274"/>
        </w:trPr>
        <w:tc>
          <w:tcPr>
            <w:tcW w:w="608" w:type="pct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1096" w:type="pct"/>
            <w:vAlign w:val="center"/>
          </w:tcPr>
          <w:p w:rsidR="001603EB" w:rsidRPr="00375053" w:rsidRDefault="001603EB" w:rsidP="00924C7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1603EB" w:rsidRPr="00375053" w:rsidRDefault="001603EB" w:rsidP="00924C7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1603EB" w:rsidRDefault="001603EB" w:rsidP="00924C7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       </w:t>
            </w:r>
            <w:bookmarkStart w:id="4" w:name="_GoBack"/>
            <w:r w:rsidR="003B796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06.9pt;height:51.8pt">
                  <v:imagedata r:id="rId13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4"/>
          </w:p>
        </w:tc>
      </w:tr>
    </w:tbl>
    <w:p w:rsidR="00EF1718" w:rsidRDefault="00EF1718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1603EB" w:rsidRDefault="001603EB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EF1718" w:rsidRDefault="00EF1718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EF1718" w:rsidRPr="00C20885" w:rsidRDefault="00EF1718" w:rsidP="00EF1718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</w:p>
    <w:p w:rsidR="00660229" w:rsidRPr="00487BEC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bookmarkStart w:id="5" w:name="_Toc205640089"/>
      <w:r w:rsidRPr="00487BEC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:rsidR="00660229" w:rsidRPr="00487BEC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5C25A8" w:rsidRPr="00487BEC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487BEC" w:rsidRDefault="00660229" w:rsidP="00673551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87BEC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487BEC" w:rsidRDefault="00660229" w:rsidP="00673551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87BEC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1570B7" w:rsidRPr="00487BEC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487BEC">
        <w:rPr>
          <w:bCs/>
          <w:caps/>
          <w:szCs w:val="20"/>
        </w:rPr>
        <w:fldChar w:fldCharType="begin"/>
      </w:r>
      <w:r w:rsidRPr="00487BEC">
        <w:rPr>
          <w:bCs/>
          <w:caps/>
          <w:szCs w:val="20"/>
        </w:rPr>
        <w:instrText xml:space="preserve"> TOC \o "1-1" \h \z \u </w:instrText>
      </w:r>
      <w:r w:rsidRPr="00487BEC">
        <w:rPr>
          <w:bCs/>
          <w:caps/>
          <w:szCs w:val="20"/>
        </w:rPr>
        <w:fldChar w:fldCharType="separate"/>
      </w:r>
      <w:hyperlink w:anchor="_Toc369685988" w:history="1">
        <w:r w:rsidR="001570B7" w:rsidRPr="00487BEC">
          <w:rPr>
            <w:rStyle w:val="Hipervnculo"/>
            <w:noProof/>
            <w:color w:val="auto"/>
          </w:rPr>
          <w:t>1.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RESUMEN.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_Toc369685988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3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487BEC">
          <w:rPr>
            <w:rStyle w:val="Hipervnculo"/>
            <w:noProof/>
            <w:color w:val="auto"/>
          </w:rPr>
          <w:t>2.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IDENTIFICACIÓN DE LA UNIDAD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_Toc369685989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3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487BEC">
          <w:rPr>
            <w:rStyle w:val="Hipervnculo"/>
            <w:noProof/>
            <w:color w:val="auto"/>
          </w:rPr>
          <w:t>3.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MOTIVO DE LA ACTIVIDAD DE FISCALIZACIÓN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_Toc369685990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5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487BEC">
          <w:rPr>
            <w:rStyle w:val="Hipervnculo"/>
            <w:noProof/>
            <w:color w:val="auto"/>
          </w:rPr>
          <w:t>4.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MATERIA ESPECÍFICA OBJETO DE LA FISCALIZACIÓN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_Toc369685991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5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487BEC">
          <w:rPr>
            <w:rStyle w:val="Hipervnculo"/>
            <w:noProof/>
            <w:color w:val="auto"/>
          </w:rPr>
          <w:t>5.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INSTRUMENTOS DE GESTIÓN AMBIENTAL QUE REGULAN LA ACTIVIDAD FISCALIZADA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_Toc369685992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5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487BEC">
          <w:rPr>
            <w:rStyle w:val="Hipervnculo"/>
            <w:noProof/>
            <w:color w:val="auto"/>
          </w:rPr>
          <w:t>6.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EXAMEN DE LA INFORMACION Y RESULTADOS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_Toc369685993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6</w:t>
        </w:r>
        <w:r w:rsidR="001570B7" w:rsidRPr="00487BEC">
          <w:rPr>
            <w:noProof/>
            <w:webHidden/>
          </w:rPr>
          <w:fldChar w:fldCharType="end"/>
        </w:r>
      </w:hyperlink>
    </w:p>
    <w:p w:rsidR="001570B7" w:rsidRPr="00487BEC" w:rsidRDefault="003B79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487BEC">
          <w:rPr>
            <w:rStyle w:val="Hipervnculo"/>
            <w:noProof/>
            <w:color w:val="auto"/>
          </w:rPr>
          <w:t>7.</w:t>
        </w:r>
        <w:r w:rsidR="001570B7" w:rsidRPr="00487BEC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487BEC">
          <w:rPr>
            <w:rStyle w:val="Hipervnculo"/>
            <w:noProof/>
            <w:color w:val="auto"/>
          </w:rPr>
          <w:t>CONCLUSIONES</w:t>
        </w:r>
        <w:r w:rsidR="001570B7" w:rsidRPr="00487BEC">
          <w:rPr>
            <w:noProof/>
            <w:webHidden/>
          </w:rPr>
          <w:tab/>
        </w:r>
        <w:r w:rsidR="001570B7" w:rsidRPr="00487BEC">
          <w:rPr>
            <w:noProof/>
            <w:webHidden/>
          </w:rPr>
          <w:fldChar w:fldCharType="begin"/>
        </w:r>
        <w:r w:rsidR="001570B7" w:rsidRPr="00487BEC">
          <w:rPr>
            <w:noProof/>
            <w:webHidden/>
          </w:rPr>
          <w:instrText xml:space="preserve"> PAGEREF _Toc369685994 \h </w:instrText>
        </w:r>
        <w:r w:rsidR="001570B7" w:rsidRPr="00487BEC">
          <w:rPr>
            <w:noProof/>
            <w:webHidden/>
          </w:rPr>
        </w:r>
        <w:r w:rsidR="001570B7" w:rsidRPr="00487BEC">
          <w:rPr>
            <w:noProof/>
            <w:webHidden/>
          </w:rPr>
          <w:fldChar w:fldCharType="separate"/>
        </w:r>
        <w:r w:rsidR="00487BEC" w:rsidRPr="00487BEC">
          <w:rPr>
            <w:noProof/>
            <w:webHidden/>
          </w:rPr>
          <w:t>6</w:t>
        </w:r>
        <w:r w:rsidR="001570B7" w:rsidRPr="00487BEC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4"/>
          <w:footerReference w:type="default" r:id="rId15"/>
          <w:headerReference w:type="firs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487BEC">
        <w:rPr>
          <w:bCs/>
          <w:caps/>
          <w:szCs w:val="20"/>
        </w:rPr>
        <w:fldChar w:fldCharType="end"/>
      </w:r>
    </w:p>
    <w:p w:rsidR="006D7C44" w:rsidRPr="006D7C44" w:rsidRDefault="00892E24" w:rsidP="006D7C44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:rsidR="00FB3CCA" w:rsidRDefault="009F43CB" w:rsidP="00FB3CCA">
      <w:pPr>
        <w:rPr>
          <w:rFonts w:asciiTheme="minorHAnsi" w:hAnsiTheme="minorHAnsi" w:cstheme="minorHAnsi"/>
          <w:sz w:val="16"/>
          <w:szCs w:val="16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  <w:r w:rsidRPr="00A860D1">
        <w:rPr>
          <w:rFonts w:asciiTheme="minorHAnsi" w:hAnsiTheme="minorHAnsi" w:cstheme="minorHAnsi"/>
          <w:sz w:val="18"/>
          <w:szCs w:val="18"/>
        </w:rPr>
        <w:t xml:space="preserve">La </w:t>
      </w:r>
      <w:r w:rsidR="00A860D1" w:rsidRPr="00A860D1">
        <w:rPr>
          <w:rFonts w:asciiTheme="minorHAnsi" w:hAnsiTheme="minorHAnsi"/>
          <w:sz w:val="18"/>
          <w:szCs w:val="18"/>
        </w:rPr>
        <w:t xml:space="preserve">UGE BOCAMINA </w:t>
      </w:r>
      <w:r w:rsidR="00283291">
        <w:rPr>
          <w:rFonts w:asciiTheme="minorHAnsi" w:hAnsiTheme="minorHAnsi"/>
          <w:sz w:val="18"/>
          <w:szCs w:val="18"/>
        </w:rPr>
        <w:t>2</w:t>
      </w:r>
      <w:r w:rsidR="006D7C44" w:rsidRPr="00A860D1">
        <w:rPr>
          <w:rFonts w:asciiTheme="minorHAnsi" w:hAnsiTheme="minorHAnsi" w:cstheme="minorHAnsi"/>
          <w:sz w:val="18"/>
          <w:szCs w:val="18"/>
        </w:rPr>
        <w:t xml:space="preserve"> de la </w:t>
      </w:r>
      <w:r w:rsidR="00A860D1" w:rsidRPr="00A860D1">
        <w:rPr>
          <w:rFonts w:asciiTheme="minorHAnsi" w:hAnsiTheme="minorHAnsi"/>
          <w:sz w:val="18"/>
          <w:szCs w:val="18"/>
        </w:rPr>
        <w:t xml:space="preserve">CENTRAL TERMOELÉCTRICA BOCAMINA </w:t>
      </w:r>
      <w:r w:rsidR="00695685">
        <w:rPr>
          <w:rFonts w:asciiTheme="minorHAnsi" w:hAnsiTheme="minorHAnsi" w:cstheme="minorHAnsi"/>
          <w:sz w:val="18"/>
          <w:szCs w:val="18"/>
        </w:rPr>
        <w:t xml:space="preserve"> perteneciente a la e</w:t>
      </w:r>
      <w:r w:rsidR="006D7C44" w:rsidRPr="00A860D1">
        <w:rPr>
          <w:rFonts w:asciiTheme="minorHAnsi" w:hAnsiTheme="minorHAnsi" w:cstheme="minorHAnsi"/>
          <w:sz w:val="18"/>
          <w:szCs w:val="18"/>
        </w:rPr>
        <w:t>mpresa</w:t>
      </w:r>
      <w:r w:rsidR="00924D42" w:rsidRPr="00A860D1">
        <w:rPr>
          <w:rFonts w:asciiTheme="minorHAnsi" w:hAnsiTheme="minorHAnsi" w:cstheme="minorHAnsi"/>
          <w:sz w:val="18"/>
          <w:szCs w:val="18"/>
        </w:rPr>
        <w:t xml:space="preserve"> </w:t>
      </w:r>
      <w:r w:rsidR="00A860D1" w:rsidRPr="00A860D1">
        <w:rPr>
          <w:rFonts w:asciiTheme="minorHAnsi" w:hAnsiTheme="minorHAnsi"/>
          <w:sz w:val="18"/>
          <w:szCs w:val="18"/>
        </w:rPr>
        <w:t>ENEL GENERACIÓN CHILE S.A.,</w:t>
      </w:r>
      <w:r w:rsidR="001D3B4C" w:rsidRPr="00A860D1">
        <w:rPr>
          <w:rFonts w:asciiTheme="minorHAnsi" w:hAnsiTheme="minorHAnsi" w:cstheme="minorHAnsi"/>
          <w:sz w:val="18"/>
          <w:szCs w:val="18"/>
        </w:rPr>
        <w:t xml:space="preserve"> </w:t>
      </w:r>
      <w:r w:rsidR="00FB3CCA">
        <w:rPr>
          <w:rFonts w:asciiTheme="minorHAnsi" w:hAnsiTheme="minorHAnsi" w:cstheme="minorHAnsi"/>
          <w:sz w:val="18"/>
          <w:szCs w:val="18"/>
        </w:rPr>
        <w:t xml:space="preserve">está afecta al cumplimiento de la Resolución de Calificación ambiental RCA N° 206/2007 y N° 128/2015 de la Comisión Regional del Medio Ambiente de la Región del </w:t>
      </w:r>
      <w:proofErr w:type="spellStart"/>
      <w:r w:rsidR="00FB3CCA">
        <w:rPr>
          <w:rFonts w:asciiTheme="minorHAnsi" w:hAnsiTheme="minorHAnsi" w:cstheme="minorHAnsi"/>
          <w:sz w:val="18"/>
          <w:szCs w:val="18"/>
        </w:rPr>
        <w:t>Bíobio</w:t>
      </w:r>
      <w:proofErr w:type="spellEnd"/>
      <w:r w:rsidR="00FB3CCA">
        <w:rPr>
          <w:rFonts w:asciiTheme="minorHAnsi" w:hAnsiTheme="minorHAnsi" w:cstheme="minorHAnsi"/>
          <w:sz w:val="18"/>
          <w:szCs w:val="18"/>
        </w:rPr>
        <w:t xml:space="preserve">, donde se exige el monitoreo continuo del parámetro monóxido de carbono (CO), parámetro no regulado por el decreto supremo N° 13 del 2011: Norma de emisión para Centrales Termoeléctricas del Ministerio del Medio Ambiente. </w:t>
      </w:r>
    </w:p>
    <w:p w:rsidR="00825DFE" w:rsidRDefault="00825DFE" w:rsidP="006D7C44">
      <w:pPr>
        <w:rPr>
          <w:rFonts w:asciiTheme="minorHAnsi" w:hAnsiTheme="minorHAnsi" w:cstheme="minorHAnsi"/>
          <w:sz w:val="18"/>
          <w:szCs w:val="18"/>
        </w:rPr>
      </w:pPr>
    </w:p>
    <w:p w:rsidR="00CB3E31" w:rsidRPr="00A860D1" w:rsidRDefault="00825DFE" w:rsidP="006D7C44">
      <w:pPr>
        <w:rPr>
          <w:rFonts w:asciiTheme="minorHAnsi" w:hAnsiTheme="minorHAnsi" w:cstheme="minorHAnsi"/>
          <w:sz w:val="18"/>
          <w:szCs w:val="18"/>
        </w:rPr>
      </w:pPr>
      <w:r w:rsidRPr="00FB3CCA">
        <w:rPr>
          <w:rFonts w:asciiTheme="minorHAnsi" w:hAnsiTheme="minorHAnsi" w:cstheme="minorHAnsi"/>
          <w:sz w:val="18"/>
          <w:szCs w:val="18"/>
        </w:rPr>
        <w:t>Con fecha de 12 de Julio de 2016, la Superintendencia del Medio Ambiente, publica en el Diario Oficial la Resolución Exenta N° 627 que establece el “Protocolo Técnico para Validación de CEMS requeridos por Resoluciones de Calificación Ambiental (RCA) y Planes de Prevención y/o Descontaminación (PPDA)”, considerando las especificaciones técnicas establecidas en la parte 75, volumen 40 del Código de Regulaciones Federales (CFR) de la Agencia de Protección Ambiental de los Estados Unidos (US-EPA).</w:t>
      </w:r>
    </w:p>
    <w:p w:rsidR="00F520E0" w:rsidRDefault="00F520E0" w:rsidP="00661B21">
      <w:pPr>
        <w:rPr>
          <w:rFonts w:asciiTheme="minorHAnsi" w:hAnsiTheme="minorHAnsi" w:cstheme="minorHAnsi"/>
          <w:sz w:val="18"/>
          <w:szCs w:val="18"/>
        </w:rPr>
      </w:pPr>
    </w:p>
    <w:p w:rsidR="00114D42" w:rsidRDefault="00661B21" w:rsidP="00114D42">
      <w:pPr>
        <w:rPr>
          <w:rFonts w:asciiTheme="minorHAnsi" w:hAnsiTheme="minorHAnsi" w:cstheme="minorHAnsi"/>
          <w:sz w:val="18"/>
          <w:szCs w:val="18"/>
        </w:rPr>
      </w:pPr>
      <w:r w:rsidRPr="00106B6E">
        <w:rPr>
          <w:rFonts w:asciiTheme="minorHAnsi" w:hAnsiTheme="minorHAnsi" w:cstheme="minorHAnsi"/>
          <w:sz w:val="18"/>
          <w:szCs w:val="18"/>
        </w:rPr>
        <w:t>El procedimiento llevado a cabo por la empre</w:t>
      </w:r>
      <w:r w:rsidR="00695685">
        <w:rPr>
          <w:rFonts w:asciiTheme="minorHAnsi" w:hAnsiTheme="minorHAnsi" w:cstheme="minorHAnsi"/>
          <w:sz w:val="18"/>
          <w:szCs w:val="18"/>
        </w:rPr>
        <w:t>sa para el proceso de VALIDACIÓN</w:t>
      </w:r>
      <w:r w:rsidR="002968B1">
        <w:rPr>
          <w:rFonts w:asciiTheme="minorHAnsi" w:hAnsiTheme="minorHAnsi" w:cstheme="minorHAnsi"/>
          <w:sz w:val="18"/>
          <w:szCs w:val="18"/>
        </w:rPr>
        <w:t xml:space="preserve"> </w:t>
      </w:r>
      <w:r w:rsidRPr="00106B6E">
        <w:rPr>
          <w:rFonts w:asciiTheme="minorHAnsi" w:hAnsiTheme="minorHAnsi" w:cstheme="minorHAnsi"/>
          <w:sz w:val="18"/>
          <w:szCs w:val="18"/>
        </w:rPr>
        <w:t xml:space="preserve">del CEMS fue el que se detalla en la </w:t>
      </w:r>
      <w:r w:rsidR="00FE4546" w:rsidRPr="00256F3B">
        <w:rPr>
          <w:rFonts w:asciiTheme="minorHAnsi" w:hAnsiTheme="minorHAnsi" w:cstheme="minorHAnsi"/>
          <w:sz w:val="18"/>
          <w:szCs w:val="18"/>
        </w:rPr>
        <w:t xml:space="preserve"> </w: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begin"/>
      </w:r>
      <w:r w:rsidR="00FE4546" w:rsidRPr="00256F3B">
        <w:rPr>
          <w:rFonts w:asciiTheme="minorHAnsi" w:hAnsiTheme="minorHAnsi" w:cstheme="minorHAnsi"/>
          <w:sz w:val="18"/>
          <w:szCs w:val="18"/>
        </w:rPr>
        <w:instrText xml:space="preserve"> REF _Ref458758194 \h </w:instrText>
      </w:r>
      <w:r w:rsidR="00FE4546">
        <w:rPr>
          <w:rFonts w:asciiTheme="minorHAnsi" w:hAnsiTheme="minorHAnsi" w:cstheme="minorHAnsi"/>
          <w:sz w:val="18"/>
          <w:szCs w:val="18"/>
          <w:highlight w:val="yellow"/>
        </w:rPr>
        <w:instrText xml:space="preserve"> \* MERGEFORMAT </w:instrTex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separate"/>
      </w:r>
      <w:r w:rsidR="00FE4546" w:rsidRPr="00056EFF">
        <w:rPr>
          <w:rFonts w:asciiTheme="minorHAnsi" w:hAnsiTheme="minorHAnsi"/>
          <w:sz w:val="18"/>
          <w:szCs w:val="18"/>
        </w:rPr>
        <w:t xml:space="preserve">Tabla </w:t>
      </w:r>
      <w:r w:rsidR="00FE4546" w:rsidRPr="00056EFF">
        <w:rPr>
          <w:rFonts w:asciiTheme="minorHAnsi" w:hAnsiTheme="minorHAnsi"/>
          <w:noProof/>
          <w:sz w:val="18"/>
          <w:szCs w:val="18"/>
        </w:rPr>
        <w:t>1</w: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end"/>
      </w:r>
      <w:r w:rsidR="000B6869">
        <w:rPr>
          <w:rFonts w:asciiTheme="minorHAnsi" w:hAnsiTheme="minorHAnsi" w:cstheme="minorHAnsi"/>
          <w:sz w:val="18"/>
          <w:szCs w:val="18"/>
        </w:rPr>
        <w:t xml:space="preserve"> </w:t>
      </w:r>
      <w:r w:rsidRPr="00106B6E">
        <w:rPr>
          <w:rFonts w:asciiTheme="minorHAnsi" w:hAnsiTheme="minorHAnsi" w:cstheme="minorHAnsi"/>
          <w:sz w:val="18"/>
          <w:szCs w:val="18"/>
        </w:rPr>
        <w:t>y que se presenta a continuación:</w:t>
      </w:r>
    </w:p>
    <w:p w:rsidR="00A242E5" w:rsidRDefault="00A242E5" w:rsidP="00114D42">
      <w:pPr>
        <w:rPr>
          <w:rFonts w:asciiTheme="minorHAnsi" w:hAnsiTheme="minorHAnsi" w:cstheme="minorHAnsi"/>
          <w:sz w:val="18"/>
          <w:szCs w:val="18"/>
        </w:rPr>
      </w:pPr>
    </w:p>
    <w:p w:rsidR="00FE4546" w:rsidRPr="00914931" w:rsidRDefault="00FE4546" w:rsidP="00FE4546">
      <w:pPr>
        <w:pStyle w:val="Descripcin"/>
        <w:spacing w:after="0"/>
        <w:jc w:val="center"/>
        <w:rPr>
          <w:rFonts w:asciiTheme="minorHAnsi" w:hAnsiTheme="minorHAnsi" w:cstheme="minorHAnsi"/>
          <w:b w:val="0"/>
          <w:color w:val="auto"/>
          <w:sz w:val="16"/>
          <w:szCs w:val="16"/>
        </w:rPr>
      </w:pPr>
      <w:bookmarkStart w:id="16" w:name="_Ref458758194"/>
      <w:r w:rsidRPr="00914931">
        <w:rPr>
          <w:rFonts w:asciiTheme="minorHAnsi" w:hAnsiTheme="minorHAnsi"/>
          <w:color w:val="auto"/>
          <w:sz w:val="16"/>
          <w:szCs w:val="16"/>
        </w:rPr>
        <w:t xml:space="preserve">Tabla </w:t>
      </w:r>
      <w:r w:rsidRPr="00914931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914931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914931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914931">
        <w:rPr>
          <w:rFonts w:asciiTheme="minorHAnsi" w:hAnsiTheme="minorHAnsi"/>
          <w:noProof/>
          <w:color w:val="auto"/>
          <w:sz w:val="16"/>
          <w:szCs w:val="16"/>
        </w:rPr>
        <w:t>1</w:t>
      </w:r>
      <w:r w:rsidRPr="00914931">
        <w:rPr>
          <w:rFonts w:asciiTheme="minorHAnsi" w:hAnsiTheme="minorHAnsi"/>
          <w:color w:val="auto"/>
          <w:sz w:val="16"/>
          <w:szCs w:val="16"/>
        </w:rPr>
        <w:fldChar w:fldCharType="end"/>
      </w:r>
      <w:bookmarkEnd w:id="16"/>
      <w:r w:rsidRPr="00914931">
        <w:rPr>
          <w:rFonts w:asciiTheme="minorHAnsi" w:hAnsiTheme="minorHAnsi"/>
          <w:color w:val="auto"/>
          <w:sz w:val="16"/>
          <w:szCs w:val="16"/>
        </w:rPr>
        <w:t>. 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35"/>
        <w:gridCol w:w="11506"/>
      </w:tblGrid>
      <w:tr w:rsidR="00537A80" w:rsidRPr="0080343D" w:rsidTr="000D3CC8">
        <w:trPr>
          <w:jc w:val="center"/>
        </w:trPr>
        <w:tc>
          <w:tcPr>
            <w:tcW w:w="1235" w:type="dxa"/>
            <w:shd w:val="clear" w:color="auto" w:fill="F2F2F2" w:themeFill="background1" w:themeFillShade="F2"/>
            <w:vAlign w:val="center"/>
          </w:tcPr>
          <w:p w:rsidR="00537A80" w:rsidRPr="0080343D" w:rsidRDefault="00537A8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8"/>
                <w:szCs w:val="16"/>
              </w:rPr>
              <w:t>Fecha</w:t>
            </w:r>
          </w:p>
        </w:tc>
        <w:tc>
          <w:tcPr>
            <w:tcW w:w="11506" w:type="dxa"/>
            <w:shd w:val="clear" w:color="auto" w:fill="F2F2F2" w:themeFill="background1" w:themeFillShade="F2"/>
            <w:vAlign w:val="center"/>
          </w:tcPr>
          <w:p w:rsidR="00537A80" w:rsidRPr="0080343D" w:rsidRDefault="00537A8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8"/>
                <w:szCs w:val="16"/>
              </w:rPr>
              <w:t>Etapa</w:t>
            </w:r>
          </w:p>
        </w:tc>
      </w:tr>
      <w:tr w:rsidR="00A242E5" w:rsidRPr="00CC43F9" w:rsidTr="007D0353">
        <w:trPr>
          <w:jc w:val="center"/>
        </w:trPr>
        <w:tc>
          <w:tcPr>
            <w:tcW w:w="1235" w:type="dxa"/>
            <w:vAlign w:val="center"/>
          </w:tcPr>
          <w:p w:rsidR="00A242E5" w:rsidRDefault="003B7968" w:rsidP="00A242E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30-09-2016</w:t>
            </w:r>
          </w:p>
        </w:tc>
        <w:tc>
          <w:tcPr>
            <w:tcW w:w="11506" w:type="dxa"/>
          </w:tcPr>
          <w:p w:rsidR="00A242E5" w:rsidRPr="00A860D1" w:rsidRDefault="00A242E5" w:rsidP="00A242E5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ENEL GENERACIÓN CHILE S.A.</w:t>
            </w:r>
            <w:r>
              <w:rPr>
                <w:rFonts w:asciiTheme="minorHAnsi" w:hAnsiTheme="minorHAnsi"/>
                <w:sz w:val="18"/>
                <w:szCs w:val="18"/>
              </w:rPr>
              <w:t>,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ingresó a la oficina de partes de la SMA el “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Informe previo de validación de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CEMS” 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IPV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) de la </w:t>
            </w:r>
            <w:r>
              <w:rPr>
                <w:rFonts w:asciiTheme="minorHAnsi" w:hAnsiTheme="minorHAnsi"/>
                <w:sz w:val="18"/>
                <w:szCs w:val="18"/>
              </w:rPr>
              <w:t>UGE BOCAMINA 2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de la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 xml:space="preserve">CENTRAL TERMOELÉCTRICA </w:t>
            </w:r>
            <w:proofErr w:type="gramStart"/>
            <w:r w:rsidRPr="00A860D1">
              <w:rPr>
                <w:rFonts w:asciiTheme="minorHAnsi" w:hAnsiTheme="minorHAnsi"/>
                <w:sz w:val="18"/>
                <w:szCs w:val="18"/>
              </w:rPr>
              <w:t xml:space="preserve">BOCAMINA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proofErr w:type="gramEnd"/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informando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las características e implementación del CEMS de CO. </w:t>
            </w:r>
          </w:p>
        </w:tc>
      </w:tr>
      <w:tr w:rsidR="00A242E5" w:rsidRPr="00CC43F9" w:rsidTr="007D0353">
        <w:trPr>
          <w:jc w:val="center"/>
        </w:trPr>
        <w:tc>
          <w:tcPr>
            <w:tcW w:w="1235" w:type="dxa"/>
            <w:vAlign w:val="center"/>
          </w:tcPr>
          <w:p w:rsidR="00A242E5" w:rsidRPr="00646244" w:rsidRDefault="00A242E5" w:rsidP="00A242E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11-10-2018</w:t>
            </w:r>
          </w:p>
        </w:tc>
        <w:tc>
          <w:tcPr>
            <w:tcW w:w="11506" w:type="dxa"/>
          </w:tcPr>
          <w:p w:rsidR="00A242E5" w:rsidRPr="00A860D1" w:rsidRDefault="00A242E5" w:rsidP="00ED3C25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ENEL GENERACIÓN CHILE S.A.</w:t>
            </w:r>
            <w:r>
              <w:rPr>
                <w:rFonts w:asciiTheme="minorHAnsi" w:hAnsiTheme="minorHAnsi"/>
                <w:sz w:val="18"/>
                <w:szCs w:val="18"/>
              </w:rPr>
              <w:t>,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ingresó a la oficina de partes de la SMA el “Aviso de ejecución de los Ensayos de Validación CEMS” (AEEV) de la </w:t>
            </w:r>
            <w:r>
              <w:rPr>
                <w:rFonts w:asciiTheme="minorHAnsi" w:hAnsiTheme="minorHAnsi"/>
                <w:sz w:val="18"/>
                <w:szCs w:val="18"/>
              </w:rPr>
              <w:t>UGE BOCAMINA 2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de la </w:t>
            </w:r>
            <w:r w:rsidR="00ED3C25">
              <w:rPr>
                <w:rFonts w:asciiTheme="minorHAnsi" w:hAnsiTheme="minorHAnsi"/>
                <w:sz w:val="18"/>
                <w:szCs w:val="18"/>
              </w:rPr>
              <w:t xml:space="preserve">CENTRAL TERMOELÉCTRICA BOCAMINA, </w:t>
            </w:r>
            <w:r w:rsidR="00ED3C25" w:rsidRPr="008A129A">
              <w:rPr>
                <w:rFonts w:asciiTheme="minorHAnsi" w:hAnsiTheme="minorHAnsi" w:cstheme="minorHAnsi"/>
                <w:sz w:val="18"/>
                <w:szCs w:val="18"/>
              </w:rPr>
              <w:t>informando bajo Carta Gantt los ensayos a realizar y la Entidad Técnica de Fiscalización a cargo de la aplicación de los métodos de referencia.</w:t>
            </w:r>
          </w:p>
        </w:tc>
      </w:tr>
      <w:tr w:rsidR="00A242E5" w:rsidRPr="00CC43F9" w:rsidTr="000D3CC8">
        <w:trPr>
          <w:jc w:val="center"/>
        </w:trPr>
        <w:tc>
          <w:tcPr>
            <w:tcW w:w="1235" w:type="dxa"/>
            <w:vAlign w:val="center"/>
          </w:tcPr>
          <w:p w:rsidR="00A242E5" w:rsidRPr="00646244" w:rsidRDefault="00A242E5" w:rsidP="00A242E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18-12-2018</w:t>
            </w:r>
          </w:p>
        </w:tc>
        <w:tc>
          <w:tcPr>
            <w:tcW w:w="11506" w:type="dxa"/>
            <w:vAlign w:val="center"/>
          </w:tcPr>
          <w:p w:rsidR="00A242E5" w:rsidRPr="00A860D1" w:rsidRDefault="00A242E5" w:rsidP="00A242E5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ENEL GENERACIÓN CHILE S.A.</w:t>
            </w:r>
            <w:r>
              <w:rPr>
                <w:rFonts w:asciiTheme="minorHAnsi" w:hAnsiTheme="minorHAnsi"/>
                <w:sz w:val="18"/>
                <w:szCs w:val="18"/>
              </w:rPr>
              <w:t>,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ingresó a la oficina de partes de la SMA el “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 xml:space="preserve">INFORME DE RESULTADOS ENSAYOS DE </w:t>
            </w:r>
            <w:r>
              <w:rPr>
                <w:rFonts w:asciiTheme="minorHAnsi" w:hAnsiTheme="minorHAnsi"/>
                <w:sz w:val="18"/>
                <w:szCs w:val="18"/>
              </w:rPr>
              <w:t>VALIDACIÓN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 xml:space="preserve"> DEL SISTEMA DE MONITOREO CONTINUO DE EMISIONES (CEMS)</w:t>
            </w:r>
            <w:r w:rsidR="00ED3C25">
              <w:rPr>
                <w:rFonts w:asciiTheme="minorHAnsi" w:hAnsiTheme="minorHAnsi"/>
                <w:sz w:val="18"/>
                <w:szCs w:val="18"/>
              </w:rPr>
              <w:t xml:space="preserve"> DE MONOXIDO DE CARBONO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”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, de la </w:t>
            </w:r>
            <w:r>
              <w:rPr>
                <w:rFonts w:asciiTheme="minorHAnsi" w:hAnsiTheme="minorHAnsi"/>
                <w:sz w:val="18"/>
                <w:szCs w:val="18"/>
              </w:rPr>
              <w:t>UGE BOCAMINA 2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de la </w:t>
            </w:r>
            <w:r>
              <w:rPr>
                <w:rFonts w:asciiTheme="minorHAnsi" w:hAnsiTheme="minorHAnsi"/>
                <w:sz w:val="18"/>
                <w:szCs w:val="18"/>
              </w:rPr>
              <w:t>CENTRAL TERMOELÉCTRICA BOCAMINA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entregando los resultados finales de los ensayos de validación realizados y a partir de los cuales, la SMA pronuncia su aprobación o rechazo mediante resolución fundada, previo al examen detallado del informe de resultados.</w:t>
            </w:r>
          </w:p>
        </w:tc>
      </w:tr>
    </w:tbl>
    <w:p w:rsidR="00754BE7" w:rsidRDefault="001337B9" w:rsidP="00A40350">
      <w:p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La</w:t>
      </w:r>
      <w:r w:rsidR="00276E4A" w:rsidRPr="00A860D1">
        <w:rPr>
          <w:rFonts w:asciiTheme="minorHAnsi" w:hAnsiTheme="minorHAnsi" w:cstheme="minorHAnsi"/>
          <w:sz w:val="18"/>
          <w:szCs w:val="18"/>
        </w:rPr>
        <w:t xml:space="preserve"> dirección de los </w:t>
      </w:r>
      <w:r w:rsidR="00E646C0">
        <w:rPr>
          <w:rFonts w:asciiTheme="minorHAnsi" w:hAnsiTheme="minorHAnsi" w:cstheme="minorHAnsi"/>
          <w:sz w:val="18"/>
          <w:szCs w:val="18"/>
        </w:rPr>
        <w:t>e</w:t>
      </w:r>
      <w:r w:rsidR="00276E4A" w:rsidRPr="00A860D1">
        <w:rPr>
          <w:rFonts w:asciiTheme="minorHAnsi" w:hAnsiTheme="minorHAnsi" w:cstheme="minorHAnsi"/>
          <w:sz w:val="18"/>
          <w:szCs w:val="18"/>
        </w:rPr>
        <w:t xml:space="preserve">nsayos de </w:t>
      </w:r>
      <w:r w:rsidR="00E646C0">
        <w:rPr>
          <w:rFonts w:asciiTheme="minorHAnsi" w:hAnsiTheme="minorHAnsi"/>
          <w:sz w:val="18"/>
          <w:szCs w:val="18"/>
        </w:rPr>
        <w:t>VALIDACIÓN</w:t>
      </w:r>
      <w:r w:rsidR="002968B1">
        <w:rPr>
          <w:rFonts w:asciiTheme="minorHAnsi" w:hAnsiTheme="minorHAnsi"/>
          <w:sz w:val="18"/>
          <w:szCs w:val="18"/>
        </w:rPr>
        <w:t xml:space="preserve"> </w:t>
      </w:r>
      <w:r w:rsidRPr="00A860D1">
        <w:rPr>
          <w:rFonts w:asciiTheme="minorHAnsi" w:hAnsiTheme="minorHAnsi" w:cstheme="minorHAnsi"/>
          <w:sz w:val="18"/>
          <w:szCs w:val="18"/>
        </w:rPr>
        <w:t xml:space="preserve">así como la aplicación de los respectivos Métodos de Referencia fue realizada por la Entidad Técnica de Fiscalización Ambiental </w:t>
      </w:r>
      <w:r w:rsidR="00695685" w:rsidRPr="00456365">
        <w:rPr>
          <w:rFonts w:asciiTheme="minorHAnsi" w:hAnsiTheme="minorHAnsi" w:cstheme="minorHAnsi"/>
          <w:sz w:val="18"/>
          <w:szCs w:val="18"/>
        </w:rPr>
        <w:t xml:space="preserve">(ETFA) </w:t>
      </w:r>
      <w:r w:rsidR="00561889" w:rsidRPr="00456365">
        <w:rPr>
          <w:rFonts w:asciiTheme="minorHAnsi" w:hAnsiTheme="minorHAnsi"/>
          <w:sz w:val="18"/>
          <w:szCs w:val="18"/>
        </w:rPr>
        <w:t>SGS CHILE LIMITADA SOCIEDAD DE CONTROL</w:t>
      </w:r>
      <w:r w:rsidR="00695685">
        <w:rPr>
          <w:rFonts w:asciiTheme="minorHAnsi" w:hAnsiTheme="minorHAnsi" w:cstheme="minorHAnsi"/>
          <w:sz w:val="18"/>
          <w:szCs w:val="18"/>
        </w:rPr>
        <w:t xml:space="preserve">. </w:t>
      </w:r>
      <w:r w:rsidRPr="00A860D1">
        <w:rPr>
          <w:rFonts w:asciiTheme="minorHAnsi" w:hAnsiTheme="minorHAnsi" w:cstheme="minorHAnsi"/>
          <w:sz w:val="18"/>
          <w:szCs w:val="18"/>
        </w:rPr>
        <w:t xml:space="preserve">Los ensayos ejecutados son los que se especifican en la </w:t>
      </w:r>
      <w:r w:rsidRPr="00A860D1">
        <w:rPr>
          <w:rFonts w:asciiTheme="minorHAnsi" w:hAnsiTheme="minorHAnsi" w:cstheme="minorHAnsi"/>
          <w:sz w:val="18"/>
          <w:szCs w:val="18"/>
        </w:rPr>
        <w:fldChar w:fldCharType="begin"/>
      </w:r>
      <w:r w:rsidRPr="00A860D1">
        <w:rPr>
          <w:rFonts w:asciiTheme="minorHAnsi" w:hAnsiTheme="minorHAnsi" w:cstheme="minorHAnsi"/>
          <w:sz w:val="18"/>
          <w:szCs w:val="18"/>
        </w:rPr>
        <w:instrText xml:space="preserve"> REF _Ref458758236 \h  \* MERGEFORMAT </w:instrText>
      </w:r>
      <w:r w:rsidRPr="00A860D1">
        <w:rPr>
          <w:rFonts w:asciiTheme="minorHAnsi" w:hAnsiTheme="minorHAnsi" w:cstheme="minorHAnsi"/>
          <w:sz w:val="18"/>
          <w:szCs w:val="18"/>
        </w:rPr>
      </w:r>
      <w:r w:rsidRPr="00A860D1">
        <w:rPr>
          <w:rFonts w:asciiTheme="minorHAnsi" w:hAnsiTheme="minorHAnsi" w:cstheme="minorHAnsi"/>
          <w:sz w:val="18"/>
          <w:szCs w:val="18"/>
        </w:rPr>
        <w:fldChar w:fldCharType="separate"/>
      </w:r>
      <w:r w:rsidRPr="00A860D1">
        <w:rPr>
          <w:rFonts w:asciiTheme="minorHAnsi" w:hAnsiTheme="minorHAnsi" w:cstheme="minorHAnsi"/>
          <w:sz w:val="18"/>
          <w:szCs w:val="18"/>
        </w:rPr>
        <w:t>Tabla 2</w:t>
      </w:r>
      <w:r w:rsidRPr="00A860D1">
        <w:rPr>
          <w:rFonts w:asciiTheme="minorHAnsi" w:hAnsiTheme="minorHAnsi" w:cstheme="minorHAnsi"/>
          <w:sz w:val="18"/>
          <w:szCs w:val="18"/>
        </w:rPr>
        <w:fldChar w:fldCharType="end"/>
      </w:r>
      <w:r w:rsidRPr="00A860D1">
        <w:rPr>
          <w:rFonts w:asciiTheme="minorHAnsi" w:hAnsiTheme="minorHAnsi" w:cstheme="minorHAnsi"/>
          <w:sz w:val="18"/>
          <w:szCs w:val="18"/>
        </w:rPr>
        <w:t xml:space="preserve"> a continuación:</w:t>
      </w:r>
    </w:p>
    <w:p w:rsidR="00754BE7" w:rsidRPr="00A43772" w:rsidRDefault="00DB65D5" w:rsidP="00DB65D5">
      <w:pPr>
        <w:jc w:val="center"/>
        <w:rPr>
          <w:rFonts w:asciiTheme="minorHAnsi" w:hAnsiTheme="minorHAnsi" w:cstheme="minorHAnsi"/>
          <w:b/>
          <w:sz w:val="16"/>
          <w:szCs w:val="16"/>
        </w:rPr>
      </w:pPr>
      <w:r w:rsidRPr="00A43772">
        <w:rPr>
          <w:rFonts w:asciiTheme="minorHAnsi" w:hAnsiTheme="minorHAnsi"/>
          <w:b/>
          <w:sz w:val="16"/>
          <w:szCs w:val="16"/>
        </w:rPr>
        <w:t xml:space="preserve">Tabla </w:t>
      </w:r>
      <w:r w:rsidRPr="00A43772">
        <w:rPr>
          <w:rFonts w:asciiTheme="minorHAnsi" w:hAnsiTheme="minorHAnsi"/>
          <w:b/>
          <w:sz w:val="16"/>
          <w:szCs w:val="16"/>
        </w:rPr>
        <w:fldChar w:fldCharType="begin"/>
      </w:r>
      <w:r w:rsidRPr="00A43772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Pr="00A43772">
        <w:rPr>
          <w:rFonts w:asciiTheme="minorHAnsi" w:hAnsiTheme="minorHAnsi"/>
          <w:b/>
          <w:sz w:val="16"/>
          <w:szCs w:val="16"/>
        </w:rPr>
        <w:fldChar w:fldCharType="separate"/>
      </w:r>
      <w:r w:rsidRPr="00A43772">
        <w:rPr>
          <w:rFonts w:asciiTheme="minorHAnsi" w:hAnsiTheme="minorHAnsi"/>
          <w:b/>
          <w:noProof/>
          <w:sz w:val="16"/>
          <w:szCs w:val="16"/>
        </w:rPr>
        <w:t>2</w:t>
      </w:r>
      <w:r w:rsidRPr="00A43772">
        <w:rPr>
          <w:rFonts w:asciiTheme="minorHAnsi" w:hAnsiTheme="minorHAnsi"/>
          <w:b/>
          <w:sz w:val="16"/>
          <w:szCs w:val="16"/>
        </w:rPr>
        <w:fldChar w:fldCharType="end"/>
      </w:r>
      <w:r w:rsidRPr="00A43772">
        <w:rPr>
          <w:rFonts w:asciiTheme="minorHAnsi" w:hAnsiTheme="minorHAnsi"/>
          <w:b/>
          <w:sz w:val="16"/>
          <w:szCs w:val="16"/>
        </w:rPr>
        <w:t xml:space="preserve">. </w:t>
      </w:r>
      <w:r w:rsidRPr="00A43772">
        <w:rPr>
          <w:rFonts w:asciiTheme="minorHAnsi" w:hAnsiTheme="minorHAnsi" w:cstheme="minorHAnsi"/>
          <w:b/>
          <w:sz w:val="16"/>
          <w:szCs w:val="16"/>
        </w:rPr>
        <w:t>Ensayos de validación Ejecutados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6669"/>
        <w:gridCol w:w="6072"/>
      </w:tblGrid>
      <w:tr w:rsidR="004D4EE4" w:rsidRPr="00414AFE" w:rsidTr="00DB65D5">
        <w:trPr>
          <w:trHeight w:val="206"/>
          <w:jc w:val="center"/>
        </w:trPr>
        <w:tc>
          <w:tcPr>
            <w:tcW w:w="2617" w:type="pct"/>
            <w:shd w:val="clear" w:color="auto" w:fill="F2F2F2" w:themeFill="background1" w:themeFillShade="F2"/>
          </w:tcPr>
          <w:p w:rsidR="004D4EE4" w:rsidRPr="00A860D1" w:rsidRDefault="004D4EE4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2383" w:type="pct"/>
            <w:shd w:val="clear" w:color="auto" w:fill="F2F2F2" w:themeFill="background1" w:themeFillShade="F2"/>
          </w:tcPr>
          <w:p w:rsidR="004D4EE4" w:rsidRPr="00A860D1" w:rsidRDefault="004D4EE4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ED3C25" w:rsidRPr="003044B1" w:rsidTr="00DB65D5">
        <w:trPr>
          <w:trHeight w:val="61"/>
          <w:jc w:val="center"/>
        </w:trPr>
        <w:tc>
          <w:tcPr>
            <w:tcW w:w="2617" w:type="pct"/>
          </w:tcPr>
          <w:p w:rsidR="00ED3C25" w:rsidRDefault="00ED3C25" w:rsidP="00A43772">
            <w:pPr>
              <w:pStyle w:val="Prrafodelista"/>
              <w:ind w:left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Desviación de la Calibración (DC)</w:t>
            </w:r>
          </w:p>
        </w:tc>
        <w:tc>
          <w:tcPr>
            <w:tcW w:w="2383" w:type="pct"/>
          </w:tcPr>
          <w:p w:rsidR="00ED3C25" w:rsidRDefault="00ED3C25" w:rsidP="00ED3C25">
            <w:pPr>
              <w:pStyle w:val="Prrafodelista"/>
              <w:ind w:left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Monóxido de Carbono (CO)</w:t>
            </w:r>
          </w:p>
        </w:tc>
      </w:tr>
      <w:tr w:rsidR="00A95828" w:rsidRPr="003044B1" w:rsidTr="00DB65D5">
        <w:trPr>
          <w:trHeight w:val="61"/>
          <w:jc w:val="center"/>
        </w:trPr>
        <w:tc>
          <w:tcPr>
            <w:tcW w:w="2617" w:type="pct"/>
          </w:tcPr>
          <w:p w:rsidR="00A95828" w:rsidRPr="00A860D1" w:rsidRDefault="00ED3C25" w:rsidP="00A43772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Tiempo de Respuesta (TR)</w:t>
            </w:r>
          </w:p>
        </w:tc>
        <w:tc>
          <w:tcPr>
            <w:tcW w:w="2383" w:type="pct"/>
          </w:tcPr>
          <w:p w:rsidR="00A95828" w:rsidRPr="00A860D1" w:rsidRDefault="00ED3C25" w:rsidP="00A860D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Monóxido de Carbono (CO)</w:t>
            </w:r>
          </w:p>
        </w:tc>
      </w:tr>
      <w:tr w:rsidR="00ED3C25" w:rsidRPr="00414AFE" w:rsidTr="00DB65D5">
        <w:trPr>
          <w:trHeight w:val="61"/>
          <w:jc w:val="center"/>
        </w:trPr>
        <w:tc>
          <w:tcPr>
            <w:tcW w:w="2617" w:type="pct"/>
          </w:tcPr>
          <w:p w:rsidR="00ED3C25" w:rsidRPr="00A860D1" w:rsidRDefault="00ED3C25" w:rsidP="00ED3C2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Exactitud Relativa (ER)</w:t>
            </w:r>
          </w:p>
        </w:tc>
        <w:tc>
          <w:tcPr>
            <w:tcW w:w="2383" w:type="pct"/>
          </w:tcPr>
          <w:p w:rsidR="00ED3C25" w:rsidRPr="00A860D1" w:rsidRDefault="00ED3C25" w:rsidP="00ED3C2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Monóxido de Carbono (CO)</w:t>
            </w:r>
          </w:p>
        </w:tc>
      </w:tr>
    </w:tbl>
    <w:p w:rsidR="004F6565" w:rsidRDefault="004F6565" w:rsidP="00520FF3">
      <w:pPr>
        <w:rPr>
          <w:rFonts w:asciiTheme="minorHAnsi" w:hAnsiTheme="minorHAnsi" w:cstheme="minorHAnsi"/>
          <w:sz w:val="18"/>
          <w:szCs w:val="18"/>
        </w:rPr>
      </w:pPr>
    </w:p>
    <w:p w:rsidR="0081502E" w:rsidRDefault="00520FF3" w:rsidP="00520FF3">
      <w:p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De acuerdo al examen de información realizado, no se detectan hallazgos que afecten la integridad de los ensayos ejecutados</w:t>
      </w:r>
      <w:r w:rsidR="00953ADC">
        <w:rPr>
          <w:rFonts w:asciiTheme="minorHAnsi" w:hAnsiTheme="minorHAnsi" w:cstheme="minorHAnsi"/>
          <w:sz w:val="18"/>
          <w:szCs w:val="18"/>
        </w:rPr>
        <w:t xml:space="preserve">. </w:t>
      </w:r>
      <w:r w:rsidRPr="00A860D1">
        <w:rPr>
          <w:rFonts w:asciiTheme="minorHAnsi" w:hAnsiTheme="minorHAnsi" w:cstheme="minorHAnsi"/>
          <w:sz w:val="18"/>
          <w:szCs w:val="18"/>
        </w:rPr>
        <w:t xml:space="preserve">Los ensayos cumplieron con las metodologías y limites especificados en el protocolo, luego </w:t>
      </w:r>
      <w:r w:rsidR="00F53522">
        <w:rPr>
          <w:rFonts w:asciiTheme="minorHAnsi" w:hAnsiTheme="minorHAnsi" w:cstheme="minorHAnsi"/>
          <w:sz w:val="18"/>
          <w:szCs w:val="18"/>
        </w:rPr>
        <w:t>e</w:t>
      </w:r>
      <w:r w:rsidRPr="00A860D1">
        <w:rPr>
          <w:rFonts w:asciiTheme="minorHAnsi" w:hAnsiTheme="minorHAnsi" w:cstheme="minorHAnsi"/>
          <w:sz w:val="18"/>
          <w:szCs w:val="18"/>
        </w:rPr>
        <w:t>l CEMS instalado se conside</w:t>
      </w:r>
      <w:r w:rsidR="00F53522">
        <w:rPr>
          <w:rFonts w:asciiTheme="minorHAnsi" w:hAnsiTheme="minorHAnsi" w:cstheme="minorHAnsi"/>
          <w:sz w:val="18"/>
          <w:szCs w:val="18"/>
        </w:rPr>
        <w:t>ra</w:t>
      </w:r>
      <w:r w:rsidRPr="00A860D1">
        <w:rPr>
          <w:rFonts w:asciiTheme="minorHAnsi" w:hAnsiTheme="minorHAnsi" w:cstheme="minorHAnsi"/>
          <w:sz w:val="18"/>
          <w:szCs w:val="18"/>
        </w:rPr>
        <w:t xml:space="preserve"> óptimo para el monitoreo continuo de las emisiones, entregando resultados confiables que se corroboran con las metodologías de referencia aprobadas. En virtud de lo anterior, el “</w:t>
      </w:r>
      <w:r w:rsidR="00B5225E" w:rsidRPr="00A860D1">
        <w:rPr>
          <w:rFonts w:asciiTheme="minorHAnsi" w:hAnsiTheme="minorHAnsi"/>
          <w:sz w:val="18"/>
          <w:szCs w:val="18"/>
        </w:rPr>
        <w:t xml:space="preserve">INFORME DE RESULTADOS ENSAYOS DE </w:t>
      </w:r>
      <w:r w:rsidR="00B5225E">
        <w:rPr>
          <w:rFonts w:asciiTheme="minorHAnsi" w:hAnsiTheme="minorHAnsi"/>
          <w:sz w:val="18"/>
          <w:szCs w:val="18"/>
        </w:rPr>
        <w:t>VALIDACIÓN</w:t>
      </w:r>
      <w:r w:rsidR="00B5225E" w:rsidRPr="00A860D1">
        <w:rPr>
          <w:rFonts w:asciiTheme="minorHAnsi" w:hAnsiTheme="minorHAnsi"/>
          <w:sz w:val="18"/>
          <w:szCs w:val="18"/>
        </w:rPr>
        <w:t xml:space="preserve"> DEL SISTEMA DE MONITOREO CONTINUO DE EMISIONES (CEMS)</w:t>
      </w:r>
      <w:r w:rsidR="00F53522">
        <w:rPr>
          <w:rFonts w:asciiTheme="minorHAnsi" w:hAnsiTheme="minorHAnsi"/>
          <w:sz w:val="18"/>
          <w:szCs w:val="18"/>
        </w:rPr>
        <w:t xml:space="preserve"> DE MONÓXIDO DE CARBONO</w:t>
      </w:r>
      <w:r w:rsidR="00DD3596">
        <w:rPr>
          <w:rFonts w:asciiTheme="minorHAnsi" w:hAnsiTheme="minorHAnsi"/>
          <w:sz w:val="18"/>
          <w:szCs w:val="18"/>
        </w:rPr>
        <w:t>”</w:t>
      </w:r>
      <w:r w:rsidR="00504167">
        <w:rPr>
          <w:rFonts w:asciiTheme="minorHAnsi" w:hAnsiTheme="minorHAnsi"/>
          <w:sz w:val="18"/>
          <w:szCs w:val="18"/>
        </w:rPr>
        <w:t>,</w:t>
      </w:r>
      <w:r w:rsidR="00DD3596">
        <w:rPr>
          <w:rFonts w:asciiTheme="minorHAnsi" w:hAnsiTheme="minorHAnsi"/>
          <w:sz w:val="18"/>
          <w:szCs w:val="18"/>
        </w:rPr>
        <w:t xml:space="preserve"> </w:t>
      </w:r>
      <w:r w:rsidR="00504167">
        <w:rPr>
          <w:rFonts w:asciiTheme="minorHAnsi" w:hAnsiTheme="minorHAnsi"/>
          <w:sz w:val="18"/>
          <w:szCs w:val="18"/>
        </w:rPr>
        <w:t xml:space="preserve">de la </w:t>
      </w:r>
      <w:r w:rsidR="00A860D1" w:rsidRPr="00A860D1">
        <w:rPr>
          <w:rFonts w:asciiTheme="minorHAnsi" w:hAnsiTheme="minorHAnsi"/>
          <w:sz w:val="18"/>
          <w:szCs w:val="18"/>
        </w:rPr>
        <w:t xml:space="preserve">UGE BOCAMINA </w:t>
      </w:r>
      <w:r w:rsidR="002968B1">
        <w:rPr>
          <w:rFonts w:asciiTheme="minorHAnsi" w:hAnsiTheme="minorHAnsi"/>
          <w:sz w:val="18"/>
          <w:szCs w:val="18"/>
        </w:rPr>
        <w:t>2</w:t>
      </w:r>
      <w:r w:rsidRPr="00A860D1">
        <w:rPr>
          <w:rFonts w:asciiTheme="minorHAnsi" w:hAnsiTheme="minorHAnsi" w:cstheme="minorHAnsi"/>
          <w:sz w:val="18"/>
          <w:szCs w:val="18"/>
        </w:rPr>
        <w:t xml:space="preserve"> de la </w:t>
      </w:r>
      <w:r w:rsidR="00A860D1">
        <w:rPr>
          <w:rFonts w:asciiTheme="minorHAnsi" w:hAnsiTheme="minorHAnsi"/>
          <w:sz w:val="18"/>
          <w:szCs w:val="18"/>
        </w:rPr>
        <w:t>CENTRAL TERMOELÉCTRICA BOCAMINA</w:t>
      </w:r>
      <w:r w:rsidR="00234ED0">
        <w:rPr>
          <w:rFonts w:asciiTheme="minorHAnsi" w:hAnsiTheme="minorHAnsi"/>
          <w:sz w:val="18"/>
          <w:szCs w:val="18"/>
        </w:rPr>
        <w:t xml:space="preserve">, perteneciente a la empresa ENEL GENERACIÓN CHILE S.A., </w:t>
      </w:r>
      <w:r w:rsidRPr="00A860D1">
        <w:rPr>
          <w:rFonts w:asciiTheme="minorHAnsi" w:hAnsiTheme="minorHAnsi" w:cstheme="minorHAnsi"/>
          <w:sz w:val="18"/>
          <w:szCs w:val="18"/>
        </w:rPr>
        <w:t>debe ser aprobado.</w:t>
      </w:r>
    </w:p>
    <w:p w:rsidR="00DC7B16" w:rsidRDefault="00DC7B16" w:rsidP="00520FF3">
      <w:pPr>
        <w:rPr>
          <w:rFonts w:asciiTheme="minorHAnsi" w:hAnsiTheme="minorHAnsi" w:cstheme="minorHAnsi"/>
          <w:sz w:val="18"/>
          <w:szCs w:val="18"/>
        </w:rPr>
      </w:pPr>
    </w:p>
    <w:p w:rsidR="00D04B4A" w:rsidRDefault="00077C86" w:rsidP="00D04B4A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7"/>
        <w:gridCol w:w="5890"/>
      </w:tblGrid>
      <w:tr w:rsidR="00EC5CE8" w:rsidRPr="00A860D1" w:rsidTr="008344AE">
        <w:trPr>
          <w:trHeight w:val="2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</w:pPr>
            <w:bookmarkStart w:id="17" w:name="_Toc353993157"/>
            <w:bookmarkStart w:id="18" w:name="_Toc353993268"/>
            <w:bookmarkStart w:id="19" w:name="_Toc350262531"/>
            <w:bookmarkStart w:id="20" w:name="_Toc350262532"/>
            <w:bookmarkStart w:id="21" w:name="_Toc352928393"/>
            <w:bookmarkStart w:id="22" w:name="_Toc353993069"/>
            <w:bookmarkStart w:id="23" w:name="_Toc353993122"/>
            <w:bookmarkStart w:id="24" w:name="_Toc353993159"/>
            <w:bookmarkStart w:id="25" w:name="_Toc353993246"/>
            <w:bookmarkStart w:id="26" w:name="_Toc353993270"/>
            <w:bookmarkStart w:id="27" w:name="_Toc353993439"/>
            <w:bookmarkStart w:id="28" w:name="_Toc353993437"/>
            <w:bookmarkStart w:id="29" w:name="_Toc362864230"/>
            <w:bookmarkStart w:id="30" w:name="_Toc353993440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Unidad Fiscalizable: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CT Bocamina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 xml:space="preserve"> </w:t>
            </w:r>
            <w:r w:rsidRPr="00A860D1">
              <w:rPr>
                <w:rFonts w:asciiTheme="minorHAnsi" w:hAnsiTheme="minorHAnsi" w:cstheme="minorHAnsi"/>
                <w:b/>
                <w:sz w:val="18"/>
                <w:szCs w:val="18"/>
                <w:lang w:val="es-ES" w:eastAsia="es-ES"/>
              </w:rPr>
              <w:t>Fuente:</w:t>
            </w:r>
            <w:r w:rsidRPr="00A860D1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>UGE BOCAMINA 2</w:t>
            </w:r>
          </w:p>
        </w:tc>
      </w:tr>
      <w:tr w:rsidR="00EC5CE8" w:rsidRPr="00A860D1" w:rsidTr="008344AE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Región: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Región del Biobío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EC5CE8" w:rsidRPr="00A860D1" w:rsidRDefault="00EC5CE8" w:rsidP="008344AE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Ubicación de la actividad, proyecto o fuente fiscalizada: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:rsidR="00EC5CE8" w:rsidRPr="00A860D1" w:rsidRDefault="00EC5CE8" w:rsidP="008344AE">
            <w:pPr>
              <w:jc w:val="left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A860D1">
              <w:rPr>
                <w:rFonts w:asciiTheme="minorHAnsi" w:hAnsiTheme="minorHAnsi"/>
                <w:sz w:val="18"/>
                <w:szCs w:val="18"/>
              </w:rPr>
              <w:t>Pedro Aguirre Cerda #1013, Lo Rojas.</w:t>
            </w:r>
          </w:p>
          <w:p w:rsidR="00EC5CE8" w:rsidRPr="00A860D1" w:rsidRDefault="00EC5CE8" w:rsidP="008344AE">
            <w:pPr>
              <w:tabs>
                <w:tab w:val="left" w:pos="1656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ab/>
            </w:r>
          </w:p>
        </w:tc>
      </w:tr>
      <w:tr w:rsidR="00EC5CE8" w:rsidRPr="00A860D1" w:rsidTr="008344AE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Provincia:</w:t>
            </w:r>
            <w:r w:rsidRPr="00A860D1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A860D1">
              <w:rPr>
                <w:rFonts w:asciiTheme="minorHAnsi" w:hAnsiTheme="minorHAnsi"/>
                <w:sz w:val="18"/>
                <w:szCs w:val="18"/>
              </w:rPr>
              <w:t>Concepcion</w:t>
            </w:r>
            <w:proofErr w:type="spellEnd"/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C5CE8" w:rsidRPr="00A860D1" w:rsidRDefault="00EC5CE8" w:rsidP="008344AE">
            <w:pPr>
              <w:ind w:left="188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EC5CE8" w:rsidRPr="00A860D1" w:rsidTr="008344AE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Comuna: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Coronel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5CE8" w:rsidRPr="00A860D1" w:rsidRDefault="00EC5CE8" w:rsidP="008344AE">
            <w:pPr>
              <w:ind w:left="188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EC5CE8" w:rsidRPr="00A860D1" w:rsidTr="008344AE">
        <w:trPr>
          <w:trHeight w:val="2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C5CE8" w:rsidRPr="00A860D1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Titular de la actividad, proyecto o fuente fiscalizada: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ENEL GENERACIÓN CHILE S.A.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B92917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RUT o RUN: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91</w:t>
            </w:r>
            <w:r>
              <w:rPr>
                <w:rFonts w:asciiTheme="minorHAnsi" w:hAnsiTheme="minorHAnsi"/>
                <w:sz w:val="18"/>
                <w:szCs w:val="18"/>
              </w:rPr>
              <w:t>.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081</w:t>
            </w:r>
            <w:r>
              <w:rPr>
                <w:rFonts w:asciiTheme="minorHAnsi" w:hAnsiTheme="minorHAnsi"/>
                <w:sz w:val="18"/>
                <w:szCs w:val="18"/>
              </w:rPr>
              <w:t>.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000-6</w:t>
            </w:r>
          </w:p>
        </w:tc>
      </w:tr>
      <w:tr w:rsidR="00EC5CE8" w:rsidRPr="00A860D1" w:rsidTr="008344AE">
        <w:trPr>
          <w:trHeight w:val="2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tabs>
                <w:tab w:val="center" w:pos="3503"/>
              </w:tabs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Domicilio Titular</w:t>
            </w:r>
            <w:proofErr w:type="gramStart"/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Santa</w:t>
            </w:r>
            <w:proofErr w:type="gramEnd"/>
            <w:r w:rsidRPr="00A860D1">
              <w:rPr>
                <w:rFonts w:asciiTheme="minorHAnsi" w:hAnsiTheme="minorHAnsi"/>
                <w:sz w:val="18"/>
                <w:szCs w:val="18"/>
              </w:rPr>
              <w:t xml:space="preserve"> Rosa N° 76, Santiago.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B92917" w:rsidRDefault="00EC5CE8" w:rsidP="008344AE">
            <w:pPr>
              <w:spacing w:after="100" w:line="276" w:lineRule="auto"/>
              <w:rPr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Correo electrónico: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hyperlink r:id="rId17" w:history="1">
              <w:r w:rsidRPr="00A74C96">
                <w:rPr>
                  <w:rStyle w:val="Hipervnculo"/>
                  <w:rFonts w:asciiTheme="minorHAnsi" w:hAnsiTheme="minorHAnsi" w:cs="JEIFPN+TimesNewRoman"/>
                  <w:sz w:val="18"/>
                  <w:szCs w:val="18"/>
                </w:rPr>
                <w:t>rodrigo.ulloa@enel.com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EC5CE8" w:rsidRPr="00A860D1" w:rsidTr="008344AE">
        <w:trPr>
          <w:trHeight w:val="35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Identificación del Representante Legal: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60B99">
              <w:rPr>
                <w:rFonts w:asciiTheme="minorHAnsi" w:hAnsiTheme="minorHAnsi"/>
                <w:sz w:val="18"/>
                <w:szCs w:val="18"/>
              </w:rPr>
              <w:t>Javier Carrillo Valle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b/>
                <w:sz w:val="18"/>
                <w:szCs w:val="18"/>
                <w:lang w:val="es-ES" w:eastAsia="es-ES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RUT o RUN: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60B99">
              <w:rPr>
                <w:rFonts w:asciiTheme="minorHAnsi" w:hAnsiTheme="minorHAnsi"/>
                <w:sz w:val="18"/>
                <w:szCs w:val="18"/>
              </w:rPr>
              <w:t>25.857.349-8</w:t>
            </w:r>
          </w:p>
        </w:tc>
      </w:tr>
      <w:tr w:rsidR="00EC5CE8" w:rsidRPr="00A860D1" w:rsidTr="008344AE">
        <w:trPr>
          <w:trHeight w:val="2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Domicilio Representante Legal: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Santa Rosa N° 76, Santiago.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pStyle w:val="Defaul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color w:val="auto"/>
                <w:sz w:val="18"/>
                <w:szCs w:val="18"/>
              </w:rPr>
              <w:t>Correo electrónico:</w:t>
            </w:r>
            <w:r w:rsidRPr="00A860D1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  </w:t>
            </w:r>
            <w:hyperlink r:id="rId18" w:history="1">
              <w:r w:rsidRPr="00A74C96">
                <w:rPr>
                  <w:rStyle w:val="Hipervnculo"/>
                  <w:rFonts w:asciiTheme="minorHAnsi" w:hAnsiTheme="minorHAnsi" w:cs="JEIFPN+TimesNewRoman"/>
                  <w:sz w:val="18"/>
                  <w:szCs w:val="18"/>
                </w:rPr>
                <w:t>javier.carrillo@enel.com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EC5CE8" w:rsidRPr="00A860D1" w:rsidTr="008344AE">
        <w:trPr>
          <w:trHeight w:val="2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Fase de la actividad, proyecto o fuente fiscalizada: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Fase de Operación.</w:t>
            </w:r>
          </w:p>
        </w:tc>
      </w:tr>
      <w:tr w:rsidR="00EC5CE8" w:rsidRPr="00A860D1" w:rsidTr="008344AE">
        <w:trPr>
          <w:trHeight w:val="2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B92917" w:rsidRDefault="00EC5CE8" w:rsidP="008344AE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Tipo de fuente: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Turbina Vapor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Combustibles utilizados</w:t>
            </w:r>
            <w:proofErr w:type="gramStart"/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CARBON</w:t>
            </w:r>
            <w:proofErr w:type="gramEnd"/>
            <w:r w:rsidRPr="00A860D1">
              <w:rPr>
                <w:rFonts w:asciiTheme="minorHAnsi" w:hAnsiTheme="minorHAnsi"/>
                <w:sz w:val="18"/>
                <w:szCs w:val="18"/>
              </w:rPr>
              <w:t>_BITUMINOSO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EC5CE8" w:rsidRPr="00A860D1" w:rsidTr="008344AE">
        <w:trPr>
          <w:trHeight w:val="8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C5CE8" w:rsidRPr="00A860D1" w:rsidRDefault="00EC5CE8" w:rsidP="008344A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CEMS Instalados Chimenea Principal: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NO</w:t>
            </w:r>
            <w:r w:rsidRPr="00A860D1">
              <w:rPr>
                <w:rFonts w:asciiTheme="minorHAnsi" w:hAnsiTheme="minorHAnsi"/>
                <w:sz w:val="18"/>
                <w:szCs w:val="18"/>
                <w:vertAlign w:val="subscript"/>
              </w:rPr>
              <w:t>X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SO</w:t>
            </w:r>
            <w:r w:rsidRPr="00A860D1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MP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O</w:t>
            </w:r>
            <w:r w:rsidRPr="00A860D1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CO</w:t>
            </w:r>
            <w:r w:rsidRPr="00A860D1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r w:rsidR="005D4AC4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Flujo</w:t>
            </w:r>
            <w:r w:rsidR="005D4AC4">
              <w:rPr>
                <w:rFonts w:asciiTheme="minorHAnsi" w:hAnsiTheme="minorHAnsi"/>
                <w:sz w:val="18"/>
                <w:szCs w:val="18"/>
              </w:rPr>
              <w:t xml:space="preserve"> y CO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>.</w:t>
            </w:r>
            <w:r w:rsidRPr="00A860D1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</w:tc>
      </w:tr>
    </w:tbl>
    <w:p w:rsidR="00031B85" w:rsidRDefault="00031B85" w:rsidP="00031B85">
      <w:pPr>
        <w:pStyle w:val="Ttulo1"/>
        <w:numPr>
          <w:ilvl w:val="0"/>
          <w:numId w:val="0"/>
        </w:numPr>
        <w:ind w:left="720"/>
      </w:pPr>
    </w:p>
    <w:p w:rsidR="00D04B4A" w:rsidRDefault="00D04B4A" w:rsidP="00D04B4A">
      <w:pPr>
        <w:pStyle w:val="Ttulo1"/>
      </w:pPr>
      <w:r>
        <w:t xml:space="preserve">IDENTIFICACIÓN DE LA ENTIDAD </w:t>
      </w:r>
      <w:r w:rsidR="0007787C">
        <w:t>TÉCNICA DE FISCALIZACIÓN AMBIENTAL</w:t>
      </w:r>
      <w:r w:rsidR="00CF70EF">
        <w:t xml:space="preserve"> (ETFA)</w:t>
      </w:r>
      <w:r>
        <w:t xml:space="preserve">: 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8"/>
        <w:gridCol w:w="6439"/>
      </w:tblGrid>
      <w:tr w:rsidR="00695685" w:rsidRPr="000A3198" w:rsidTr="00020DF9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95685" w:rsidRPr="000A3198" w:rsidRDefault="00695685" w:rsidP="00020DF9">
            <w:pPr>
              <w:rPr>
                <w:rFonts w:asciiTheme="minorHAnsi" w:hAnsi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0A319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  <w:lang w:val="es-ES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SGS Chile Limitada Sociedad de Control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95685" w:rsidRPr="000A3198" w:rsidRDefault="00695685" w:rsidP="00020DF9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80.914.400-3</w:t>
            </w:r>
          </w:p>
        </w:tc>
      </w:tr>
      <w:tr w:rsidR="00695685" w:rsidRPr="000A3198" w:rsidTr="00020DF9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95685" w:rsidRPr="000A3198" w:rsidRDefault="00695685" w:rsidP="00020DF9">
            <w:pPr>
              <w:rPr>
                <w:rFonts w:asciiTheme="minorHAnsi" w:hAnsi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0A319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95685" w:rsidRPr="000A3198" w:rsidRDefault="00695685" w:rsidP="00020DF9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Ubica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ción de la Entidad de Técnica de Fiscalización Ambiental</w:t>
            </w: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: 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Puerto Madero N° 130, Pudahuel</w:t>
            </w:r>
          </w:p>
        </w:tc>
      </w:tr>
      <w:tr w:rsidR="00695685" w:rsidRPr="0062498D" w:rsidTr="00020DF9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95685" w:rsidRPr="000A3198" w:rsidRDefault="00695685" w:rsidP="00020DF9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ximena.parra@sgs.com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95685" w:rsidRPr="000A3198" w:rsidRDefault="00695685" w:rsidP="00020DF9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695685" w:rsidRPr="00690366" w:rsidRDefault="00695685" w:rsidP="00020DF9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690366">
              <w:rPr>
                <w:rFonts w:asciiTheme="minorHAnsi" w:hAnsiTheme="minorHAnsi"/>
                <w:sz w:val="18"/>
                <w:szCs w:val="18"/>
              </w:rPr>
              <w:t>(56-2) 28989500</w:t>
            </w:r>
          </w:p>
        </w:tc>
      </w:tr>
    </w:tbl>
    <w:p w:rsidR="00196939" w:rsidRDefault="00196939" w:rsidP="00D04B4A"/>
    <w:p w:rsidR="005D4AC4" w:rsidRDefault="005D4AC4" w:rsidP="00D04B4A"/>
    <w:p w:rsidR="00EC5CE8" w:rsidRDefault="00EC5CE8" w:rsidP="00D04B4A"/>
    <w:p w:rsidR="00C50FD5" w:rsidRPr="0024030F" w:rsidRDefault="00C50FD5" w:rsidP="00C50FD5">
      <w:pPr>
        <w:pStyle w:val="Ttulo1"/>
      </w:pPr>
      <w:bookmarkStart w:id="31" w:name="_Toc369685990"/>
      <w:r w:rsidRPr="0024030F">
        <w:lastRenderedPageBreak/>
        <w:t>MOTIVO DE LA ACTIVIDAD DE FISCALIZACIÓN</w:t>
      </w:r>
      <w:bookmarkEnd w:id="28"/>
      <w:bookmarkEnd w:id="29"/>
      <w:bookmarkEnd w:id="31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A860D1" w:rsidRDefault="00C50FD5" w:rsidP="00C50FD5">
      <w:pPr>
        <w:pStyle w:val="Ttulo1"/>
      </w:pPr>
      <w:bookmarkStart w:id="32" w:name="_Toc353993438"/>
      <w:bookmarkStart w:id="33" w:name="_Toc362864231"/>
      <w:bookmarkStart w:id="34" w:name="_Toc369685991"/>
      <w:r w:rsidRPr="008059D4">
        <w:t>MATERIA ESPECÍFICA OBJETO DE LA FISCALIZACIÓN</w:t>
      </w:r>
      <w:bookmarkEnd w:id="32"/>
      <w:bookmarkEnd w:id="33"/>
      <w:bookmarkEnd w:id="34"/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195219">
        <w:trPr>
          <w:trHeight w:val="580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184151" w:rsidRDefault="00184151" w:rsidP="00184151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9C61D7" w:rsidRPr="00A860D1" w:rsidRDefault="00230026" w:rsidP="00184151">
            <w:pPr>
              <w:jc w:val="left"/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(R</w:t>
            </w:r>
            <w:r w:rsidRPr="00A0548C">
              <w:rPr>
                <w:rFonts w:asciiTheme="minorHAnsi" w:hAnsiTheme="minorHAnsi" w:cstheme="minorHAnsi"/>
                <w:color w:val="000000"/>
              </w:rPr>
              <w:t>es</w:t>
            </w:r>
            <w:r>
              <w:rPr>
                <w:rFonts w:asciiTheme="minorHAnsi" w:hAnsiTheme="minorHAnsi" w:cstheme="minorHAnsi"/>
                <w:color w:val="000000"/>
              </w:rPr>
              <w:t>. N°</w:t>
            </w:r>
            <w:r w:rsidRPr="00A0548C">
              <w:rPr>
                <w:rFonts w:asciiTheme="minorHAnsi" w:hAnsiTheme="minorHAnsi" w:cstheme="minorHAnsi"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627/2016</w:t>
            </w:r>
            <w:r w:rsidRPr="00A0548C">
              <w:rPr>
                <w:rFonts w:asciiTheme="minorHAnsi" w:hAnsiTheme="minorHAnsi" w:cstheme="minorHAnsi"/>
                <w:color w:val="000000"/>
              </w:rPr>
              <w:t>)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892026">
      <w:pPr>
        <w:pStyle w:val="Ttulo1"/>
      </w:pPr>
      <w:bookmarkStart w:id="35" w:name="_Toc362864232"/>
      <w:bookmarkStart w:id="36" w:name="_Toc369685992"/>
      <w:r w:rsidRPr="00191BCC">
        <w:t>INSTRUMENTOS DE GESTIÓN AMBIENTAL QUE REGULAN LA ACTIVIDAD FISCALIZADA</w:t>
      </w:r>
      <w:bookmarkEnd w:id="35"/>
      <w:bookmarkEnd w:id="36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5D4AC4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5D4AC4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RCA N° 206/2007 y RCA N° 128/2015</w:t>
            </w:r>
          </w:p>
        </w:tc>
      </w:tr>
      <w:tr w:rsidR="00C50FD5" w:rsidRPr="008059D4" w:rsidTr="00504CAB">
        <w:trPr>
          <w:trHeight w:val="43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A860D1" w:rsidRDefault="00C50FD5" w:rsidP="006C40B1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875808" w:rsidRDefault="00875808" w:rsidP="00875808">
      <w:pPr>
        <w:pStyle w:val="Ttulo1"/>
        <w:numPr>
          <w:ilvl w:val="0"/>
          <w:numId w:val="0"/>
        </w:numPr>
      </w:pPr>
      <w:bookmarkStart w:id="37" w:name="_Toc369685993"/>
    </w:p>
    <w:p w:rsidR="008B5520" w:rsidRPr="00754E77" w:rsidRDefault="00892026" w:rsidP="0024030F">
      <w:pPr>
        <w:pStyle w:val="Ttulo1"/>
      </w:pPr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30"/>
      <w:bookmarkEnd w:id="37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CF70EF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53ADC" w:rsidRDefault="00CF70EF" w:rsidP="00CF70EF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953ADC">
        <w:rPr>
          <w:rFonts w:asciiTheme="minorHAnsi" w:hAnsiTheme="minorHAnsi"/>
          <w:color w:val="auto"/>
          <w:sz w:val="16"/>
          <w:szCs w:val="16"/>
        </w:rPr>
        <w:t xml:space="preserve">Tabla N° </w:t>
      </w:r>
      <w:r w:rsidRPr="00953ADC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953ADC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953ADC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953ADC">
        <w:rPr>
          <w:rFonts w:asciiTheme="minorHAnsi" w:hAnsiTheme="minorHAnsi"/>
          <w:noProof/>
          <w:color w:val="auto"/>
          <w:sz w:val="16"/>
          <w:szCs w:val="16"/>
        </w:rPr>
        <w:t>3</w:t>
      </w:r>
      <w:r w:rsidRPr="00953ADC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953ADC">
        <w:rPr>
          <w:rFonts w:asciiTheme="minorHAnsi" w:hAnsiTheme="minorHAnsi"/>
          <w:color w:val="auto"/>
          <w:sz w:val="16"/>
          <w:szCs w:val="16"/>
        </w:rPr>
        <w:t>: Documentos Remitidos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47"/>
        <w:gridCol w:w="9897"/>
        <w:gridCol w:w="2197"/>
      </w:tblGrid>
      <w:tr w:rsidR="009F2B68" w:rsidRPr="008059D4" w:rsidTr="009F2B68">
        <w:trPr>
          <w:trHeight w:val="385"/>
        </w:trPr>
        <w:tc>
          <w:tcPr>
            <w:tcW w:w="254" w:type="pct"/>
            <w:shd w:val="clear" w:color="auto" w:fill="D9D9D9" w:themeFill="background1" w:themeFillShade="D9"/>
            <w:vAlign w:val="center"/>
          </w:tcPr>
          <w:p w:rsidR="009F2B68" w:rsidRPr="0021714C" w:rsidRDefault="009F2B6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884" w:type="pct"/>
            <w:shd w:val="clear" w:color="auto" w:fill="D9D9D9" w:themeFill="background1" w:themeFillShade="D9"/>
            <w:vAlign w:val="center"/>
          </w:tcPr>
          <w:p w:rsidR="009F2B68" w:rsidRPr="00BA0103" w:rsidRDefault="009F2B6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A0103">
              <w:rPr>
                <w:rFonts w:asciiTheme="minorHAnsi" w:hAnsiTheme="minorHAnsi" w:cstheme="minorHAnsi"/>
                <w:b/>
              </w:rPr>
              <w:t>Documento Remitido</w:t>
            </w:r>
          </w:p>
        </w:tc>
        <w:tc>
          <w:tcPr>
            <w:tcW w:w="862" w:type="pct"/>
            <w:shd w:val="clear" w:color="auto" w:fill="D9D9D9" w:themeFill="background1" w:themeFillShade="D9"/>
            <w:vAlign w:val="center"/>
          </w:tcPr>
          <w:p w:rsidR="009F2B68" w:rsidRPr="00BA0103" w:rsidRDefault="009F2B68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A0103">
              <w:rPr>
                <w:rFonts w:asciiTheme="minorHAnsi" w:hAnsiTheme="minorHAnsi" w:cstheme="minorHAnsi"/>
                <w:b/>
              </w:rPr>
              <w:t>Fecha entrega</w:t>
            </w:r>
          </w:p>
        </w:tc>
      </w:tr>
      <w:tr w:rsidR="009F2B68" w:rsidRPr="009A2B4D" w:rsidTr="009F2B68">
        <w:trPr>
          <w:trHeight w:val="393"/>
        </w:trPr>
        <w:tc>
          <w:tcPr>
            <w:tcW w:w="254" w:type="pct"/>
            <w:vAlign w:val="center"/>
          </w:tcPr>
          <w:p w:rsidR="009F2B68" w:rsidRPr="00A860D1" w:rsidRDefault="009F2B68" w:rsidP="00584EF7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iCs/>
                <w:sz w:val="18"/>
                <w:szCs w:val="18"/>
              </w:rPr>
              <w:t>1</w:t>
            </w:r>
          </w:p>
        </w:tc>
        <w:tc>
          <w:tcPr>
            <w:tcW w:w="3884" w:type="pct"/>
            <w:vAlign w:val="center"/>
          </w:tcPr>
          <w:p w:rsidR="009F2B68" w:rsidRPr="00A860D1" w:rsidRDefault="0021105D" w:rsidP="00DC7B1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860D1">
              <w:rPr>
                <w:rFonts w:asciiTheme="minorHAnsi" w:hAnsiTheme="minorHAnsi"/>
                <w:sz w:val="18"/>
                <w:szCs w:val="18"/>
              </w:rPr>
              <w:t xml:space="preserve">INFORME DE RESULTADOS ENSAYOS DE </w:t>
            </w:r>
            <w:r>
              <w:rPr>
                <w:rFonts w:asciiTheme="minorHAnsi" w:hAnsiTheme="minorHAnsi"/>
                <w:sz w:val="18"/>
                <w:szCs w:val="18"/>
              </w:rPr>
              <w:t>VALIDACIÓN</w:t>
            </w:r>
            <w:r w:rsidRPr="00A860D1">
              <w:rPr>
                <w:rFonts w:asciiTheme="minorHAnsi" w:hAnsiTheme="minorHAnsi"/>
                <w:sz w:val="18"/>
                <w:szCs w:val="18"/>
              </w:rPr>
              <w:t xml:space="preserve"> DEL SISTEMA DE MONITOREO CONTINUO DE EMISIONES (CEMS</w:t>
            </w:r>
            <w:r>
              <w:rPr>
                <w:rFonts w:asciiTheme="minorHAnsi" w:hAnsiTheme="minorHAnsi"/>
                <w:sz w:val="18"/>
                <w:szCs w:val="18"/>
              </w:rPr>
              <w:t>)</w:t>
            </w:r>
            <w:r w:rsidR="007F7DD1">
              <w:rPr>
                <w:rFonts w:asciiTheme="minorHAnsi" w:hAnsiTheme="minorHAnsi"/>
                <w:sz w:val="18"/>
                <w:szCs w:val="18"/>
              </w:rPr>
              <w:t xml:space="preserve"> DE MONÓXIDO DE CARBONO</w:t>
            </w:r>
          </w:p>
        </w:tc>
        <w:tc>
          <w:tcPr>
            <w:tcW w:w="862" w:type="pct"/>
            <w:shd w:val="clear" w:color="auto" w:fill="auto"/>
            <w:vAlign w:val="center"/>
          </w:tcPr>
          <w:p w:rsidR="009F2B68" w:rsidRPr="00A860D1" w:rsidRDefault="007F7DD1" w:rsidP="006D1C9B">
            <w:pPr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18-12-2018</w:t>
            </w:r>
          </w:p>
        </w:tc>
      </w:tr>
    </w:tbl>
    <w:p w:rsidR="007F7DD1" w:rsidRDefault="007F7DD1" w:rsidP="007F7DD1">
      <w:pPr>
        <w:pStyle w:val="Ttulo2"/>
        <w:numPr>
          <w:ilvl w:val="0"/>
          <w:numId w:val="0"/>
        </w:numPr>
        <w:ind w:left="450" w:hanging="450"/>
      </w:pPr>
    </w:p>
    <w:p w:rsidR="00217243" w:rsidRPr="00A860D1" w:rsidRDefault="00217243" w:rsidP="00CF6D56">
      <w:pPr>
        <w:pStyle w:val="Ttulo2"/>
        <w:numPr>
          <w:ilvl w:val="1"/>
          <w:numId w:val="3"/>
        </w:numPr>
      </w:pPr>
      <w:r w:rsidRPr="007770A5">
        <w:t>Hechos constatados y observaciones de</w:t>
      </w:r>
      <w:r w:rsidR="00470A0F" w:rsidRPr="007770A5">
        <w:t xml:space="preserve"> </w:t>
      </w:r>
      <w:r w:rsidRPr="007770A5">
        <w:t>l</w:t>
      </w:r>
      <w:r w:rsidR="00470A0F" w:rsidRPr="007770A5">
        <w:t>os</w:t>
      </w:r>
      <w:r w:rsidRPr="007770A5">
        <w:t xml:space="preserve"> “</w:t>
      </w:r>
      <w:r w:rsidR="007770A5" w:rsidRPr="007770A5">
        <w:t>INFORME DE RESULTADOS ENSAYOS DE VALIDACIÓN DEL SISTEMA DE MONITOREO CONTINUO DE EMISIONES (CEMS)</w:t>
      </w:r>
      <w:r w:rsidR="007F7DD1">
        <w:t xml:space="preserve"> DE MONÓXIDO DE CARBONO</w:t>
      </w:r>
      <w:r w:rsidR="006D1C9B" w:rsidRPr="007770A5">
        <w:t>”</w:t>
      </w:r>
      <w:r w:rsidR="00A860D1" w:rsidRPr="007770A5">
        <w:t xml:space="preserve"> </w:t>
      </w:r>
      <w:r w:rsidR="006D1C9B" w:rsidRPr="007770A5">
        <w:t>de la</w:t>
      </w:r>
      <w:r w:rsidR="00527335" w:rsidRPr="007770A5">
        <w:t xml:space="preserve"> </w:t>
      </w:r>
      <w:r w:rsidR="00A860D1" w:rsidRPr="007770A5">
        <w:t xml:space="preserve">UGE BOCAMINA </w:t>
      </w:r>
      <w:r w:rsidR="000502B8" w:rsidRPr="007770A5">
        <w:t>2</w:t>
      </w:r>
      <w:r w:rsidR="00527335" w:rsidRPr="007770A5">
        <w:t>,</w:t>
      </w:r>
      <w:r w:rsidR="00527335" w:rsidRPr="00A860D1">
        <w:t xml:space="preserve"> </w:t>
      </w:r>
      <w:r w:rsidR="006D1C9B" w:rsidRPr="00A860D1">
        <w:t xml:space="preserve">perteneciente a la empresa </w:t>
      </w:r>
      <w:r w:rsidR="00A860D1">
        <w:t>ENEL GENERACIÓN CHILE S.A</w:t>
      </w:r>
      <w:r w:rsidR="006D1C9B" w:rsidRPr="00A860D1">
        <w:t xml:space="preserve">. </w:t>
      </w:r>
    </w:p>
    <w:p w:rsidR="001D6544" w:rsidRPr="00715D68" w:rsidRDefault="00351002" w:rsidP="00351002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bookmarkStart w:id="38" w:name="_Toc353993442"/>
      <w:bookmarkStart w:id="39" w:name="_Toc369685994"/>
      <w:r w:rsidRPr="00715D68">
        <w:rPr>
          <w:rFonts w:asciiTheme="minorHAnsi" w:hAnsiTheme="minorHAnsi"/>
          <w:color w:val="auto"/>
          <w:sz w:val="16"/>
          <w:szCs w:val="16"/>
        </w:rPr>
        <w:t xml:space="preserve">Tabla N° </w:t>
      </w:r>
      <w:r w:rsidRPr="00715D68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715D68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715D68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715D68">
        <w:rPr>
          <w:rFonts w:asciiTheme="minorHAnsi" w:hAnsiTheme="minorHAnsi"/>
          <w:noProof/>
          <w:color w:val="auto"/>
          <w:sz w:val="16"/>
          <w:szCs w:val="16"/>
        </w:rPr>
        <w:t>4</w:t>
      </w:r>
      <w:r w:rsidRPr="00715D68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715D68">
        <w:rPr>
          <w:rFonts w:asciiTheme="minorHAnsi" w:hAnsiTheme="minorHAnsi"/>
          <w:color w:val="auto"/>
          <w:sz w:val="16"/>
          <w:szCs w:val="16"/>
        </w:rPr>
        <w:t>: Hechos Constatados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6"/>
        <w:gridCol w:w="6195"/>
        <w:gridCol w:w="5800"/>
      </w:tblGrid>
      <w:tr w:rsidR="009D0186" w:rsidRPr="00A860D1" w:rsidTr="007770A5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0186" w:rsidRPr="00A860D1" w:rsidRDefault="009D0186" w:rsidP="00E029EA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8"/>
                <w:szCs w:val="18"/>
              </w:rPr>
            </w:pPr>
            <w:r w:rsidRPr="00A860D1">
              <w:rPr>
                <w:rFonts w:ascii="Calibri" w:hAnsi="Calibri" w:cstheme="minorHAnsi"/>
                <w:b/>
                <w:sz w:val="18"/>
                <w:szCs w:val="18"/>
              </w:rPr>
              <w:t>N°</w:t>
            </w:r>
          </w:p>
        </w:tc>
        <w:tc>
          <w:tcPr>
            <w:tcW w:w="243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0186" w:rsidRPr="00A860D1" w:rsidRDefault="009D0186" w:rsidP="00E029EA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8"/>
                <w:szCs w:val="18"/>
              </w:rPr>
            </w:pPr>
            <w:r w:rsidRPr="00A860D1">
              <w:rPr>
                <w:rFonts w:ascii="Calibri" w:hAnsi="Calibri" w:cstheme="minorHAnsi"/>
                <w:b/>
                <w:sz w:val="18"/>
                <w:szCs w:val="18"/>
              </w:rPr>
              <w:t>Ítem</w:t>
            </w:r>
          </w:p>
        </w:tc>
        <w:tc>
          <w:tcPr>
            <w:tcW w:w="227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0186" w:rsidRPr="00A860D1" w:rsidRDefault="009D0186" w:rsidP="00E029EA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8"/>
                <w:szCs w:val="18"/>
              </w:rPr>
            </w:pPr>
            <w:r w:rsidRPr="00A860D1">
              <w:rPr>
                <w:rFonts w:ascii="Calibri" w:hAnsi="Calibri" w:cstheme="minorHAnsi"/>
                <w:b/>
                <w:sz w:val="18"/>
                <w:szCs w:val="18"/>
              </w:rPr>
              <w:t>Hechos Constatados y Observaciones</w:t>
            </w:r>
          </w:p>
        </w:tc>
      </w:tr>
      <w:tr w:rsidR="009D0186" w:rsidRPr="00A860D1" w:rsidTr="007770A5">
        <w:trPr>
          <w:trHeight w:val="291"/>
          <w:jc w:val="center"/>
        </w:trPr>
        <w:tc>
          <w:tcPr>
            <w:tcW w:w="293" w:type="pct"/>
            <w:vAlign w:val="center"/>
          </w:tcPr>
          <w:p w:rsidR="009D0186" w:rsidRPr="00A860D1" w:rsidRDefault="009D0186" w:rsidP="00E029E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431" w:type="pct"/>
            <w:vAlign w:val="center"/>
          </w:tcPr>
          <w:p w:rsidR="009D0186" w:rsidRPr="00B1384F" w:rsidRDefault="009D0186" w:rsidP="00E029EA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1384F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2276" w:type="pct"/>
            <w:vAlign w:val="center"/>
          </w:tcPr>
          <w:p w:rsidR="009D0186" w:rsidRPr="00A860D1" w:rsidRDefault="009D0186" w:rsidP="00B1384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D0186" w:rsidRPr="00A860D1" w:rsidTr="007770A5">
        <w:trPr>
          <w:trHeight w:val="141"/>
          <w:jc w:val="center"/>
        </w:trPr>
        <w:tc>
          <w:tcPr>
            <w:tcW w:w="293" w:type="pct"/>
            <w:vAlign w:val="center"/>
          </w:tcPr>
          <w:p w:rsidR="009D0186" w:rsidRPr="00A860D1" w:rsidRDefault="009D0186" w:rsidP="00E029E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2431" w:type="pct"/>
            <w:vAlign w:val="center"/>
          </w:tcPr>
          <w:p w:rsidR="009D0186" w:rsidRPr="00B1384F" w:rsidRDefault="009D0186" w:rsidP="00E029EA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1384F">
              <w:rPr>
                <w:rFonts w:asciiTheme="minorHAnsi" w:hAnsiTheme="minorHAnsi" w:cstheme="minorHAnsi"/>
                <w:sz w:val="18"/>
                <w:szCs w:val="18"/>
              </w:rPr>
              <w:t>Antecedentes Generales de la Fuente.</w:t>
            </w:r>
          </w:p>
        </w:tc>
        <w:tc>
          <w:tcPr>
            <w:tcW w:w="2276" w:type="pct"/>
            <w:vAlign w:val="center"/>
          </w:tcPr>
          <w:p w:rsidR="009D0186" w:rsidRPr="00A860D1" w:rsidRDefault="009D0186" w:rsidP="00B1384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D0186" w:rsidRPr="00A860D1" w:rsidTr="007770A5">
        <w:trPr>
          <w:trHeight w:val="133"/>
          <w:jc w:val="center"/>
        </w:trPr>
        <w:tc>
          <w:tcPr>
            <w:tcW w:w="293" w:type="pct"/>
            <w:vAlign w:val="center"/>
          </w:tcPr>
          <w:p w:rsidR="009D0186" w:rsidRPr="00A860D1" w:rsidRDefault="009D0186" w:rsidP="00E029E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2431" w:type="pct"/>
            <w:vAlign w:val="center"/>
          </w:tcPr>
          <w:p w:rsidR="009D0186" w:rsidRPr="00B1384F" w:rsidRDefault="009D0186" w:rsidP="00E029EA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1384F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2276" w:type="pct"/>
            <w:vAlign w:val="center"/>
          </w:tcPr>
          <w:p w:rsidR="009D0186" w:rsidRPr="00A860D1" w:rsidRDefault="009D0186" w:rsidP="00B1384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C31A1C" w:rsidRPr="00A860D1" w:rsidTr="007770A5">
        <w:trPr>
          <w:trHeight w:val="266"/>
          <w:jc w:val="center"/>
        </w:trPr>
        <w:tc>
          <w:tcPr>
            <w:tcW w:w="293" w:type="pct"/>
            <w:vAlign w:val="center"/>
          </w:tcPr>
          <w:p w:rsidR="00C31A1C" w:rsidRPr="00A860D1" w:rsidRDefault="007770A5" w:rsidP="00C31A1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2431" w:type="pct"/>
            <w:vAlign w:val="center"/>
          </w:tcPr>
          <w:p w:rsidR="00C31A1C" w:rsidRPr="00B1384F" w:rsidRDefault="009B1E13" w:rsidP="00C31A1C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Desviación de la Calibración (DC): Parámetro </w:t>
            </w:r>
            <w:r w:rsidR="00875808">
              <w:rPr>
                <w:rFonts w:asciiTheme="minorHAnsi" w:hAnsiTheme="minorHAnsi" w:cstheme="minorHAnsi"/>
                <w:sz w:val="18"/>
                <w:szCs w:val="18"/>
              </w:rPr>
              <w:t>Monóxido de Carbono 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CO</w:t>
            </w:r>
            <w:r w:rsidR="0087580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2276" w:type="pct"/>
            <w:vAlign w:val="center"/>
          </w:tcPr>
          <w:p w:rsidR="00C31A1C" w:rsidRPr="00A860D1" w:rsidRDefault="006A3B42" w:rsidP="00C31A1C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B1E13" w:rsidRPr="00A860D1" w:rsidTr="007770A5">
        <w:trPr>
          <w:trHeight w:val="266"/>
          <w:jc w:val="center"/>
        </w:trPr>
        <w:tc>
          <w:tcPr>
            <w:tcW w:w="293" w:type="pct"/>
            <w:vAlign w:val="center"/>
          </w:tcPr>
          <w:p w:rsidR="009B1E13" w:rsidRDefault="009B1E13" w:rsidP="009B1E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2431" w:type="pct"/>
            <w:vAlign w:val="center"/>
          </w:tcPr>
          <w:p w:rsidR="009B1E13" w:rsidRPr="00B1384F" w:rsidRDefault="009B1E13" w:rsidP="009B1E1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Tiempo de Respuesta (TR): Parámetro </w:t>
            </w:r>
            <w:r w:rsidR="00875808">
              <w:rPr>
                <w:rFonts w:asciiTheme="minorHAnsi" w:hAnsiTheme="minorHAnsi" w:cstheme="minorHAnsi"/>
                <w:sz w:val="18"/>
                <w:szCs w:val="18"/>
              </w:rPr>
              <w:t>Monóxido de Carbono (CO).</w:t>
            </w:r>
          </w:p>
        </w:tc>
        <w:tc>
          <w:tcPr>
            <w:tcW w:w="2276" w:type="pct"/>
            <w:vAlign w:val="center"/>
          </w:tcPr>
          <w:p w:rsidR="009B1E13" w:rsidRPr="00A860D1" w:rsidRDefault="006A3B42" w:rsidP="009B1E13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B1E13" w:rsidRPr="00A860D1" w:rsidTr="007770A5">
        <w:trPr>
          <w:trHeight w:val="233"/>
          <w:jc w:val="center"/>
        </w:trPr>
        <w:tc>
          <w:tcPr>
            <w:tcW w:w="293" w:type="pct"/>
            <w:vAlign w:val="center"/>
          </w:tcPr>
          <w:p w:rsidR="009B1E13" w:rsidRPr="00A860D1" w:rsidRDefault="009B1E13" w:rsidP="009B1E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2431" w:type="pct"/>
            <w:vAlign w:val="center"/>
          </w:tcPr>
          <w:p w:rsidR="009B1E13" w:rsidRPr="00B1384F" w:rsidRDefault="009B1E13" w:rsidP="009B1E1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1384F">
              <w:rPr>
                <w:rFonts w:asciiTheme="minorHAnsi" w:hAnsiTheme="minorHAnsi"/>
                <w:sz w:val="18"/>
                <w:szCs w:val="18"/>
              </w:rPr>
              <w:t xml:space="preserve">Exactitud Relativa (ER):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="00875808">
              <w:rPr>
                <w:rFonts w:asciiTheme="minorHAnsi" w:hAnsiTheme="minorHAnsi" w:cstheme="minorHAnsi"/>
                <w:sz w:val="18"/>
                <w:szCs w:val="18"/>
              </w:rPr>
              <w:t>Monóxido de Carbono (CO).</w:t>
            </w:r>
          </w:p>
        </w:tc>
        <w:tc>
          <w:tcPr>
            <w:tcW w:w="2276" w:type="pct"/>
            <w:vAlign w:val="center"/>
          </w:tcPr>
          <w:p w:rsidR="009B1E13" w:rsidRPr="00A860D1" w:rsidRDefault="009B1E13" w:rsidP="009B1E13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B1E13" w:rsidRPr="00A860D1" w:rsidTr="007770A5">
        <w:trPr>
          <w:trHeight w:val="72"/>
          <w:jc w:val="center"/>
        </w:trPr>
        <w:tc>
          <w:tcPr>
            <w:tcW w:w="293" w:type="pct"/>
            <w:vAlign w:val="center"/>
          </w:tcPr>
          <w:p w:rsidR="009B1E13" w:rsidRPr="00A860D1" w:rsidRDefault="009B1E13" w:rsidP="009B1E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2431" w:type="pct"/>
            <w:vAlign w:val="center"/>
          </w:tcPr>
          <w:p w:rsidR="009B1E13" w:rsidRPr="00B1384F" w:rsidRDefault="009B1E13" w:rsidP="009B1E13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B1384F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2276" w:type="pct"/>
            <w:vAlign w:val="center"/>
          </w:tcPr>
          <w:p w:rsidR="009B1E13" w:rsidRPr="00A860D1" w:rsidRDefault="009B1E13" w:rsidP="009B1E13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860D1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:rsidR="00754BE7" w:rsidRPr="00754BE7" w:rsidRDefault="00754BE7" w:rsidP="00754BE7"/>
    <w:p w:rsidR="00E61593" w:rsidRDefault="00D13C5A" w:rsidP="00E61593">
      <w:pPr>
        <w:pStyle w:val="Ttulo1"/>
      </w:pPr>
      <w:r w:rsidRPr="008059D4">
        <w:t>CONCLUSIONES</w:t>
      </w:r>
      <w:bookmarkEnd w:id="38"/>
      <w:bookmarkEnd w:id="39"/>
      <w:r w:rsidRPr="008059D4">
        <w:t xml:space="preserve"> </w:t>
      </w:r>
      <w:r w:rsidR="00000B00">
        <w:t xml:space="preserve">    </w:t>
      </w: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:rsidR="00DF3021" w:rsidRPr="00230026" w:rsidRDefault="002D4D92" w:rsidP="00DF3021">
      <w:pPr>
        <w:rPr>
          <w:rFonts w:asciiTheme="minorHAnsi" w:hAnsi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 xml:space="preserve">El examen de la información realizado al </w:t>
      </w:r>
      <w:r w:rsidR="00D70685">
        <w:rPr>
          <w:rFonts w:asciiTheme="minorHAnsi" w:hAnsiTheme="minorHAnsi" w:cstheme="minorHAnsi"/>
          <w:sz w:val="18"/>
          <w:szCs w:val="18"/>
        </w:rPr>
        <w:t>“</w:t>
      </w:r>
      <w:r w:rsidR="00064A11" w:rsidRPr="00A860D1">
        <w:rPr>
          <w:rFonts w:asciiTheme="minorHAnsi" w:hAnsiTheme="minorHAnsi"/>
          <w:sz w:val="18"/>
          <w:szCs w:val="18"/>
        </w:rPr>
        <w:t xml:space="preserve">INFORME DE RESULTADOS ENSAYOS DE </w:t>
      </w:r>
      <w:r w:rsidR="00064A11">
        <w:rPr>
          <w:rFonts w:asciiTheme="minorHAnsi" w:hAnsiTheme="minorHAnsi"/>
          <w:sz w:val="18"/>
          <w:szCs w:val="18"/>
        </w:rPr>
        <w:t>VALIDACIÓN</w:t>
      </w:r>
      <w:r w:rsidR="00064A11" w:rsidRPr="00A860D1">
        <w:rPr>
          <w:rFonts w:asciiTheme="minorHAnsi" w:hAnsiTheme="minorHAnsi"/>
          <w:sz w:val="18"/>
          <w:szCs w:val="18"/>
        </w:rPr>
        <w:t xml:space="preserve"> DEL SISTEMA DE MONITOREO CONTINUO DE EMISIONES (CEMS</w:t>
      </w:r>
      <w:r w:rsidR="00064A11">
        <w:rPr>
          <w:rFonts w:asciiTheme="minorHAnsi" w:hAnsiTheme="minorHAnsi"/>
          <w:sz w:val="18"/>
          <w:szCs w:val="18"/>
        </w:rPr>
        <w:t>)</w:t>
      </w:r>
      <w:r w:rsidR="006A3B42">
        <w:rPr>
          <w:rFonts w:asciiTheme="minorHAnsi" w:hAnsiTheme="minorHAnsi"/>
          <w:sz w:val="18"/>
          <w:szCs w:val="18"/>
        </w:rPr>
        <w:t xml:space="preserve"> DE MONÓXIDO DE CARBONO”</w:t>
      </w:r>
      <w:r w:rsidR="00064A11">
        <w:rPr>
          <w:rFonts w:asciiTheme="minorHAnsi" w:hAnsiTheme="minorHAnsi"/>
          <w:sz w:val="18"/>
          <w:szCs w:val="18"/>
        </w:rPr>
        <w:t xml:space="preserve">, </w:t>
      </w:r>
      <w:r w:rsidR="00D70685" w:rsidRPr="00A860D1">
        <w:rPr>
          <w:rFonts w:asciiTheme="minorHAnsi" w:hAnsiTheme="minorHAnsi"/>
          <w:sz w:val="18"/>
          <w:szCs w:val="18"/>
        </w:rPr>
        <w:t xml:space="preserve">UGE BOCAMINA </w:t>
      </w:r>
      <w:r w:rsidR="00D70685">
        <w:rPr>
          <w:rFonts w:asciiTheme="minorHAnsi" w:hAnsiTheme="minorHAnsi"/>
          <w:sz w:val="18"/>
          <w:szCs w:val="18"/>
        </w:rPr>
        <w:t>2</w:t>
      </w:r>
      <w:r w:rsidR="00D70685">
        <w:rPr>
          <w:rFonts w:asciiTheme="minorHAnsi" w:hAnsiTheme="minorHAnsi" w:cstheme="minorHAnsi"/>
          <w:sz w:val="18"/>
          <w:szCs w:val="18"/>
        </w:rPr>
        <w:t xml:space="preserve"> </w:t>
      </w:r>
      <w:r w:rsidRPr="00A860D1">
        <w:rPr>
          <w:rFonts w:asciiTheme="minorHAnsi" w:hAnsiTheme="minorHAnsi" w:cstheme="minorHAnsi"/>
          <w:sz w:val="18"/>
          <w:szCs w:val="18"/>
        </w:rPr>
        <w:t xml:space="preserve">de la </w:t>
      </w:r>
      <w:r w:rsidR="00A860D1" w:rsidRPr="00A860D1">
        <w:rPr>
          <w:rFonts w:asciiTheme="minorHAnsi" w:hAnsiTheme="minorHAnsi"/>
          <w:sz w:val="18"/>
          <w:szCs w:val="18"/>
        </w:rPr>
        <w:t>CENTRAL TERMOELÉCTRICA B</w:t>
      </w:r>
      <w:r w:rsidR="00A860D1">
        <w:rPr>
          <w:rFonts w:asciiTheme="minorHAnsi" w:hAnsiTheme="minorHAnsi"/>
          <w:sz w:val="18"/>
          <w:szCs w:val="18"/>
        </w:rPr>
        <w:t>OCAMINA</w:t>
      </w:r>
      <w:r w:rsidR="00234ED0">
        <w:rPr>
          <w:rFonts w:asciiTheme="minorHAnsi" w:hAnsiTheme="minorHAnsi"/>
          <w:sz w:val="18"/>
          <w:szCs w:val="18"/>
        </w:rPr>
        <w:t>, perteneciente a la e</w:t>
      </w:r>
      <w:r w:rsidR="00770FA9" w:rsidRPr="00A860D1">
        <w:rPr>
          <w:rFonts w:asciiTheme="minorHAnsi" w:hAnsiTheme="minorHAnsi" w:cstheme="minorHAnsi"/>
          <w:sz w:val="18"/>
          <w:szCs w:val="18"/>
        </w:rPr>
        <w:t xml:space="preserve">mpresa </w:t>
      </w:r>
      <w:r w:rsidR="00A860D1" w:rsidRPr="00A860D1">
        <w:rPr>
          <w:rFonts w:asciiTheme="minorHAnsi" w:hAnsiTheme="minorHAnsi"/>
          <w:sz w:val="18"/>
          <w:szCs w:val="18"/>
        </w:rPr>
        <w:t>ENEL GENERACIÓN CHILE S.A.</w:t>
      </w:r>
      <w:r w:rsidR="00A860D1" w:rsidRPr="00A860D1">
        <w:rPr>
          <w:rFonts w:asciiTheme="minorHAnsi" w:hAnsiTheme="minorHAnsi" w:cstheme="minorHAnsi"/>
          <w:sz w:val="18"/>
          <w:szCs w:val="18"/>
        </w:rPr>
        <w:t xml:space="preserve">, </w:t>
      </w:r>
      <w:r w:rsidR="00230026">
        <w:rPr>
          <w:rFonts w:asciiTheme="minorHAnsi" w:hAnsiTheme="minorHAnsi"/>
          <w:sz w:val="18"/>
          <w:szCs w:val="18"/>
        </w:rPr>
        <w:t>c</w:t>
      </w:r>
      <w:r w:rsidR="00230026" w:rsidRPr="007E3EF0">
        <w:rPr>
          <w:rFonts w:asciiTheme="minorHAnsi" w:hAnsiTheme="minorHAnsi"/>
          <w:sz w:val="18"/>
          <w:szCs w:val="18"/>
        </w:rPr>
        <w:t xml:space="preserve">onsideró la verificación de las exigencias asociadas a la Resolución </w:t>
      </w:r>
      <w:r w:rsidR="00230026" w:rsidRPr="007E3EF0">
        <w:rPr>
          <w:rFonts w:asciiTheme="minorHAnsi" w:hAnsiTheme="minorHAnsi" w:cstheme="minorHAnsi"/>
          <w:sz w:val="18"/>
          <w:szCs w:val="18"/>
        </w:rPr>
        <w:t xml:space="preserve">Exenta N° </w:t>
      </w:r>
      <w:r w:rsidR="00230026">
        <w:rPr>
          <w:rFonts w:asciiTheme="minorHAnsi" w:hAnsiTheme="minorHAnsi" w:cstheme="minorHAnsi"/>
          <w:sz w:val="18"/>
          <w:szCs w:val="18"/>
        </w:rPr>
        <w:t>627/2016 SMA que establece</w:t>
      </w:r>
      <w:r w:rsidR="00230026" w:rsidRPr="007E3EF0">
        <w:rPr>
          <w:rFonts w:asciiTheme="minorHAnsi" w:hAnsiTheme="minorHAnsi" w:cstheme="minorHAnsi"/>
          <w:sz w:val="18"/>
          <w:szCs w:val="18"/>
        </w:rPr>
        <w:t xml:space="preserve"> el “Protocolo</w:t>
      </w:r>
      <w:r w:rsidR="00230026">
        <w:rPr>
          <w:rFonts w:asciiTheme="minorHAnsi" w:hAnsiTheme="minorHAnsi" w:cstheme="minorHAnsi"/>
          <w:sz w:val="18"/>
          <w:szCs w:val="18"/>
        </w:rPr>
        <w:t xml:space="preserve"> Técnico para </w:t>
      </w:r>
      <w:r w:rsidR="00230026" w:rsidRPr="007E3EF0">
        <w:rPr>
          <w:rFonts w:asciiTheme="minorHAnsi" w:hAnsiTheme="minorHAnsi" w:cstheme="minorHAnsi"/>
          <w:sz w:val="18"/>
          <w:szCs w:val="18"/>
        </w:rPr>
        <w:t xml:space="preserve"> la Validación de Sistemas de Monitoreo</w:t>
      </w:r>
      <w:r w:rsidR="00230026" w:rsidRPr="00EB509E">
        <w:rPr>
          <w:rFonts w:asciiTheme="minorHAnsi" w:hAnsiTheme="minorHAnsi" w:cstheme="minorHAnsi"/>
          <w:sz w:val="18"/>
          <w:szCs w:val="18"/>
        </w:rPr>
        <w:t xml:space="preserve"> </w:t>
      </w:r>
      <w:r w:rsidR="00230026">
        <w:rPr>
          <w:rFonts w:asciiTheme="minorHAnsi" w:hAnsiTheme="minorHAnsi" w:cstheme="minorHAnsi"/>
          <w:sz w:val="18"/>
          <w:szCs w:val="18"/>
        </w:rPr>
        <w:t>Continuo de Emisiones (CEMS) requeridos por Resoluciones de Calificación Ambiental (RCA) y Planes de Prevención y/o Descontaminación (PPDA)</w:t>
      </w:r>
      <w:r w:rsidR="00230026" w:rsidRPr="00EB509E">
        <w:rPr>
          <w:rFonts w:asciiTheme="minorHAnsi" w:hAnsiTheme="minorHAnsi" w:cstheme="minorHAnsi"/>
          <w:sz w:val="18"/>
          <w:szCs w:val="18"/>
        </w:rPr>
        <w:t>”</w:t>
      </w:r>
      <w:r w:rsidR="00230026">
        <w:rPr>
          <w:rFonts w:asciiTheme="minorHAnsi" w:hAnsiTheme="minorHAnsi" w:cstheme="minorHAnsi"/>
          <w:sz w:val="18"/>
          <w:szCs w:val="18"/>
        </w:rPr>
        <w:t>.</w:t>
      </w:r>
      <w:r w:rsidR="00230026" w:rsidRPr="00EB509E">
        <w:rPr>
          <w:rFonts w:asciiTheme="minorHAnsi" w:hAnsiTheme="minorHAnsi"/>
          <w:sz w:val="18"/>
          <w:szCs w:val="18"/>
        </w:rPr>
        <w:t xml:space="preserve"> </w:t>
      </w:r>
      <w:r w:rsidR="00DF3021" w:rsidRPr="00A860D1">
        <w:rPr>
          <w:rFonts w:asciiTheme="minorHAnsi" w:hAnsiTheme="minorHAnsi" w:cstheme="minorHAnsi"/>
          <w:sz w:val="18"/>
          <w:szCs w:val="18"/>
        </w:rPr>
        <w:t xml:space="preserve">Del total de exigencias verificadas, no se observaron </w:t>
      </w:r>
      <w:r w:rsidR="00DF3021" w:rsidRPr="00A860D1">
        <w:rPr>
          <w:rFonts w:asciiTheme="minorHAnsi" w:hAnsiTheme="minorHAnsi" w:cstheme="minorHAnsi"/>
          <w:sz w:val="18"/>
          <w:szCs w:val="18"/>
        </w:rPr>
        <w:lastRenderedPageBreak/>
        <w:t xml:space="preserve">hallazgos que afecten la integridad de los ensayos ejecutados. Los ensayos realizados cumplieron con las metodologías y limites especificados en el protocolo, luego </w:t>
      </w:r>
      <w:r w:rsidR="00230026">
        <w:rPr>
          <w:rFonts w:asciiTheme="minorHAnsi" w:hAnsiTheme="minorHAnsi" w:cstheme="minorHAnsi"/>
          <w:sz w:val="18"/>
          <w:szCs w:val="18"/>
        </w:rPr>
        <w:t>e</w:t>
      </w:r>
      <w:r w:rsidR="00DF3021" w:rsidRPr="00A860D1">
        <w:rPr>
          <w:rFonts w:asciiTheme="minorHAnsi" w:hAnsiTheme="minorHAnsi" w:cstheme="minorHAnsi"/>
          <w:sz w:val="18"/>
          <w:szCs w:val="18"/>
        </w:rPr>
        <w:t>l CEMS instalado se conside</w:t>
      </w:r>
      <w:r w:rsidR="00687E1D">
        <w:rPr>
          <w:rFonts w:asciiTheme="minorHAnsi" w:hAnsiTheme="minorHAnsi" w:cstheme="minorHAnsi"/>
          <w:sz w:val="18"/>
          <w:szCs w:val="18"/>
        </w:rPr>
        <w:t>ra</w:t>
      </w:r>
      <w:r w:rsidR="00230026">
        <w:rPr>
          <w:rFonts w:asciiTheme="minorHAnsi" w:hAnsiTheme="minorHAnsi" w:cstheme="minorHAnsi"/>
          <w:sz w:val="18"/>
          <w:szCs w:val="18"/>
        </w:rPr>
        <w:t xml:space="preserve"> óptimo </w:t>
      </w:r>
      <w:r w:rsidR="00DF3021" w:rsidRPr="00A860D1">
        <w:rPr>
          <w:rFonts w:asciiTheme="minorHAnsi" w:hAnsiTheme="minorHAnsi" w:cstheme="minorHAnsi"/>
          <w:sz w:val="18"/>
          <w:szCs w:val="18"/>
        </w:rPr>
        <w:t xml:space="preserve">para el monitoreo continuo de las emisiones, entregando resultados confiables que se corroboran con las metodologías de referencia aprobadas. </w:t>
      </w:r>
    </w:p>
    <w:p w:rsidR="00230026" w:rsidRDefault="00230026" w:rsidP="002D4D92">
      <w:pPr>
        <w:rPr>
          <w:rFonts w:asciiTheme="minorHAnsi" w:hAnsiTheme="minorHAnsi" w:cstheme="minorHAnsi"/>
          <w:sz w:val="18"/>
          <w:szCs w:val="18"/>
        </w:rPr>
      </w:pPr>
    </w:p>
    <w:p w:rsidR="00230026" w:rsidRDefault="00230026" w:rsidP="00230026">
      <w:p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En virtud de lo anterior, el “</w:t>
      </w:r>
      <w:r w:rsidRPr="00A860D1">
        <w:rPr>
          <w:rFonts w:asciiTheme="minorHAnsi" w:hAnsiTheme="minorHAnsi"/>
          <w:sz w:val="18"/>
          <w:szCs w:val="18"/>
        </w:rPr>
        <w:t xml:space="preserve">INFORME DE RESULTADOS ENSAYOS DE </w:t>
      </w:r>
      <w:r>
        <w:rPr>
          <w:rFonts w:asciiTheme="minorHAnsi" w:hAnsiTheme="minorHAnsi"/>
          <w:sz w:val="18"/>
          <w:szCs w:val="18"/>
        </w:rPr>
        <w:t>VALIDACIÓN</w:t>
      </w:r>
      <w:r w:rsidRPr="00A860D1">
        <w:rPr>
          <w:rFonts w:asciiTheme="minorHAnsi" w:hAnsiTheme="minorHAnsi"/>
          <w:sz w:val="18"/>
          <w:szCs w:val="18"/>
        </w:rPr>
        <w:t xml:space="preserve"> DEL SISTEMA DE MONITOREO CONTINUO DE EMISIONES (CEMS)</w:t>
      </w:r>
      <w:r>
        <w:rPr>
          <w:rFonts w:asciiTheme="minorHAnsi" w:hAnsiTheme="minorHAnsi"/>
          <w:sz w:val="18"/>
          <w:szCs w:val="18"/>
        </w:rPr>
        <w:t xml:space="preserve"> DE MONÓXIDO DE CARBONO”, de la </w:t>
      </w:r>
      <w:r w:rsidRPr="00A860D1">
        <w:rPr>
          <w:rFonts w:asciiTheme="minorHAnsi" w:hAnsiTheme="minorHAnsi"/>
          <w:sz w:val="18"/>
          <w:szCs w:val="18"/>
        </w:rPr>
        <w:t xml:space="preserve">UGE BOCAMINA </w:t>
      </w:r>
      <w:r>
        <w:rPr>
          <w:rFonts w:asciiTheme="minorHAnsi" w:hAnsiTheme="minorHAnsi"/>
          <w:sz w:val="18"/>
          <w:szCs w:val="18"/>
        </w:rPr>
        <w:t>2</w:t>
      </w:r>
      <w:r w:rsidRPr="00A860D1">
        <w:rPr>
          <w:rFonts w:asciiTheme="minorHAnsi" w:hAnsiTheme="minorHAnsi" w:cstheme="minorHAnsi"/>
          <w:sz w:val="18"/>
          <w:szCs w:val="18"/>
        </w:rPr>
        <w:t xml:space="preserve"> de la </w:t>
      </w:r>
      <w:r>
        <w:rPr>
          <w:rFonts w:asciiTheme="minorHAnsi" w:hAnsiTheme="minorHAnsi"/>
          <w:sz w:val="18"/>
          <w:szCs w:val="18"/>
        </w:rPr>
        <w:t xml:space="preserve">CENTRAL TERMOELÉCTRICA BOCAMINA, perteneciente a la empresa ENEL GENERACIÓN CHILE S.A., </w:t>
      </w:r>
      <w:r w:rsidRPr="00A860D1">
        <w:rPr>
          <w:rFonts w:asciiTheme="minorHAnsi" w:hAnsiTheme="minorHAnsi" w:cstheme="minorHAnsi"/>
          <w:sz w:val="18"/>
          <w:szCs w:val="18"/>
        </w:rPr>
        <w:t>debe ser aprobado.</w:t>
      </w:r>
    </w:p>
    <w:p w:rsidR="00715D68" w:rsidRDefault="00715D68" w:rsidP="00252687">
      <w:pPr>
        <w:rPr>
          <w:rFonts w:asciiTheme="minorHAnsi" w:hAnsiTheme="minorHAnsi" w:cstheme="minorHAnsi"/>
          <w:sz w:val="18"/>
          <w:szCs w:val="18"/>
        </w:rPr>
      </w:pPr>
    </w:p>
    <w:p w:rsidR="00252687" w:rsidRPr="00AA1ADA" w:rsidRDefault="00023FED" w:rsidP="00252687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AA1ADA">
        <w:rPr>
          <w:rFonts w:asciiTheme="minorHAnsi" w:hAnsiTheme="minorHAnsi" w:cstheme="minorHAnsi"/>
          <w:sz w:val="18"/>
          <w:szCs w:val="18"/>
        </w:rPr>
        <w:t xml:space="preserve">Se entrega a continuación un resumen de los parámetros validados </w:t>
      </w:r>
      <w:r w:rsidR="00252687" w:rsidRPr="00AA1ADA">
        <w:rPr>
          <w:rFonts w:asciiTheme="minorHAnsi" w:hAnsiTheme="minorHAnsi" w:cstheme="minorHAnsi"/>
          <w:sz w:val="18"/>
          <w:szCs w:val="18"/>
        </w:rPr>
        <w:t xml:space="preserve">por la </w:t>
      </w:r>
      <w:r w:rsidR="00A860D1" w:rsidRPr="00AA1ADA">
        <w:rPr>
          <w:rFonts w:asciiTheme="minorHAnsi" w:hAnsiTheme="minorHAnsi"/>
          <w:sz w:val="18"/>
          <w:szCs w:val="18"/>
        </w:rPr>
        <w:t xml:space="preserve">UGE BOCAMINA </w:t>
      </w:r>
      <w:r w:rsidR="00ED6E41" w:rsidRPr="00AA1ADA">
        <w:rPr>
          <w:rFonts w:asciiTheme="minorHAnsi" w:hAnsiTheme="minorHAnsi"/>
          <w:sz w:val="18"/>
          <w:szCs w:val="18"/>
        </w:rPr>
        <w:t>2</w:t>
      </w:r>
      <w:r w:rsidR="00852720" w:rsidRPr="00AA1ADA">
        <w:rPr>
          <w:rFonts w:asciiTheme="minorHAnsi" w:hAnsiTheme="minorHAnsi" w:cstheme="minorHAnsi"/>
          <w:color w:val="FF0000"/>
          <w:sz w:val="18"/>
          <w:szCs w:val="18"/>
        </w:rPr>
        <w:t xml:space="preserve"> </w:t>
      </w:r>
      <w:r w:rsidR="00252687" w:rsidRPr="00AA1ADA">
        <w:rPr>
          <w:rFonts w:asciiTheme="minorHAnsi" w:hAnsiTheme="minorHAnsi" w:cstheme="minorHAnsi"/>
          <w:sz w:val="18"/>
          <w:szCs w:val="18"/>
        </w:rPr>
        <w:t xml:space="preserve">de la </w:t>
      </w:r>
      <w:r w:rsidR="00A860D1" w:rsidRPr="00AA1ADA">
        <w:rPr>
          <w:rFonts w:asciiTheme="minorHAnsi" w:hAnsiTheme="minorHAnsi"/>
          <w:sz w:val="18"/>
          <w:szCs w:val="18"/>
        </w:rPr>
        <w:t>CENTRAL TERMOELÉCTRICA BOCAMINA</w:t>
      </w:r>
      <w:r w:rsidR="00252687" w:rsidRPr="00AA1ADA">
        <w:rPr>
          <w:rFonts w:asciiTheme="minorHAnsi" w:hAnsiTheme="minorHAnsi" w:cstheme="minorHAnsi"/>
          <w:sz w:val="18"/>
          <w:szCs w:val="18"/>
        </w:rPr>
        <w:t xml:space="preserve">: </w:t>
      </w:r>
    </w:p>
    <w:p w:rsidR="00023FED" w:rsidRPr="00AA1ADA" w:rsidRDefault="00023FED" w:rsidP="00252687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252687" w:rsidRPr="00AA1ADA" w:rsidRDefault="00252687" w:rsidP="00023FED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6"/>
          <w:szCs w:val="16"/>
        </w:rPr>
      </w:pPr>
      <w:r w:rsidRPr="00AA1ADA">
        <w:rPr>
          <w:rFonts w:asciiTheme="minorHAnsi" w:hAnsiTheme="minorHAnsi" w:cstheme="minorHAnsi"/>
          <w:sz w:val="16"/>
          <w:szCs w:val="16"/>
        </w:rPr>
        <w:tab/>
      </w:r>
      <w:r w:rsidR="00023FED" w:rsidRPr="00AA1ADA">
        <w:rPr>
          <w:rFonts w:asciiTheme="minorHAnsi" w:hAnsiTheme="minorHAnsi"/>
          <w:b/>
          <w:sz w:val="16"/>
          <w:szCs w:val="16"/>
        </w:rPr>
        <w:t xml:space="preserve">Tabla N° </w:t>
      </w:r>
      <w:r w:rsidR="00023FED" w:rsidRPr="00AA1ADA">
        <w:rPr>
          <w:rFonts w:asciiTheme="minorHAnsi" w:hAnsiTheme="minorHAnsi"/>
          <w:b/>
          <w:sz w:val="16"/>
          <w:szCs w:val="16"/>
        </w:rPr>
        <w:fldChar w:fldCharType="begin"/>
      </w:r>
      <w:r w:rsidR="00023FED" w:rsidRPr="00AA1ADA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="00023FED" w:rsidRPr="00AA1ADA">
        <w:rPr>
          <w:rFonts w:asciiTheme="minorHAnsi" w:hAnsiTheme="minorHAnsi"/>
          <w:b/>
          <w:sz w:val="16"/>
          <w:szCs w:val="16"/>
        </w:rPr>
        <w:fldChar w:fldCharType="separate"/>
      </w:r>
      <w:r w:rsidR="00023FED" w:rsidRPr="00AA1ADA">
        <w:rPr>
          <w:rFonts w:asciiTheme="minorHAnsi" w:hAnsiTheme="minorHAnsi"/>
          <w:b/>
          <w:noProof/>
          <w:sz w:val="16"/>
          <w:szCs w:val="16"/>
        </w:rPr>
        <w:t>5</w:t>
      </w:r>
      <w:r w:rsidR="00023FED" w:rsidRPr="00AA1ADA">
        <w:rPr>
          <w:rFonts w:asciiTheme="minorHAnsi" w:hAnsiTheme="minorHAnsi"/>
          <w:b/>
          <w:sz w:val="16"/>
          <w:szCs w:val="16"/>
        </w:rPr>
        <w:fldChar w:fldCharType="end"/>
      </w:r>
      <w:r w:rsidR="00023FED" w:rsidRPr="00AA1ADA">
        <w:rPr>
          <w:rFonts w:asciiTheme="minorHAnsi" w:hAnsiTheme="minorHAnsi"/>
          <w:b/>
          <w:sz w:val="16"/>
          <w:szCs w:val="16"/>
        </w:rPr>
        <w:t>: Resumen Parámetro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5099"/>
        <w:gridCol w:w="3669"/>
        <w:gridCol w:w="1985"/>
        <w:gridCol w:w="1988"/>
      </w:tblGrid>
      <w:tr w:rsidR="00F26CC5" w:rsidRPr="00AA1ADA" w:rsidTr="002D13DC">
        <w:trPr>
          <w:trHeight w:val="294"/>
          <w:jc w:val="center"/>
        </w:trPr>
        <w:tc>
          <w:tcPr>
            <w:tcW w:w="2001" w:type="pct"/>
            <w:vMerge w:val="restart"/>
            <w:shd w:val="clear" w:color="auto" w:fill="D9D9D9" w:themeFill="background1" w:themeFillShade="D9"/>
            <w:vAlign w:val="center"/>
          </w:tcPr>
          <w:p w:rsidR="00F26CC5" w:rsidRPr="00AA1ADA" w:rsidRDefault="00F26CC5" w:rsidP="0023002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A1AD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</w:t>
            </w:r>
            <w:r w:rsidR="00230026" w:rsidRPr="00AA1ADA">
              <w:rPr>
                <w:rFonts w:asciiTheme="minorHAnsi" w:hAnsiTheme="minorHAnsi"/>
                <w:b/>
                <w:sz w:val="18"/>
                <w:szCs w:val="18"/>
              </w:rPr>
              <w:t>Resolución de Calificación Ambiental (RCA)</w:t>
            </w:r>
          </w:p>
        </w:tc>
        <w:tc>
          <w:tcPr>
            <w:tcW w:w="1440" w:type="pct"/>
            <w:vMerge w:val="restart"/>
            <w:shd w:val="clear" w:color="auto" w:fill="D9D9D9" w:themeFill="background1" w:themeFillShade="D9"/>
            <w:vAlign w:val="center"/>
          </w:tcPr>
          <w:p w:rsidR="00F26CC5" w:rsidRPr="00AA1ADA" w:rsidRDefault="00F26CC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A1AD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59" w:type="pct"/>
            <w:gridSpan w:val="2"/>
            <w:shd w:val="clear" w:color="auto" w:fill="D9D9D9" w:themeFill="background1" w:themeFillShade="D9"/>
          </w:tcPr>
          <w:p w:rsidR="00F26CC5" w:rsidRPr="00AA1ADA" w:rsidRDefault="00F26CC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A1ADA">
              <w:rPr>
                <w:rFonts w:asciiTheme="minorHAnsi" w:hAnsiTheme="minorHAnsi" w:cstheme="minorHAnsi"/>
                <w:b/>
                <w:sz w:val="18"/>
                <w:szCs w:val="18"/>
              </w:rPr>
              <w:t>Fecha Inicio de datos válidos</w:t>
            </w:r>
          </w:p>
        </w:tc>
      </w:tr>
      <w:tr w:rsidR="00CD4275" w:rsidRPr="00AA1ADA" w:rsidTr="002D13DC">
        <w:trPr>
          <w:trHeight w:val="294"/>
          <w:jc w:val="center"/>
        </w:trPr>
        <w:tc>
          <w:tcPr>
            <w:tcW w:w="2001" w:type="pct"/>
            <w:vMerge/>
            <w:shd w:val="clear" w:color="auto" w:fill="D9D9D9" w:themeFill="background1" w:themeFillShade="D9"/>
          </w:tcPr>
          <w:p w:rsidR="00CD4275" w:rsidRPr="00AA1ADA" w:rsidRDefault="00CD4275" w:rsidP="000E04C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440" w:type="pct"/>
            <w:vMerge/>
            <w:shd w:val="clear" w:color="auto" w:fill="D9D9D9" w:themeFill="background1" w:themeFillShade="D9"/>
          </w:tcPr>
          <w:p w:rsidR="00CD4275" w:rsidRPr="00AA1ADA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779" w:type="pct"/>
            <w:shd w:val="clear" w:color="auto" w:fill="D9D9D9" w:themeFill="background1" w:themeFillShade="D9"/>
          </w:tcPr>
          <w:p w:rsidR="00CD4275" w:rsidRPr="00AA1ADA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A1ADA">
              <w:rPr>
                <w:rFonts w:asciiTheme="minorHAnsi" w:hAnsiTheme="minorHAnsi" w:cstheme="minorHAnsi"/>
                <w:b/>
                <w:sz w:val="18"/>
                <w:szCs w:val="18"/>
              </w:rPr>
              <w:t>Desde</w:t>
            </w:r>
          </w:p>
        </w:tc>
        <w:tc>
          <w:tcPr>
            <w:tcW w:w="780" w:type="pct"/>
            <w:shd w:val="clear" w:color="auto" w:fill="D9D9D9" w:themeFill="background1" w:themeFillShade="D9"/>
          </w:tcPr>
          <w:p w:rsidR="00CD4275" w:rsidRPr="00AA1ADA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A1ADA">
              <w:rPr>
                <w:rFonts w:asciiTheme="minorHAnsi" w:hAnsiTheme="minorHAnsi" w:cstheme="minorHAnsi"/>
                <w:b/>
                <w:sz w:val="18"/>
                <w:szCs w:val="18"/>
              </w:rPr>
              <w:t>Hasta</w:t>
            </w:r>
          </w:p>
        </w:tc>
      </w:tr>
      <w:tr w:rsidR="00ED6E41" w:rsidRPr="00A860D1" w:rsidTr="002D13DC">
        <w:trPr>
          <w:trHeight w:val="283"/>
          <w:jc w:val="center"/>
        </w:trPr>
        <w:tc>
          <w:tcPr>
            <w:tcW w:w="2001" w:type="pct"/>
          </w:tcPr>
          <w:p w:rsidR="00ED6E41" w:rsidRPr="00AA1ADA" w:rsidRDefault="00230026" w:rsidP="0023002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AA1ADA">
              <w:rPr>
                <w:rFonts w:asciiTheme="minorHAnsi" w:hAnsiTheme="minorHAnsi"/>
                <w:sz w:val="18"/>
                <w:szCs w:val="18"/>
              </w:rPr>
              <w:t>Monóxido de Carbono (CO)</w:t>
            </w:r>
          </w:p>
        </w:tc>
        <w:tc>
          <w:tcPr>
            <w:tcW w:w="1440" w:type="pct"/>
          </w:tcPr>
          <w:p w:rsidR="00ED6E41" w:rsidRPr="00AA1ADA" w:rsidRDefault="00ED6E41" w:rsidP="00ED6E4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AA1ADA">
              <w:rPr>
                <w:rFonts w:asciiTheme="minorHAnsi" w:hAnsiTheme="minorHAnsi"/>
                <w:sz w:val="18"/>
                <w:szCs w:val="18"/>
              </w:rPr>
              <w:t>Aprobado</w:t>
            </w:r>
          </w:p>
        </w:tc>
        <w:tc>
          <w:tcPr>
            <w:tcW w:w="779" w:type="pct"/>
          </w:tcPr>
          <w:p w:rsidR="00ED6E41" w:rsidRPr="00AA1ADA" w:rsidRDefault="00AA1ADA" w:rsidP="00ED6E4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15-11-2018</w:t>
            </w:r>
          </w:p>
        </w:tc>
        <w:tc>
          <w:tcPr>
            <w:tcW w:w="780" w:type="pct"/>
          </w:tcPr>
          <w:p w:rsidR="00ED6E41" w:rsidRPr="00AA1ADA" w:rsidRDefault="00AA1ADA" w:rsidP="00ED6E4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15-11-2019</w:t>
            </w:r>
          </w:p>
        </w:tc>
      </w:tr>
    </w:tbl>
    <w:p w:rsidR="00ED6E41" w:rsidRPr="00A860D1" w:rsidRDefault="00ED6E41" w:rsidP="00872FD6">
      <w:pPr>
        <w:rPr>
          <w:rFonts w:asciiTheme="minorHAnsi" w:hAnsiTheme="minorHAnsi" w:cstheme="minorHAnsi"/>
          <w:sz w:val="18"/>
          <w:szCs w:val="18"/>
        </w:rPr>
      </w:pPr>
    </w:p>
    <w:p w:rsidR="00872FD6" w:rsidRPr="00A860D1" w:rsidRDefault="00872FD6" w:rsidP="00872FD6">
      <w:p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 xml:space="preserve">En la </w:t>
      </w:r>
      <w:r w:rsidR="00023FED" w:rsidRPr="00A860D1">
        <w:rPr>
          <w:rFonts w:asciiTheme="minorHAnsi" w:hAnsiTheme="minorHAnsi" w:cstheme="minorHAnsi"/>
          <w:sz w:val="18"/>
          <w:szCs w:val="18"/>
        </w:rPr>
        <w:fldChar w:fldCharType="begin"/>
      </w:r>
      <w:r w:rsidR="00023FED" w:rsidRPr="00A860D1">
        <w:rPr>
          <w:rFonts w:asciiTheme="minorHAnsi" w:hAnsiTheme="minorHAnsi" w:cstheme="minorHAnsi"/>
          <w:sz w:val="18"/>
          <w:szCs w:val="18"/>
        </w:rPr>
        <w:instrText xml:space="preserve"> REF _Ref458609787 \h  \* MERGEFORMAT </w:instrText>
      </w:r>
      <w:r w:rsidR="00023FED" w:rsidRPr="00A860D1">
        <w:rPr>
          <w:rFonts w:asciiTheme="minorHAnsi" w:hAnsiTheme="minorHAnsi" w:cstheme="minorHAnsi"/>
          <w:sz w:val="18"/>
          <w:szCs w:val="18"/>
        </w:rPr>
      </w:r>
      <w:r w:rsidR="00023FED" w:rsidRPr="00A860D1">
        <w:rPr>
          <w:rFonts w:asciiTheme="minorHAnsi" w:hAnsiTheme="minorHAnsi" w:cstheme="minorHAnsi"/>
          <w:sz w:val="18"/>
          <w:szCs w:val="18"/>
        </w:rPr>
        <w:fldChar w:fldCharType="separate"/>
      </w:r>
      <w:r w:rsidR="00023FED" w:rsidRPr="00A860D1">
        <w:rPr>
          <w:rFonts w:asciiTheme="minorHAnsi" w:hAnsiTheme="minorHAnsi" w:cstheme="minorHAnsi"/>
          <w:sz w:val="18"/>
          <w:szCs w:val="18"/>
        </w:rPr>
        <w:t>Tabla N° 6</w:t>
      </w:r>
      <w:r w:rsidR="00023FED" w:rsidRPr="00A860D1">
        <w:rPr>
          <w:rFonts w:asciiTheme="minorHAnsi" w:hAnsiTheme="minorHAnsi" w:cstheme="minorHAnsi"/>
          <w:sz w:val="18"/>
          <w:szCs w:val="18"/>
        </w:rPr>
        <w:fldChar w:fldCharType="end"/>
      </w:r>
      <w:r w:rsidR="00023FED" w:rsidRPr="00A860D1">
        <w:rPr>
          <w:rFonts w:asciiTheme="minorHAnsi" w:hAnsiTheme="minorHAnsi" w:cstheme="minorHAnsi"/>
          <w:sz w:val="18"/>
          <w:szCs w:val="18"/>
        </w:rPr>
        <w:t xml:space="preserve"> </w:t>
      </w:r>
      <w:r w:rsidRPr="00A860D1">
        <w:rPr>
          <w:rFonts w:asciiTheme="minorHAnsi" w:hAnsiTheme="minorHAnsi" w:cstheme="minorHAnsi"/>
          <w:sz w:val="18"/>
          <w:szCs w:val="18"/>
        </w:rPr>
        <w:t>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equipos, considerando además los siguientes puntos:</w:t>
      </w:r>
    </w:p>
    <w:p w:rsidR="00872FD6" w:rsidRPr="00A860D1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El titular de la fuente deberá informar previamente y con al menos 10 días hábiles a la SMA, cualquier tipo de intervención que se vaya a realizar al CEMS validado.</w:t>
      </w:r>
    </w:p>
    <w:p w:rsidR="00872FD6" w:rsidRPr="00A860D1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872FD6" w:rsidRPr="00A860D1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872FD6" w:rsidRPr="00A860D1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BD50BD" w:rsidRPr="00212D23" w:rsidRDefault="00872FD6" w:rsidP="00212D23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A860D1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</w:p>
    <w:p w:rsidR="006111C0" w:rsidRDefault="006111C0" w:rsidP="00872FD6">
      <w:pPr>
        <w:tabs>
          <w:tab w:val="left" w:pos="3960"/>
        </w:tabs>
        <w:rPr>
          <w:rFonts w:asciiTheme="minorHAnsi" w:hAnsiTheme="minorHAnsi" w:cstheme="minorHAnsi"/>
          <w:b/>
          <w:sz w:val="20"/>
        </w:rPr>
      </w:pPr>
    </w:p>
    <w:p w:rsidR="00023FED" w:rsidRPr="00323300" w:rsidRDefault="00023FED" w:rsidP="00023FED">
      <w:pPr>
        <w:jc w:val="center"/>
        <w:rPr>
          <w:rFonts w:asciiTheme="minorHAnsi" w:hAnsiTheme="minorHAnsi" w:cstheme="minorHAnsi"/>
          <w:b/>
          <w:sz w:val="16"/>
          <w:szCs w:val="16"/>
        </w:rPr>
      </w:pPr>
      <w:bookmarkStart w:id="43" w:name="_Ref458609787"/>
      <w:r w:rsidRPr="00323300">
        <w:rPr>
          <w:rFonts w:asciiTheme="minorHAnsi" w:hAnsiTheme="minorHAnsi"/>
          <w:b/>
          <w:sz w:val="16"/>
          <w:szCs w:val="16"/>
        </w:rPr>
        <w:t xml:space="preserve">Tabla N° </w:t>
      </w:r>
      <w:r w:rsidRPr="00323300">
        <w:rPr>
          <w:rFonts w:asciiTheme="minorHAnsi" w:hAnsiTheme="minorHAnsi"/>
          <w:b/>
          <w:sz w:val="16"/>
          <w:szCs w:val="16"/>
        </w:rPr>
        <w:fldChar w:fldCharType="begin"/>
      </w:r>
      <w:r w:rsidRPr="00323300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Pr="00323300">
        <w:rPr>
          <w:rFonts w:asciiTheme="minorHAnsi" w:hAnsiTheme="minorHAnsi"/>
          <w:b/>
          <w:sz w:val="16"/>
          <w:szCs w:val="16"/>
        </w:rPr>
        <w:fldChar w:fldCharType="separate"/>
      </w:r>
      <w:r w:rsidRPr="00323300">
        <w:rPr>
          <w:rFonts w:asciiTheme="minorHAnsi" w:hAnsiTheme="minorHAnsi"/>
          <w:b/>
          <w:noProof/>
          <w:sz w:val="16"/>
          <w:szCs w:val="16"/>
        </w:rPr>
        <w:t>6</w:t>
      </w:r>
      <w:r w:rsidRPr="00323300">
        <w:rPr>
          <w:rFonts w:asciiTheme="minorHAnsi" w:hAnsiTheme="minorHAnsi"/>
          <w:b/>
          <w:sz w:val="16"/>
          <w:szCs w:val="16"/>
        </w:rPr>
        <w:fldChar w:fldCharType="end"/>
      </w:r>
      <w:bookmarkEnd w:id="43"/>
      <w:r w:rsidRPr="00323300">
        <w:rPr>
          <w:rFonts w:asciiTheme="minorHAnsi" w:hAnsiTheme="minorHAnsi"/>
          <w:b/>
          <w:sz w:val="16"/>
          <w:szCs w:val="16"/>
        </w:rPr>
        <w:t>: Identificación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39"/>
        <w:gridCol w:w="2283"/>
        <w:gridCol w:w="2268"/>
        <w:gridCol w:w="1985"/>
        <w:gridCol w:w="2411"/>
        <w:gridCol w:w="2255"/>
      </w:tblGrid>
      <w:tr w:rsidR="001E2EB2" w:rsidRPr="003B078D" w:rsidTr="00A36876">
        <w:trPr>
          <w:jc w:val="center"/>
        </w:trPr>
        <w:tc>
          <w:tcPr>
            <w:tcW w:w="1500" w:type="pct"/>
            <w:gridSpan w:val="2"/>
            <w:shd w:val="clear" w:color="auto" w:fill="D9D9D9" w:themeFill="background1" w:themeFillShade="D9"/>
            <w:vAlign w:val="center"/>
          </w:tcPr>
          <w:p w:rsidR="001E2EB2" w:rsidRPr="003B078D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078D">
              <w:rPr>
                <w:rFonts w:asciiTheme="minorHAnsi" w:hAnsiTheme="minorHAnsi" w:cstheme="minorHAnsi"/>
                <w:b/>
                <w:sz w:val="18"/>
                <w:szCs w:val="18"/>
              </w:rPr>
              <w:t>Componente</w:t>
            </w:r>
          </w:p>
        </w:tc>
        <w:tc>
          <w:tcPr>
            <w:tcW w:w="890" w:type="pct"/>
            <w:shd w:val="clear" w:color="auto" w:fill="D9D9D9" w:themeFill="background1" w:themeFillShade="D9"/>
            <w:vAlign w:val="center"/>
          </w:tcPr>
          <w:p w:rsidR="001E2EB2" w:rsidRPr="003B078D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078D">
              <w:rPr>
                <w:rFonts w:asciiTheme="minorHAnsi" w:hAnsiTheme="minorHAnsi" w:cstheme="minorHAnsi"/>
                <w:b/>
                <w:sz w:val="18"/>
                <w:szCs w:val="18"/>
              </w:rPr>
              <w:t>Marca</w:t>
            </w:r>
          </w:p>
        </w:tc>
        <w:tc>
          <w:tcPr>
            <w:tcW w:w="779" w:type="pct"/>
            <w:shd w:val="clear" w:color="auto" w:fill="D9D9D9" w:themeFill="background1" w:themeFillShade="D9"/>
            <w:vAlign w:val="center"/>
          </w:tcPr>
          <w:p w:rsidR="001E2EB2" w:rsidRPr="003B078D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078D">
              <w:rPr>
                <w:rFonts w:asciiTheme="minorHAnsi" w:hAnsiTheme="minorHAnsi" w:cstheme="minorHAnsi"/>
                <w:b/>
                <w:sz w:val="18"/>
                <w:szCs w:val="18"/>
              </w:rPr>
              <w:t>Modelo</w:t>
            </w:r>
          </w:p>
        </w:tc>
        <w:tc>
          <w:tcPr>
            <w:tcW w:w="946" w:type="pct"/>
            <w:shd w:val="clear" w:color="auto" w:fill="D9D9D9" w:themeFill="background1" w:themeFillShade="D9"/>
            <w:vAlign w:val="center"/>
          </w:tcPr>
          <w:p w:rsidR="001E2EB2" w:rsidRPr="003B078D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078D">
              <w:rPr>
                <w:rFonts w:asciiTheme="minorHAnsi" w:hAnsiTheme="minorHAnsi" w:cstheme="minorHAnsi"/>
                <w:b/>
                <w:sz w:val="18"/>
                <w:szCs w:val="18"/>
              </w:rPr>
              <w:t>N° serie</w:t>
            </w:r>
          </w:p>
        </w:tc>
        <w:tc>
          <w:tcPr>
            <w:tcW w:w="885" w:type="pct"/>
            <w:shd w:val="clear" w:color="auto" w:fill="D9D9D9" w:themeFill="background1" w:themeFillShade="D9"/>
            <w:vAlign w:val="center"/>
          </w:tcPr>
          <w:p w:rsidR="001E2EB2" w:rsidRPr="003B078D" w:rsidRDefault="001E2EB2" w:rsidP="00E029E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078D">
              <w:rPr>
                <w:rFonts w:asciiTheme="minorHAnsi" w:hAnsiTheme="minorHAnsi" w:cstheme="minorHAnsi"/>
                <w:b/>
                <w:sz w:val="18"/>
                <w:szCs w:val="18"/>
              </w:rPr>
              <w:t>Rango</w:t>
            </w:r>
          </w:p>
        </w:tc>
      </w:tr>
      <w:tr w:rsidR="001E2EB2" w:rsidRPr="003B078D" w:rsidTr="00A36876">
        <w:trPr>
          <w:jc w:val="center"/>
        </w:trPr>
        <w:tc>
          <w:tcPr>
            <w:tcW w:w="1500" w:type="pct"/>
            <w:gridSpan w:val="2"/>
            <w:vAlign w:val="center"/>
          </w:tcPr>
          <w:p w:rsidR="001E2EB2" w:rsidRPr="00A36876" w:rsidRDefault="00744C2D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Sonda Toma Muestra</w:t>
            </w:r>
          </w:p>
        </w:tc>
        <w:tc>
          <w:tcPr>
            <w:tcW w:w="890" w:type="pct"/>
            <w:vAlign w:val="center"/>
          </w:tcPr>
          <w:p w:rsidR="001E2EB2" w:rsidRPr="00A36876" w:rsidRDefault="00B71734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ABB</w:t>
            </w:r>
          </w:p>
        </w:tc>
        <w:tc>
          <w:tcPr>
            <w:tcW w:w="779" w:type="pct"/>
            <w:vAlign w:val="center"/>
          </w:tcPr>
          <w:p w:rsidR="001E2EB2" w:rsidRPr="00A36876" w:rsidRDefault="00B71734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PFE 2</w:t>
            </w:r>
          </w:p>
        </w:tc>
        <w:tc>
          <w:tcPr>
            <w:tcW w:w="946" w:type="pct"/>
            <w:vAlign w:val="center"/>
          </w:tcPr>
          <w:p w:rsidR="001E2EB2" w:rsidRPr="00A36876" w:rsidRDefault="00B71734" w:rsidP="005A1727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23028-0-2B22210111</w:t>
            </w:r>
          </w:p>
        </w:tc>
        <w:tc>
          <w:tcPr>
            <w:tcW w:w="885" w:type="pct"/>
            <w:vAlign w:val="center"/>
          </w:tcPr>
          <w:p w:rsidR="00A577F3" w:rsidRPr="00A36876" w:rsidRDefault="00A860D1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</w:tr>
      <w:tr w:rsidR="001E2EB2" w:rsidRPr="003B078D" w:rsidTr="00A36876">
        <w:trPr>
          <w:jc w:val="center"/>
        </w:trPr>
        <w:tc>
          <w:tcPr>
            <w:tcW w:w="1500" w:type="pct"/>
            <w:gridSpan w:val="2"/>
            <w:vAlign w:val="center"/>
          </w:tcPr>
          <w:p w:rsidR="001E2EB2" w:rsidRPr="00A36876" w:rsidRDefault="00AA1ADA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 w:cstheme="minorHAnsi"/>
                <w:sz w:val="18"/>
                <w:szCs w:val="18"/>
              </w:rPr>
              <w:t>Línea de muestra Calefaccionada</w:t>
            </w:r>
          </w:p>
        </w:tc>
        <w:tc>
          <w:tcPr>
            <w:tcW w:w="890" w:type="pct"/>
            <w:vAlign w:val="center"/>
          </w:tcPr>
          <w:p w:rsidR="001E2EB2" w:rsidRPr="00A36876" w:rsidRDefault="00B71734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RACO</w:t>
            </w:r>
          </w:p>
        </w:tc>
        <w:tc>
          <w:tcPr>
            <w:tcW w:w="779" w:type="pct"/>
            <w:vAlign w:val="center"/>
          </w:tcPr>
          <w:p w:rsidR="001E2EB2" w:rsidRPr="00A36876" w:rsidRDefault="00B71734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  <w:tc>
          <w:tcPr>
            <w:tcW w:w="946" w:type="pct"/>
            <w:vAlign w:val="center"/>
          </w:tcPr>
          <w:p w:rsidR="001E2EB2" w:rsidRPr="00A36876" w:rsidRDefault="00B71734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401400037</w:t>
            </w:r>
          </w:p>
        </w:tc>
        <w:tc>
          <w:tcPr>
            <w:tcW w:w="885" w:type="pct"/>
            <w:vAlign w:val="center"/>
          </w:tcPr>
          <w:p w:rsidR="001E2EB2" w:rsidRPr="00A36876" w:rsidRDefault="00A860D1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</w:tr>
      <w:tr w:rsidR="00AA1ADA" w:rsidRPr="003B078D" w:rsidTr="00A36876">
        <w:trPr>
          <w:jc w:val="center"/>
        </w:trPr>
        <w:tc>
          <w:tcPr>
            <w:tcW w:w="604" w:type="pct"/>
            <w:vAlign w:val="center"/>
          </w:tcPr>
          <w:p w:rsidR="00AA1ADA" w:rsidRPr="00A36876" w:rsidRDefault="00AA1ADA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 w:cstheme="minorHAnsi"/>
                <w:sz w:val="18"/>
                <w:szCs w:val="18"/>
              </w:rPr>
              <w:t>Analizador</w:t>
            </w:r>
          </w:p>
        </w:tc>
        <w:tc>
          <w:tcPr>
            <w:tcW w:w="896" w:type="pct"/>
            <w:vAlign w:val="center"/>
          </w:tcPr>
          <w:p w:rsidR="00AA1ADA" w:rsidRPr="00A36876" w:rsidRDefault="00A36876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Monóxido de Carbono (</w:t>
            </w:r>
            <w:r w:rsidR="00AA1ADA" w:rsidRPr="00A36876">
              <w:rPr>
                <w:rFonts w:asciiTheme="minorHAnsi" w:hAnsiTheme="minorHAnsi"/>
                <w:sz w:val="18"/>
                <w:szCs w:val="18"/>
              </w:rPr>
              <w:t>CO</w:t>
            </w:r>
            <w:r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890" w:type="pct"/>
            <w:vAlign w:val="center"/>
          </w:tcPr>
          <w:p w:rsidR="00AA1ADA" w:rsidRPr="00A36876" w:rsidRDefault="00A36876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ABB</w:t>
            </w:r>
          </w:p>
        </w:tc>
        <w:tc>
          <w:tcPr>
            <w:tcW w:w="779" w:type="pct"/>
            <w:vAlign w:val="center"/>
          </w:tcPr>
          <w:p w:rsidR="00AA1ADA" w:rsidRPr="00A36876" w:rsidRDefault="00A36876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AO2020</w:t>
            </w:r>
          </w:p>
        </w:tc>
        <w:tc>
          <w:tcPr>
            <w:tcW w:w="946" w:type="pct"/>
            <w:vAlign w:val="center"/>
          </w:tcPr>
          <w:p w:rsidR="00AA1ADA" w:rsidRPr="00A36876" w:rsidRDefault="00A36876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3.360536.8</w:t>
            </w:r>
          </w:p>
        </w:tc>
        <w:tc>
          <w:tcPr>
            <w:tcW w:w="885" w:type="pct"/>
            <w:vAlign w:val="center"/>
          </w:tcPr>
          <w:p w:rsidR="00AA1ADA" w:rsidRPr="00A36876" w:rsidRDefault="00A36876" w:rsidP="005A172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0 – 300 mg/m</w:t>
            </w:r>
            <w:r w:rsidRPr="00A36876">
              <w:rPr>
                <w:rFonts w:asciiTheme="minorHAnsi" w:hAnsiTheme="minorHAnsi"/>
                <w:sz w:val="18"/>
                <w:szCs w:val="18"/>
                <w:vertAlign w:val="superscript"/>
              </w:rPr>
              <w:t>3</w:t>
            </w:r>
            <w:r w:rsidRPr="00A36876">
              <w:rPr>
                <w:rFonts w:asciiTheme="minorHAnsi" w:hAnsiTheme="minorHAnsi"/>
                <w:sz w:val="18"/>
                <w:szCs w:val="18"/>
              </w:rPr>
              <w:t>N</w:t>
            </w:r>
          </w:p>
        </w:tc>
      </w:tr>
      <w:tr w:rsidR="00BD50BD" w:rsidRPr="003B078D" w:rsidTr="00A36876">
        <w:trPr>
          <w:jc w:val="center"/>
        </w:trPr>
        <w:tc>
          <w:tcPr>
            <w:tcW w:w="1500" w:type="pct"/>
            <w:gridSpan w:val="2"/>
            <w:vAlign w:val="center"/>
          </w:tcPr>
          <w:p w:rsidR="00BD50BD" w:rsidRPr="00A36876" w:rsidRDefault="00BD50BD" w:rsidP="00BD50B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DAHS</w:t>
            </w:r>
          </w:p>
        </w:tc>
        <w:tc>
          <w:tcPr>
            <w:tcW w:w="890" w:type="pct"/>
            <w:vAlign w:val="center"/>
          </w:tcPr>
          <w:p w:rsidR="00BD50BD" w:rsidRPr="00A36876" w:rsidRDefault="00BD50BD" w:rsidP="00BD50B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ABB</w:t>
            </w:r>
          </w:p>
        </w:tc>
        <w:tc>
          <w:tcPr>
            <w:tcW w:w="779" w:type="pct"/>
            <w:vAlign w:val="center"/>
          </w:tcPr>
          <w:p w:rsidR="00BD50BD" w:rsidRPr="00A36876" w:rsidRDefault="00BD50BD" w:rsidP="00BD50B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  <w:tc>
          <w:tcPr>
            <w:tcW w:w="946" w:type="pct"/>
            <w:vAlign w:val="center"/>
          </w:tcPr>
          <w:p w:rsidR="00BD50BD" w:rsidRPr="00A36876" w:rsidRDefault="00BD50BD" w:rsidP="00BD50B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  <w:tc>
          <w:tcPr>
            <w:tcW w:w="885" w:type="pct"/>
            <w:vAlign w:val="center"/>
          </w:tcPr>
          <w:p w:rsidR="00BD50BD" w:rsidRPr="00A36876" w:rsidRDefault="00BD50BD" w:rsidP="00BD50B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36876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</w:tr>
    </w:tbl>
    <w:p w:rsidR="00872FD6" w:rsidRPr="00E61593" w:rsidRDefault="00872FD6" w:rsidP="00872FD6"/>
    <w:p w:rsidR="00590E25" w:rsidRDefault="00590E25" w:rsidP="00252687">
      <w:pPr>
        <w:rPr>
          <w:rFonts w:asciiTheme="minorHAnsi" w:hAnsiTheme="minorHAnsi" w:cstheme="minorHAnsi"/>
          <w:sz w:val="20"/>
        </w:rPr>
      </w:pPr>
    </w:p>
    <w:sectPr w:rsidR="00590E25" w:rsidSect="00A02E1D">
      <w:headerReference w:type="even" r:id="rId19"/>
      <w:headerReference w:type="default" r:id="rId20"/>
      <w:headerReference w:type="first" r:id="rId21"/>
      <w:footerReference w:type="first" r:id="rId22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60D1" w:rsidRDefault="00A860D1" w:rsidP="00870FF2">
      <w:r>
        <w:separator/>
      </w:r>
    </w:p>
    <w:p w:rsidR="00A860D1" w:rsidRDefault="00A860D1" w:rsidP="00870FF2"/>
  </w:endnote>
  <w:endnote w:type="continuationSeparator" w:id="0">
    <w:p w:rsidR="00A860D1" w:rsidRDefault="00A860D1" w:rsidP="00870FF2">
      <w:r>
        <w:continuationSeparator/>
      </w:r>
    </w:p>
    <w:p w:rsidR="00A860D1" w:rsidRDefault="00A860D1" w:rsidP="00870FF2"/>
  </w:endnote>
  <w:endnote w:type="continuationNotice" w:id="1">
    <w:p w:rsidR="00A860D1" w:rsidRDefault="00A860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A860D1" w:rsidRDefault="00A860D1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B7968" w:rsidRPr="003B7968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A860D1" w:rsidRPr="00BF682C" w:rsidRDefault="003B7968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A860D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A860D1" w:rsidRPr="00375053" w:rsidRDefault="00A860D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A860D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:rsidR="00A860D1" w:rsidRPr="00375053" w:rsidRDefault="00A860D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Teatinos 280 pisos </w:t>
          </w:r>
          <w:r w:rsidR="00EF1718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7, </w:t>
          </w: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A860D1" w:rsidRPr="00375053" w:rsidRDefault="00A860D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A860D1" w:rsidRDefault="00A860D1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A860D1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A860D1" w:rsidRPr="0091154E" w:rsidRDefault="00A860D1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A860D1" w:rsidRPr="0091154E" w:rsidRDefault="00A860D1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A860D1" w:rsidRPr="0091154E" w:rsidRDefault="00A860D1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A860D1" w:rsidRPr="0091154E" w:rsidTr="00AC4B53">
      <w:trPr>
        <w:trHeight w:val="300"/>
      </w:trPr>
      <w:tc>
        <w:tcPr>
          <w:tcW w:w="5835" w:type="dxa"/>
        </w:tcPr>
        <w:p w:rsidR="00A860D1" w:rsidRDefault="00A860D1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A860D1" w:rsidRPr="0091154E" w:rsidRDefault="00A860D1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A860D1" w:rsidRPr="001D4892" w:rsidRDefault="00A860D1" w:rsidP="00AC4B53">
          <w:pPr>
            <w:pStyle w:val="Piedepgina"/>
            <w:jc w:val="left"/>
            <w:rPr>
              <w:sz w:val="16"/>
            </w:rPr>
          </w:pPr>
        </w:p>
      </w:tc>
    </w:tr>
  </w:tbl>
  <w:p w:rsidR="00A860D1" w:rsidRDefault="00A860D1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56E4CB1B" wp14:editId="2250B416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60D1" w:rsidRDefault="00A860D1" w:rsidP="00870FF2">
      <w:r>
        <w:separator/>
      </w:r>
    </w:p>
    <w:p w:rsidR="00A860D1" w:rsidRDefault="00A860D1" w:rsidP="00870FF2"/>
  </w:footnote>
  <w:footnote w:type="continuationSeparator" w:id="0">
    <w:p w:rsidR="00A860D1" w:rsidRDefault="00A860D1" w:rsidP="00870FF2">
      <w:r>
        <w:continuationSeparator/>
      </w:r>
    </w:p>
    <w:p w:rsidR="00A860D1" w:rsidRDefault="00A860D1" w:rsidP="00870FF2"/>
  </w:footnote>
  <w:footnote w:type="continuationNotice" w:id="1">
    <w:p w:rsidR="00A860D1" w:rsidRDefault="00A860D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0D1" w:rsidRDefault="00A860D1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02D5F86D" wp14:editId="65A82844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0D1" w:rsidRDefault="00A860D1">
    <w:pPr>
      <w:pStyle w:val="Encabezado"/>
    </w:pPr>
  </w:p>
  <w:p w:rsidR="00A860D1" w:rsidRDefault="00A860D1">
    <w:pPr>
      <w:pStyle w:val="Encabezado"/>
    </w:pPr>
  </w:p>
  <w:p w:rsidR="00A860D1" w:rsidRDefault="00A860D1">
    <w:pPr>
      <w:pStyle w:val="Encabezado"/>
    </w:pPr>
  </w:p>
  <w:p w:rsidR="00A860D1" w:rsidRDefault="00A860D1">
    <w:pPr>
      <w:pStyle w:val="Encabezado"/>
    </w:pPr>
  </w:p>
  <w:p w:rsidR="00A860D1" w:rsidRDefault="00A860D1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0800" behindDoc="0" locked="0" layoutInCell="1" allowOverlap="1" wp14:anchorId="7F1D9B28" wp14:editId="2DD6584D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0D1" w:rsidRDefault="00A860D1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0D1" w:rsidRDefault="00A860D1" w:rsidP="000502B8">
    <w:pPr>
      <w:pStyle w:val="Encabezado"/>
      <w:tabs>
        <w:tab w:val="clear" w:pos="4419"/>
        <w:tab w:val="clear" w:pos="8838"/>
        <w:tab w:val="left" w:pos="5868"/>
      </w:tabs>
    </w:pPr>
    <w:r>
      <w:rPr>
        <w:rFonts w:ascii="Tahoma" w:hAnsi="Tahoma"/>
        <w:noProof/>
        <w:lang w:eastAsia="es-CL"/>
      </w:rPr>
      <w:drawing>
        <wp:inline distT="0" distB="0" distL="0" distR="0" wp14:anchorId="0DBBA57D" wp14:editId="72C868E0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502B8"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0D1" w:rsidRDefault="00A860D1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0D6C499F" wp14:editId="0E511023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8EF1D53"/>
    <w:multiLevelType w:val="hybridMultilevel"/>
    <w:tmpl w:val="B0FC21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7" w15:restartNumberingAfterBreak="0">
    <w:nsid w:val="6D4F2CEC"/>
    <w:multiLevelType w:val="hybridMultilevel"/>
    <w:tmpl w:val="5E22CE3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11"/>
  </w:num>
  <w:num w:numId="6">
    <w:abstractNumId w:val="2"/>
  </w:num>
  <w:num w:numId="7">
    <w:abstractNumId w:val="8"/>
  </w:num>
  <w:num w:numId="8">
    <w:abstractNumId w:val="10"/>
  </w:num>
  <w:num w:numId="9">
    <w:abstractNumId w:val="9"/>
  </w:num>
  <w:num w:numId="10">
    <w:abstractNumId w:val="5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17D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0FEA"/>
    <w:rsid w:val="00021B10"/>
    <w:rsid w:val="00021FF9"/>
    <w:rsid w:val="000229B0"/>
    <w:rsid w:val="00022D30"/>
    <w:rsid w:val="00022D91"/>
    <w:rsid w:val="00022F06"/>
    <w:rsid w:val="00023C38"/>
    <w:rsid w:val="00023FED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E06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1B85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2E68"/>
    <w:rsid w:val="00043207"/>
    <w:rsid w:val="00043318"/>
    <w:rsid w:val="00043B71"/>
    <w:rsid w:val="00044B58"/>
    <w:rsid w:val="00044ED6"/>
    <w:rsid w:val="00045263"/>
    <w:rsid w:val="0004527C"/>
    <w:rsid w:val="000453A3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2B8"/>
    <w:rsid w:val="00050579"/>
    <w:rsid w:val="00050C88"/>
    <w:rsid w:val="00052968"/>
    <w:rsid w:val="000532FE"/>
    <w:rsid w:val="000534A8"/>
    <w:rsid w:val="000534BF"/>
    <w:rsid w:val="00053F1E"/>
    <w:rsid w:val="0005403F"/>
    <w:rsid w:val="0005407E"/>
    <w:rsid w:val="000542ED"/>
    <w:rsid w:val="00054867"/>
    <w:rsid w:val="00054AE8"/>
    <w:rsid w:val="00054DB7"/>
    <w:rsid w:val="00055B86"/>
    <w:rsid w:val="00055CA3"/>
    <w:rsid w:val="00055D36"/>
    <w:rsid w:val="00055E3E"/>
    <w:rsid w:val="00055E6D"/>
    <w:rsid w:val="00056D41"/>
    <w:rsid w:val="00056D80"/>
    <w:rsid w:val="000570D6"/>
    <w:rsid w:val="00057369"/>
    <w:rsid w:val="00057573"/>
    <w:rsid w:val="000576E6"/>
    <w:rsid w:val="000577CA"/>
    <w:rsid w:val="00057963"/>
    <w:rsid w:val="00060CEE"/>
    <w:rsid w:val="000613BF"/>
    <w:rsid w:val="00061E7F"/>
    <w:rsid w:val="00062341"/>
    <w:rsid w:val="000624CE"/>
    <w:rsid w:val="00063475"/>
    <w:rsid w:val="000644EA"/>
    <w:rsid w:val="00064A11"/>
    <w:rsid w:val="00064B85"/>
    <w:rsid w:val="00064BC0"/>
    <w:rsid w:val="0006599F"/>
    <w:rsid w:val="00065CBB"/>
    <w:rsid w:val="00065E97"/>
    <w:rsid w:val="00065F68"/>
    <w:rsid w:val="00066188"/>
    <w:rsid w:val="000667E1"/>
    <w:rsid w:val="00066931"/>
    <w:rsid w:val="00066E7A"/>
    <w:rsid w:val="00067155"/>
    <w:rsid w:val="00067468"/>
    <w:rsid w:val="00067715"/>
    <w:rsid w:val="00067AFD"/>
    <w:rsid w:val="000714F1"/>
    <w:rsid w:val="0007194E"/>
    <w:rsid w:val="00071ABB"/>
    <w:rsid w:val="0007229B"/>
    <w:rsid w:val="00072648"/>
    <w:rsid w:val="000730EC"/>
    <w:rsid w:val="000745F3"/>
    <w:rsid w:val="0007466F"/>
    <w:rsid w:val="00074B3D"/>
    <w:rsid w:val="00077158"/>
    <w:rsid w:val="0007787C"/>
    <w:rsid w:val="00077C86"/>
    <w:rsid w:val="000806C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68AF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96ACF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6D0"/>
    <w:rsid w:val="000A38C4"/>
    <w:rsid w:val="000A39C3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AEE"/>
    <w:rsid w:val="000B0EAB"/>
    <w:rsid w:val="000B12C1"/>
    <w:rsid w:val="000B16D8"/>
    <w:rsid w:val="000B2811"/>
    <w:rsid w:val="000B3038"/>
    <w:rsid w:val="000B32AE"/>
    <w:rsid w:val="000B34B2"/>
    <w:rsid w:val="000B3D0B"/>
    <w:rsid w:val="000B41A3"/>
    <w:rsid w:val="000B45DC"/>
    <w:rsid w:val="000B4852"/>
    <w:rsid w:val="000B4F86"/>
    <w:rsid w:val="000B5077"/>
    <w:rsid w:val="000B5555"/>
    <w:rsid w:val="000B5FEC"/>
    <w:rsid w:val="000B6651"/>
    <w:rsid w:val="000B6869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1BC"/>
    <w:rsid w:val="000C126A"/>
    <w:rsid w:val="000C128D"/>
    <w:rsid w:val="000C2811"/>
    <w:rsid w:val="000C2864"/>
    <w:rsid w:val="000C2DC2"/>
    <w:rsid w:val="000C30CD"/>
    <w:rsid w:val="000C30E1"/>
    <w:rsid w:val="000C32F5"/>
    <w:rsid w:val="000C47BF"/>
    <w:rsid w:val="000C5064"/>
    <w:rsid w:val="000C514D"/>
    <w:rsid w:val="000C5BBE"/>
    <w:rsid w:val="000C63A4"/>
    <w:rsid w:val="000C6E84"/>
    <w:rsid w:val="000C76C0"/>
    <w:rsid w:val="000D03DA"/>
    <w:rsid w:val="000D1CFD"/>
    <w:rsid w:val="000D2500"/>
    <w:rsid w:val="000D259C"/>
    <w:rsid w:val="000D3380"/>
    <w:rsid w:val="000D35DF"/>
    <w:rsid w:val="000D3CC8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D7BDD"/>
    <w:rsid w:val="000E01E3"/>
    <w:rsid w:val="000E0257"/>
    <w:rsid w:val="000E04CE"/>
    <w:rsid w:val="000E0ADA"/>
    <w:rsid w:val="000E0AF3"/>
    <w:rsid w:val="000E1E7C"/>
    <w:rsid w:val="000E1F39"/>
    <w:rsid w:val="000E23B2"/>
    <w:rsid w:val="000E264F"/>
    <w:rsid w:val="000E2A32"/>
    <w:rsid w:val="000E32D7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6C41"/>
    <w:rsid w:val="000F75A2"/>
    <w:rsid w:val="000F7CAB"/>
    <w:rsid w:val="00100009"/>
    <w:rsid w:val="001009B6"/>
    <w:rsid w:val="00100AA4"/>
    <w:rsid w:val="00101B59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58B6"/>
    <w:rsid w:val="0010657A"/>
    <w:rsid w:val="00106EC8"/>
    <w:rsid w:val="00106F43"/>
    <w:rsid w:val="0010707C"/>
    <w:rsid w:val="0010750D"/>
    <w:rsid w:val="00107570"/>
    <w:rsid w:val="001078C3"/>
    <w:rsid w:val="00110AE7"/>
    <w:rsid w:val="00110D28"/>
    <w:rsid w:val="00110F2A"/>
    <w:rsid w:val="0011126A"/>
    <w:rsid w:val="00111BA9"/>
    <w:rsid w:val="00111C73"/>
    <w:rsid w:val="00111DBB"/>
    <w:rsid w:val="0011210B"/>
    <w:rsid w:val="00112F3E"/>
    <w:rsid w:val="00112F5A"/>
    <w:rsid w:val="001132B7"/>
    <w:rsid w:val="00113A29"/>
    <w:rsid w:val="0011426A"/>
    <w:rsid w:val="00114D42"/>
    <w:rsid w:val="00114F6F"/>
    <w:rsid w:val="0011560D"/>
    <w:rsid w:val="001157D9"/>
    <w:rsid w:val="00115FCD"/>
    <w:rsid w:val="00116643"/>
    <w:rsid w:val="00117562"/>
    <w:rsid w:val="00117940"/>
    <w:rsid w:val="00117CCF"/>
    <w:rsid w:val="001201DF"/>
    <w:rsid w:val="001205E0"/>
    <w:rsid w:val="00120917"/>
    <w:rsid w:val="001213FE"/>
    <w:rsid w:val="00121D81"/>
    <w:rsid w:val="00121F33"/>
    <w:rsid w:val="001226E8"/>
    <w:rsid w:val="001232AC"/>
    <w:rsid w:val="00123D6F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27A11"/>
    <w:rsid w:val="00127F39"/>
    <w:rsid w:val="001308C7"/>
    <w:rsid w:val="00131589"/>
    <w:rsid w:val="00131630"/>
    <w:rsid w:val="00131797"/>
    <w:rsid w:val="00131BE3"/>
    <w:rsid w:val="001326B3"/>
    <w:rsid w:val="001337B9"/>
    <w:rsid w:val="00133CE5"/>
    <w:rsid w:val="00133E64"/>
    <w:rsid w:val="00133F13"/>
    <w:rsid w:val="0013411C"/>
    <w:rsid w:val="0013592F"/>
    <w:rsid w:val="00135B74"/>
    <w:rsid w:val="00135DF0"/>
    <w:rsid w:val="00135FD8"/>
    <w:rsid w:val="0013618A"/>
    <w:rsid w:val="00136611"/>
    <w:rsid w:val="00136697"/>
    <w:rsid w:val="001369AA"/>
    <w:rsid w:val="00136F2D"/>
    <w:rsid w:val="00137574"/>
    <w:rsid w:val="001378B6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1612"/>
    <w:rsid w:val="00141618"/>
    <w:rsid w:val="00142515"/>
    <w:rsid w:val="001427F8"/>
    <w:rsid w:val="0014353C"/>
    <w:rsid w:val="00143D2D"/>
    <w:rsid w:val="00144B65"/>
    <w:rsid w:val="001451B1"/>
    <w:rsid w:val="0014620E"/>
    <w:rsid w:val="001462E0"/>
    <w:rsid w:val="00147252"/>
    <w:rsid w:val="0015012C"/>
    <w:rsid w:val="00150253"/>
    <w:rsid w:val="001516D4"/>
    <w:rsid w:val="0015179B"/>
    <w:rsid w:val="00152463"/>
    <w:rsid w:val="00152606"/>
    <w:rsid w:val="001528A4"/>
    <w:rsid w:val="001529A4"/>
    <w:rsid w:val="00152A5F"/>
    <w:rsid w:val="00152BEC"/>
    <w:rsid w:val="00153445"/>
    <w:rsid w:val="0015370A"/>
    <w:rsid w:val="0015374D"/>
    <w:rsid w:val="00153C3F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03EB"/>
    <w:rsid w:val="001608AF"/>
    <w:rsid w:val="0016103C"/>
    <w:rsid w:val="0016128E"/>
    <w:rsid w:val="001612E8"/>
    <w:rsid w:val="00161765"/>
    <w:rsid w:val="0016194B"/>
    <w:rsid w:val="00161A44"/>
    <w:rsid w:val="001620B8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10"/>
    <w:rsid w:val="00172D8C"/>
    <w:rsid w:val="00173176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0FDB"/>
    <w:rsid w:val="001813B6"/>
    <w:rsid w:val="00182CD7"/>
    <w:rsid w:val="00184151"/>
    <w:rsid w:val="00184C4F"/>
    <w:rsid w:val="00186447"/>
    <w:rsid w:val="00186AA2"/>
    <w:rsid w:val="00187345"/>
    <w:rsid w:val="001879F6"/>
    <w:rsid w:val="00187A3B"/>
    <w:rsid w:val="00187AF3"/>
    <w:rsid w:val="001901FA"/>
    <w:rsid w:val="001905F9"/>
    <w:rsid w:val="00190D3E"/>
    <w:rsid w:val="00190DEF"/>
    <w:rsid w:val="00190E18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AC1"/>
    <w:rsid w:val="00196DD8"/>
    <w:rsid w:val="00197322"/>
    <w:rsid w:val="00197440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A7738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8E9"/>
    <w:rsid w:val="001B3D23"/>
    <w:rsid w:val="001B4880"/>
    <w:rsid w:val="001B5C83"/>
    <w:rsid w:val="001B5E27"/>
    <w:rsid w:val="001B5EEA"/>
    <w:rsid w:val="001B68A9"/>
    <w:rsid w:val="001B6DF3"/>
    <w:rsid w:val="001B7042"/>
    <w:rsid w:val="001B7C9F"/>
    <w:rsid w:val="001C00D3"/>
    <w:rsid w:val="001C0959"/>
    <w:rsid w:val="001C0C19"/>
    <w:rsid w:val="001C153A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B4C"/>
    <w:rsid w:val="001D487D"/>
    <w:rsid w:val="001D4892"/>
    <w:rsid w:val="001D535C"/>
    <w:rsid w:val="001D5909"/>
    <w:rsid w:val="001D5ED2"/>
    <w:rsid w:val="001D628F"/>
    <w:rsid w:val="001D6544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2EB2"/>
    <w:rsid w:val="001E38A5"/>
    <w:rsid w:val="001E3D27"/>
    <w:rsid w:val="001E3DCA"/>
    <w:rsid w:val="001E3E14"/>
    <w:rsid w:val="001E3E32"/>
    <w:rsid w:val="001E3E66"/>
    <w:rsid w:val="001E42ED"/>
    <w:rsid w:val="001E4527"/>
    <w:rsid w:val="001E51D5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4C5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8F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5D"/>
    <w:rsid w:val="00211207"/>
    <w:rsid w:val="00211C6C"/>
    <w:rsid w:val="00211ED9"/>
    <w:rsid w:val="00212676"/>
    <w:rsid w:val="00212D23"/>
    <w:rsid w:val="00213626"/>
    <w:rsid w:val="00213CD3"/>
    <w:rsid w:val="0021459A"/>
    <w:rsid w:val="0021474F"/>
    <w:rsid w:val="00215AFD"/>
    <w:rsid w:val="00216F4B"/>
    <w:rsid w:val="0021714C"/>
    <w:rsid w:val="00217243"/>
    <w:rsid w:val="00217795"/>
    <w:rsid w:val="00217CC0"/>
    <w:rsid w:val="00217CF2"/>
    <w:rsid w:val="00220239"/>
    <w:rsid w:val="00220537"/>
    <w:rsid w:val="002205ED"/>
    <w:rsid w:val="002208A2"/>
    <w:rsid w:val="002208E0"/>
    <w:rsid w:val="0022099E"/>
    <w:rsid w:val="002209D5"/>
    <w:rsid w:val="00220B0F"/>
    <w:rsid w:val="00220BDD"/>
    <w:rsid w:val="00220D8C"/>
    <w:rsid w:val="002215AB"/>
    <w:rsid w:val="00221655"/>
    <w:rsid w:val="00222186"/>
    <w:rsid w:val="00222328"/>
    <w:rsid w:val="002223B6"/>
    <w:rsid w:val="00222903"/>
    <w:rsid w:val="00222AE4"/>
    <w:rsid w:val="00223350"/>
    <w:rsid w:val="00223908"/>
    <w:rsid w:val="002239B3"/>
    <w:rsid w:val="00223CFE"/>
    <w:rsid w:val="00223D5D"/>
    <w:rsid w:val="00224479"/>
    <w:rsid w:val="00225139"/>
    <w:rsid w:val="00225251"/>
    <w:rsid w:val="00226F91"/>
    <w:rsid w:val="002273C4"/>
    <w:rsid w:val="00230026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3AF2"/>
    <w:rsid w:val="00234A03"/>
    <w:rsid w:val="00234A95"/>
    <w:rsid w:val="00234AA0"/>
    <w:rsid w:val="00234ED0"/>
    <w:rsid w:val="00234EFE"/>
    <w:rsid w:val="00235DC7"/>
    <w:rsid w:val="0023602F"/>
    <w:rsid w:val="002361B8"/>
    <w:rsid w:val="00236329"/>
    <w:rsid w:val="00236583"/>
    <w:rsid w:val="002366E9"/>
    <w:rsid w:val="00236C6A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076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87"/>
    <w:rsid w:val="00252699"/>
    <w:rsid w:val="002526E3"/>
    <w:rsid w:val="0025283D"/>
    <w:rsid w:val="00252A13"/>
    <w:rsid w:val="00253ECA"/>
    <w:rsid w:val="00255C51"/>
    <w:rsid w:val="00255D3F"/>
    <w:rsid w:val="00255F8F"/>
    <w:rsid w:val="0025629B"/>
    <w:rsid w:val="0025679A"/>
    <w:rsid w:val="00256CEC"/>
    <w:rsid w:val="00256D88"/>
    <w:rsid w:val="0025713B"/>
    <w:rsid w:val="00257150"/>
    <w:rsid w:val="00260373"/>
    <w:rsid w:val="00260CF0"/>
    <w:rsid w:val="0026164F"/>
    <w:rsid w:val="0026265A"/>
    <w:rsid w:val="00262705"/>
    <w:rsid w:val="002628E3"/>
    <w:rsid w:val="00262C93"/>
    <w:rsid w:val="00263F99"/>
    <w:rsid w:val="00265340"/>
    <w:rsid w:val="002667BF"/>
    <w:rsid w:val="00266AC6"/>
    <w:rsid w:val="00270241"/>
    <w:rsid w:val="002706FF"/>
    <w:rsid w:val="002711A9"/>
    <w:rsid w:val="002715DD"/>
    <w:rsid w:val="00272050"/>
    <w:rsid w:val="002721B0"/>
    <w:rsid w:val="002725E2"/>
    <w:rsid w:val="002727F5"/>
    <w:rsid w:val="00272CB6"/>
    <w:rsid w:val="0027327B"/>
    <w:rsid w:val="00273BCC"/>
    <w:rsid w:val="00273C09"/>
    <w:rsid w:val="00273FC0"/>
    <w:rsid w:val="00274084"/>
    <w:rsid w:val="00274331"/>
    <w:rsid w:val="00274893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6E4A"/>
    <w:rsid w:val="0027703E"/>
    <w:rsid w:val="00277045"/>
    <w:rsid w:val="002770D6"/>
    <w:rsid w:val="002776D1"/>
    <w:rsid w:val="00280983"/>
    <w:rsid w:val="00281A2A"/>
    <w:rsid w:val="00281B4D"/>
    <w:rsid w:val="002823AB"/>
    <w:rsid w:val="0028256B"/>
    <w:rsid w:val="00282614"/>
    <w:rsid w:val="00282D18"/>
    <w:rsid w:val="00283291"/>
    <w:rsid w:val="00283370"/>
    <w:rsid w:val="002840A6"/>
    <w:rsid w:val="00284B2B"/>
    <w:rsid w:val="00285C56"/>
    <w:rsid w:val="00286CA6"/>
    <w:rsid w:val="00286E65"/>
    <w:rsid w:val="002870DA"/>
    <w:rsid w:val="00287129"/>
    <w:rsid w:val="00287768"/>
    <w:rsid w:val="0029023F"/>
    <w:rsid w:val="00290967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8B1"/>
    <w:rsid w:val="00296EB1"/>
    <w:rsid w:val="00297528"/>
    <w:rsid w:val="002A08E2"/>
    <w:rsid w:val="002A145D"/>
    <w:rsid w:val="002A17DE"/>
    <w:rsid w:val="002A1B91"/>
    <w:rsid w:val="002A205D"/>
    <w:rsid w:val="002A234E"/>
    <w:rsid w:val="002A2DEE"/>
    <w:rsid w:val="002A2E40"/>
    <w:rsid w:val="002A2EAD"/>
    <w:rsid w:val="002A35CA"/>
    <w:rsid w:val="002A3F87"/>
    <w:rsid w:val="002A4599"/>
    <w:rsid w:val="002A491E"/>
    <w:rsid w:val="002A577C"/>
    <w:rsid w:val="002A6085"/>
    <w:rsid w:val="002A6791"/>
    <w:rsid w:val="002A69AC"/>
    <w:rsid w:val="002A6AB7"/>
    <w:rsid w:val="002A7530"/>
    <w:rsid w:val="002A767C"/>
    <w:rsid w:val="002A7BB9"/>
    <w:rsid w:val="002A7F02"/>
    <w:rsid w:val="002B0541"/>
    <w:rsid w:val="002B0A57"/>
    <w:rsid w:val="002B10ED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B7E37"/>
    <w:rsid w:val="002C12FB"/>
    <w:rsid w:val="002C149B"/>
    <w:rsid w:val="002C2284"/>
    <w:rsid w:val="002C26EF"/>
    <w:rsid w:val="002C2A84"/>
    <w:rsid w:val="002C2BA1"/>
    <w:rsid w:val="002C2E68"/>
    <w:rsid w:val="002C3114"/>
    <w:rsid w:val="002C32AF"/>
    <w:rsid w:val="002C3879"/>
    <w:rsid w:val="002C392E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3DC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4D92"/>
    <w:rsid w:val="002D5305"/>
    <w:rsid w:val="002D5999"/>
    <w:rsid w:val="002D609C"/>
    <w:rsid w:val="002D6AB0"/>
    <w:rsid w:val="002D6B59"/>
    <w:rsid w:val="002D744B"/>
    <w:rsid w:val="002D781C"/>
    <w:rsid w:val="002E0121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7D"/>
    <w:rsid w:val="002E6CF9"/>
    <w:rsid w:val="002E706C"/>
    <w:rsid w:val="002E7609"/>
    <w:rsid w:val="002E7A6D"/>
    <w:rsid w:val="002F04EB"/>
    <w:rsid w:val="002F10EE"/>
    <w:rsid w:val="002F16E9"/>
    <w:rsid w:val="002F275D"/>
    <w:rsid w:val="002F3175"/>
    <w:rsid w:val="002F443E"/>
    <w:rsid w:val="002F4707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4B1"/>
    <w:rsid w:val="00304586"/>
    <w:rsid w:val="00304638"/>
    <w:rsid w:val="00304EE3"/>
    <w:rsid w:val="00305401"/>
    <w:rsid w:val="00305BFA"/>
    <w:rsid w:val="0030651D"/>
    <w:rsid w:val="003078D8"/>
    <w:rsid w:val="00307EE5"/>
    <w:rsid w:val="003117EE"/>
    <w:rsid w:val="00311E5A"/>
    <w:rsid w:val="003126A6"/>
    <w:rsid w:val="00312859"/>
    <w:rsid w:val="0031288C"/>
    <w:rsid w:val="0031328A"/>
    <w:rsid w:val="00313356"/>
    <w:rsid w:val="00313A76"/>
    <w:rsid w:val="00313C07"/>
    <w:rsid w:val="00313DCE"/>
    <w:rsid w:val="00314031"/>
    <w:rsid w:val="003140E9"/>
    <w:rsid w:val="0031423A"/>
    <w:rsid w:val="003142EF"/>
    <w:rsid w:val="003145BB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0535"/>
    <w:rsid w:val="00320AAB"/>
    <w:rsid w:val="00322B23"/>
    <w:rsid w:val="00323004"/>
    <w:rsid w:val="003230C2"/>
    <w:rsid w:val="00323300"/>
    <w:rsid w:val="00325A09"/>
    <w:rsid w:val="00325DFB"/>
    <w:rsid w:val="003260BA"/>
    <w:rsid w:val="00326B82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DF7"/>
    <w:rsid w:val="00333FEB"/>
    <w:rsid w:val="00334D6D"/>
    <w:rsid w:val="003354B6"/>
    <w:rsid w:val="0033586E"/>
    <w:rsid w:val="00337AC4"/>
    <w:rsid w:val="00340E58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0938"/>
    <w:rsid w:val="00350D53"/>
    <w:rsid w:val="00351002"/>
    <w:rsid w:val="00351499"/>
    <w:rsid w:val="0035160C"/>
    <w:rsid w:val="00351985"/>
    <w:rsid w:val="0035233D"/>
    <w:rsid w:val="0035258F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57D41"/>
    <w:rsid w:val="00360366"/>
    <w:rsid w:val="00360867"/>
    <w:rsid w:val="00360F58"/>
    <w:rsid w:val="003617ED"/>
    <w:rsid w:val="003618B3"/>
    <w:rsid w:val="00361AC2"/>
    <w:rsid w:val="00361CC8"/>
    <w:rsid w:val="0036257B"/>
    <w:rsid w:val="00363159"/>
    <w:rsid w:val="00363338"/>
    <w:rsid w:val="00363796"/>
    <w:rsid w:val="003639D0"/>
    <w:rsid w:val="00363F81"/>
    <w:rsid w:val="00364668"/>
    <w:rsid w:val="00365099"/>
    <w:rsid w:val="003653EF"/>
    <w:rsid w:val="00365600"/>
    <w:rsid w:val="00365780"/>
    <w:rsid w:val="00365929"/>
    <w:rsid w:val="00365A23"/>
    <w:rsid w:val="00365B6D"/>
    <w:rsid w:val="00365E48"/>
    <w:rsid w:val="00365F91"/>
    <w:rsid w:val="00367DF2"/>
    <w:rsid w:val="00370C10"/>
    <w:rsid w:val="00370E02"/>
    <w:rsid w:val="00371FD5"/>
    <w:rsid w:val="00372186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84B"/>
    <w:rsid w:val="00381B4D"/>
    <w:rsid w:val="00381B4E"/>
    <w:rsid w:val="00381DC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2AE3"/>
    <w:rsid w:val="00393D6E"/>
    <w:rsid w:val="003944E1"/>
    <w:rsid w:val="003945FE"/>
    <w:rsid w:val="00394BD6"/>
    <w:rsid w:val="003952D3"/>
    <w:rsid w:val="00395799"/>
    <w:rsid w:val="00395D25"/>
    <w:rsid w:val="00396086"/>
    <w:rsid w:val="003968F2"/>
    <w:rsid w:val="00396C75"/>
    <w:rsid w:val="00396E5D"/>
    <w:rsid w:val="003A01FD"/>
    <w:rsid w:val="003A0AC3"/>
    <w:rsid w:val="003A0CD0"/>
    <w:rsid w:val="003A0DCD"/>
    <w:rsid w:val="003A14ED"/>
    <w:rsid w:val="003A15A0"/>
    <w:rsid w:val="003A1BED"/>
    <w:rsid w:val="003A231D"/>
    <w:rsid w:val="003A2819"/>
    <w:rsid w:val="003A29C8"/>
    <w:rsid w:val="003A3080"/>
    <w:rsid w:val="003A350C"/>
    <w:rsid w:val="003A3B4F"/>
    <w:rsid w:val="003A455B"/>
    <w:rsid w:val="003A458D"/>
    <w:rsid w:val="003A50CF"/>
    <w:rsid w:val="003A526C"/>
    <w:rsid w:val="003A53AA"/>
    <w:rsid w:val="003A58F0"/>
    <w:rsid w:val="003A6197"/>
    <w:rsid w:val="003A6249"/>
    <w:rsid w:val="003A68E5"/>
    <w:rsid w:val="003A6D7E"/>
    <w:rsid w:val="003A7450"/>
    <w:rsid w:val="003A7CCC"/>
    <w:rsid w:val="003B078D"/>
    <w:rsid w:val="003B175D"/>
    <w:rsid w:val="003B20D1"/>
    <w:rsid w:val="003B29B8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5EAB"/>
    <w:rsid w:val="003B616A"/>
    <w:rsid w:val="003B63AA"/>
    <w:rsid w:val="003B6A4C"/>
    <w:rsid w:val="003B7968"/>
    <w:rsid w:val="003B7C44"/>
    <w:rsid w:val="003B7E73"/>
    <w:rsid w:val="003C0A64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AE3"/>
    <w:rsid w:val="003C5CBD"/>
    <w:rsid w:val="003C5E6B"/>
    <w:rsid w:val="003C72DE"/>
    <w:rsid w:val="003C73D6"/>
    <w:rsid w:val="003C7C7B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4DA2"/>
    <w:rsid w:val="003D5646"/>
    <w:rsid w:val="003D5FEA"/>
    <w:rsid w:val="003D64E2"/>
    <w:rsid w:val="003D679F"/>
    <w:rsid w:val="003D6833"/>
    <w:rsid w:val="003D69F3"/>
    <w:rsid w:val="003D70F8"/>
    <w:rsid w:val="003D73DB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3FFD"/>
    <w:rsid w:val="003E4013"/>
    <w:rsid w:val="003E405A"/>
    <w:rsid w:val="003E452C"/>
    <w:rsid w:val="003E4918"/>
    <w:rsid w:val="003E52FB"/>
    <w:rsid w:val="003E5650"/>
    <w:rsid w:val="003E5D34"/>
    <w:rsid w:val="003E6238"/>
    <w:rsid w:val="003E7370"/>
    <w:rsid w:val="003E73E7"/>
    <w:rsid w:val="003E7CE1"/>
    <w:rsid w:val="003E7DFA"/>
    <w:rsid w:val="003F0B43"/>
    <w:rsid w:val="003F1410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12C"/>
    <w:rsid w:val="003F6A79"/>
    <w:rsid w:val="003F6ACD"/>
    <w:rsid w:val="003F6C59"/>
    <w:rsid w:val="003F74E0"/>
    <w:rsid w:val="00400BEC"/>
    <w:rsid w:val="004013DF"/>
    <w:rsid w:val="004013EB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5C9B"/>
    <w:rsid w:val="00406C7D"/>
    <w:rsid w:val="00407410"/>
    <w:rsid w:val="004078D6"/>
    <w:rsid w:val="004100D9"/>
    <w:rsid w:val="00410411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B1"/>
    <w:rsid w:val="004177C4"/>
    <w:rsid w:val="004210EA"/>
    <w:rsid w:val="00421ECE"/>
    <w:rsid w:val="00421FA9"/>
    <w:rsid w:val="00422788"/>
    <w:rsid w:val="004227AB"/>
    <w:rsid w:val="004230E5"/>
    <w:rsid w:val="004231CB"/>
    <w:rsid w:val="0042374D"/>
    <w:rsid w:val="00423944"/>
    <w:rsid w:val="00423A56"/>
    <w:rsid w:val="00423AEA"/>
    <w:rsid w:val="00424104"/>
    <w:rsid w:val="0042459C"/>
    <w:rsid w:val="00425301"/>
    <w:rsid w:val="00425361"/>
    <w:rsid w:val="004258A2"/>
    <w:rsid w:val="004258D1"/>
    <w:rsid w:val="00425B95"/>
    <w:rsid w:val="00425D4E"/>
    <w:rsid w:val="0042727C"/>
    <w:rsid w:val="004278E1"/>
    <w:rsid w:val="00427B55"/>
    <w:rsid w:val="00430271"/>
    <w:rsid w:val="004302EB"/>
    <w:rsid w:val="004306AB"/>
    <w:rsid w:val="00430B42"/>
    <w:rsid w:val="00431E10"/>
    <w:rsid w:val="0043208F"/>
    <w:rsid w:val="004322D7"/>
    <w:rsid w:val="00432E51"/>
    <w:rsid w:val="00433BB7"/>
    <w:rsid w:val="00433D7C"/>
    <w:rsid w:val="004343C5"/>
    <w:rsid w:val="004346EF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152D"/>
    <w:rsid w:val="004427C0"/>
    <w:rsid w:val="00442855"/>
    <w:rsid w:val="00442A37"/>
    <w:rsid w:val="00442B4E"/>
    <w:rsid w:val="004434AE"/>
    <w:rsid w:val="0044369A"/>
    <w:rsid w:val="00443B42"/>
    <w:rsid w:val="00443E10"/>
    <w:rsid w:val="00443F7D"/>
    <w:rsid w:val="0044417B"/>
    <w:rsid w:val="00444804"/>
    <w:rsid w:val="004448F3"/>
    <w:rsid w:val="00444948"/>
    <w:rsid w:val="00444A05"/>
    <w:rsid w:val="004451A0"/>
    <w:rsid w:val="00445553"/>
    <w:rsid w:val="00445F07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5E4"/>
    <w:rsid w:val="0045292B"/>
    <w:rsid w:val="00452BC0"/>
    <w:rsid w:val="00452BD8"/>
    <w:rsid w:val="00453471"/>
    <w:rsid w:val="0045358A"/>
    <w:rsid w:val="00453DF7"/>
    <w:rsid w:val="00454853"/>
    <w:rsid w:val="00454B52"/>
    <w:rsid w:val="00454E84"/>
    <w:rsid w:val="0045600B"/>
    <w:rsid w:val="004568F9"/>
    <w:rsid w:val="0045696E"/>
    <w:rsid w:val="00456BD9"/>
    <w:rsid w:val="00456EC8"/>
    <w:rsid w:val="00456F6D"/>
    <w:rsid w:val="00457160"/>
    <w:rsid w:val="004573D4"/>
    <w:rsid w:val="00460653"/>
    <w:rsid w:val="00460ABA"/>
    <w:rsid w:val="00460B7E"/>
    <w:rsid w:val="00461463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733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A0F"/>
    <w:rsid w:val="00470E80"/>
    <w:rsid w:val="0047130A"/>
    <w:rsid w:val="00471950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46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53E"/>
    <w:rsid w:val="00486F67"/>
    <w:rsid w:val="0048757C"/>
    <w:rsid w:val="00487ACA"/>
    <w:rsid w:val="00487BEC"/>
    <w:rsid w:val="00490BD2"/>
    <w:rsid w:val="00490E8A"/>
    <w:rsid w:val="00491D6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6D30"/>
    <w:rsid w:val="00497242"/>
    <w:rsid w:val="0049726D"/>
    <w:rsid w:val="00497A57"/>
    <w:rsid w:val="00497DCA"/>
    <w:rsid w:val="004A034C"/>
    <w:rsid w:val="004A055B"/>
    <w:rsid w:val="004A0B4B"/>
    <w:rsid w:val="004A0BCE"/>
    <w:rsid w:val="004A0F90"/>
    <w:rsid w:val="004A17B4"/>
    <w:rsid w:val="004A18FC"/>
    <w:rsid w:val="004A194E"/>
    <w:rsid w:val="004A29E4"/>
    <w:rsid w:val="004A33DC"/>
    <w:rsid w:val="004A3A5A"/>
    <w:rsid w:val="004A3B87"/>
    <w:rsid w:val="004A3E38"/>
    <w:rsid w:val="004A4065"/>
    <w:rsid w:val="004A40E3"/>
    <w:rsid w:val="004A4483"/>
    <w:rsid w:val="004A462A"/>
    <w:rsid w:val="004A46A8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759"/>
    <w:rsid w:val="004B19B2"/>
    <w:rsid w:val="004B19F7"/>
    <w:rsid w:val="004B1B78"/>
    <w:rsid w:val="004B1F2E"/>
    <w:rsid w:val="004B2D0E"/>
    <w:rsid w:val="004B2F88"/>
    <w:rsid w:val="004B35AA"/>
    <w:rsid w:val="004B3828"/>
    <w:rsid w:val="004B3990"/>
    <w:rsid w:val="004B4263"/>
    <w:rsid w:val="004B429B"/>
    <w:rsid w:val="004B444D"/>
    <w:rsid w:val="004B4B9A"/>
    <w:rsid w:val="004B5076"/>
    <w:rsid w:val="004B5875"/>
    <w:rsid w:val="004B61BE"/>
    <w:rsid w:val="004B74DA"/>
    <w:rsid w:val="004C0505"/>
    <w:rsid w:val="004C0B67"/>
    <w:rsid w:val="004C0C1E"/>
    <w:rsid w:val="004C108B"/>
    <w:rsid w:val="004C12ED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5818"/>
    <w:rsid w:val="004C643F"/>
    <w:rsid w:val="004C66B9"/>
    <w:rsid w:val="004C6F17"/>
    <w:rsid w:val="004C743C"/>
    <w:rsid w:val="004C75E0"/>
    <w:rsid w:val="004C7C79"/>
    <w:rsid w:val="004C7CCD"/>
    <w:rsid w:val="004C7DBC"/>
    <w:rsid w:val="004D012A"/>
    <w:rsid w:val="004D0235"/>
    <w:rsid w:val="004D14C0"/>
    <w:rsid w:val="004D1812"/>
    <w:rsid w:val="004D1B3B"/>
    <w:rsid w:val="004D1C20"/>
    <w:rsid w:val="004D218D"/>
    <w:rsid w:val="004D2283"/>
    <w:rsid w:val="004D2E30"/>
    <w:rsid w:val="004D3E8B"/>
    <w:rsid w:val="004D4DFD"/>
    <w:rsid w:val="004D4EE4"/>
    <w:rsid w:val="004D4FBC"/>
    <w:rsid w:val="004D51BF"/>
    <w:rsid w:val="004D57AA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B5A"/>
    <w:rsid w:val="004E2E7C"/>
    <w:rsid w:val="004E301A"/>
    <w:rsid w:val="004E32FB"/>
    <w:rsid w:val="004E36B8"/>
    <w:rsid w:val="004E3F33"/>
    <w:rsid w:val="004E42C5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4DF"/>
    <w:rsid w:val="004F3C95"/>
    <w:rsid w:val="004F3E7E"/>
    <w:rsid w:val="004F4319"/>
    <w:rsid w:val="004F59E0"/>
    <w:rsid w:val="004F5F86"/>
    <w:rsid w:val="004F6173"/>
    <w:rsid w:val="004F6282"/>
    <w:rsid w:val="004F6565"/>
    <w:rsid w:val="004F6C01"/>
    <w:rsid w:val="004F7C4E"/>
    <w:rsid w:val="004F7C7B"/>
    <w:rsid w:val="004F7F2A"/>
    <w:rsid w:val="00500749"/>
    <w:rsid w:val="005007A3"/>
    <w:rsid w:val="00501A82"/>
    <w:rsid w:val="00501E96"/>
    <w:rsid w:val="00502F0F"/>
    <w:rsid w:val="00503112"/>
    <w:rsid w:val="00504167"/>
    <w:rsid w:val="00504186"/>
    <w:rsid w:val="00504CAB"/>
    <w:rsid w:val="0050517A"/>
    <w:rsid w:val="005056F9"/>
    <w:rsid w:val="00506F88"/>
    <w:rsid w:val="00507892"/>
    <w:rsid w:val="00510002"/>
    <w:rsid w:val="005103D3"/>
    <w:rsid w:val="00510A7E"/>
    <w:rsid w:val="00510C62"/>
    <w:rsid w:val="00510DD0"/>
    <w:rsid w:val="00510E8D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0FF3"/>
    <w:rsid w:val="005212B3"/>
    <w:rsid w:val="00521ABB"/>
    <w:rsid w:val="00522188"/>
    <w:rsid w:val="00522CBC"/>
    <w:rsid w:val="00522EB1"/>
    <w:rsid w:val="005250FC"/>
    <w:rsid w:val="005251C7"/>
    <w:rsid w:val="00525828"/>
    <w:rsid w:val="00525CD9"/>
    <w:rsid w:val="00525FA6"/>
    <w:rsid w:val="005260EA"/>
    <w:rsid w:val="0052658E"/>
    <w:rsid w:val="00527335"/>
    <w:rsid w:val="00527851"/>
    <w:rsid w:val="005279FE"/>
    <w:rsid w:val="00527A55"/>
    <w:rsid w:val="00530667"/>
    <w:rsid w:val="005307BE"/>
    <w:rsid w:val="005307F6"/>
    <w:rsid w:val="00530F19"/>
    <w:rsid w:val="0053123B"/>
    <w:rsid w:val="0053146A"/>
    <w:rsid w:val="00531649"/>
    <w:rsid w:val="005319DB"/>
    <w:rsid w:val="00532107"/>
    <w:rsid w:val="00532683"/>
    <w:rsid w:val="00533434"/>
    <w:rsid w:val="00533637"/>
    <w:rsid w:val="00533699"/>
    <w:rsid w:val="00534223"/>
    <w:rsid w:val="00534E32"/>
    <w:rsid w:val="0053525A"/>
    <w:rsid w:val="00535274"/>
    <w:rsid w:val="005365BF"/>
    <w:rsid w:val="005366A4"/>
    <w:rsid w:val="00536904"/>
    <w:rsid w:val="00537821"/>
    <w:rsid w:val="00537885"/>
    <w:rsid w:val="00537A80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5E6"/>
    <w:rsid w:val="00553BF7"/>
    <w:rsid w:val="00553D2C"/>
    <w:rsid w:val="00553E0A"/>
    <w:rsid w:val="005554A3"/>
    <w:rsid w:val="00555A86"/>
    <w:rsid w:val="00555BF8"/>
    <w:rsid w:val="00555EFF"/>
    <w:rsid w:val="0055671D"/>
    <w:rsid w:val="00556C53"/>
    <w:rsid w:val="0055760F"/>
    <w:rsid w:val="005604C8"/>
    <w:rsid w:val="005606C8"/>
    <w:rsid w:val="005617F0"/>
    <w:rsid w:val="00561889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5BF9"/>
    <w:rsid w:val="00566134"/>
    <w:rsid w:val="00566A1C"/>
    <w:rsid w:val="00566FF1"/>
    <w:rsid w:val="005675B6"/>
    <w:rsid w:val="0056791E"/>
    <w:rsid w:val="00567BDF"/>
    <w:rsid w:val="00567F0E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CF8"/>
    <w:rsid w:val="00572F7A"/>
    <w:rsid w:val="005730AA"/>
    <w:rsid w:val="00573427"/>
    <w:rsid w:val="00574144"/>
    <w:rsid w:val="0057436B"/>
    <w:rsid w:val="005743F5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1F9C"/>
    <w:rsid w:val="005822D1"/>
    <w:rsid w:val="005824AB"/>
    <w:rsid w:val="00582DBD"/>
    <w:rsid w:val="00583124"/>
    <w:rsid w:val="0058386E"/>
    <w:rsid w:val="005838CB"/>
    <w:rsid w:val="00583A3A"/>
    <w:rsid w:val="00584EF7"/>
    <w:rsid w:val="00585031"/>
    <w:rsid w:val="00585A5E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0E25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4F8A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727"/>
    <w:rsid w:val="005A19DF"/>
    <w:rsid w:val="005A2089"/>
    <w:rsid w:val="005A2FDE"/>
    <w:rsid w:val="005A3194"/>
    <w:rsid w:val="005A4A73"/>
    <w:rsid w:val="005A5169"/>
    <w:rsid w:val="005A552A"/>
    <w:rsid w:val="005A5909"/>
    <w:rsid w:val="005A5A5E"/>
    <w:rsid w:val="005A5D8E"/>
    <w:rsid w:val="005A6BE1"/>
    <w:rsid w:val="005A707B"/>
    <w:rsid w:val="005A7B47"/>
    <w:rsid w:val="005A7CA1"/>
    <w:rsid w:val="005B0208"/>
    <w:rsid w:val="005B070B"/>
    <w:rsid w:val="005B0A3E"/>
    <w:rsid w:val="005B1122"/>
    <w:rsid w:val="005B2AD8"/>
    <w:rsid w:val="005B309A"/>
    <w:rsid w:val="005B3D61"/>
    <w:rsid w:val="005B4357"/>
    <w:rsid w:val="005B4A42"/>
    <w:rsid w:val="005B5515"/>
    <w:rsid w:val="005B6CC1"/>
    <w:rsid w:val="005B72EA"/>
    <w:rsid w:val="005B73BA"/>
    <w:rsid w:val="005B76B0"/>
    <w:rsid w:val="005B775B"/>
    <w:rsid w:val="005B7D61"/>
    <w:rsid w:val="005C0262"/>
    <w:rsid w:val="005C0A53"/>
    <w:rsid w:val="005C1196"/>
    <w:rsid w:val="005C1760"/>
    <w:rsid w:val="005C19B1"/>
    <w:rsid w:val="005C1C32"/>
    <w:rsid w:val="005C20AF"/>
    <w:rsid w:val="005C25A8"/>
    <w:rsid w:val="005C2686"/>
    <w:rsid w:val="005C2EB3"/>
    <w:rsid w:val="005C3396"/>
    <w:rsid w:val="005C3CEF"/>
    <w:rsid w:val="005C3D6C"/>
    <w:rsid w:val="005C424E"/>
    <w:rsid w:val="005C4CF6"/>
    <w:rsid w:val="005C4EB9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6DE"/>
    <w:rsid w:val="005D3716"/>
    <w:rsid w:val="005D3D90"/>
    <w:rsid w:val="005D4AC4"/>
    <w:rsid w:val="005D4ADE"/>
    <w:rsid w:val="005D4D9F"/>
    <w:rsid w:val="005D53F2"/>
    <w:rsid w:val="005D5410"/>
    <w:rsid w:val="005D6B2A"/>
    <w:rsid w:val="005D6F69"/>
    <w:rsid w:val="005D74DB"/>
    <w:rsid w:val="005D7BA7"/>
    <w:rsid w:val="005D7DDA"/>
    <w:rsid w:val="005E13A2"/>
    <w:rsid w:val="005E14E5"/>
    <w:rsid w:val="005E1B22"/>
    <w:rsid w:val="005E1B47"/>
    <w:rsid w:val="005E4C9A"/>
    <w:rsid w:val="005E4E45"/>
    <w:rsid w:val="005E5CF6"/>
    <w:rsid w:val="005E5F01"/>
    <w:rsid w:val="005E652B"/>
    <w:rsid w:val="005E66C3"/>
    <w:rsid w:val="005E69B6"/>
    <w:rsid w:val="005E6B2C"/>
    <w:rsid w:val="005E6D45"/>
    <w:rsid w:val="005E795F"/>
    <w:rsid w:val="005F165A"/>
    <w:rsid w:val="005F19F8"/>
    <w:rsid w:val="005F1D40"/>
    <w:rsid w:val="005F227D"/>
    <w:rsid w:val="005F2639"/>
    <w:rsid w:val="005F2E74"/>
    <w:rsid w:val="005F3632"/>
    <w:rsid w:val="005F365A"/>
    <w:rsid w:val="005F3900"/>
    <w:rsid w:val="005F3B66"/>
    <w:rsid w:val="005F3C29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6F13"/>
    <w:rsid w:val="005F722C"/>
    <w:rsid w:val="005F7CE3"/>
    <w:rsid w:val="006005C4"/>
    <w:rsid w:val="00600906"/>
    <w:rsid w:val="00600BF7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826"/>
    <w:rsid w:val="00607E22"/>
    <w:rsid w:val="00610001"/>
    <w:rsid w:val="006100DA"/>
    <w:rsid w:val="00610124"/>
    <w:rsid w:val="006106DD"/>
    <w:rsid w:val="006107B5"/>
    <w:rsid w:val="00610BAB"/>
    <w:rsid w:val="00611093"/>
    <w:rsid w:val="00611125"/>
    <w:rsid w:val="006111C0"/>
    <w:rsid w:val="006113AF"/>
    <w:rsid w:val="006115FA"/>
    <w:rsid w:val="00611AB1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0EE"/>
    <w:rsid w:val="0061661C"/>
    <w:rsid w:val="00616A6B"/>
    <w:rsid w:val="006173F1"/>
    <w:rsid w:val="00620382"/>
    <w:rsid w:val="00620857"/>
    <w:rsid w:val="00620F0D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590D"/>
    <w:rsid w:val="00636010"/>
    <w:rsid w:val="006369EF"/>
    <w:rsid w:val="00636DAD"/>
    <w:rsid w:val="00636E65"/>
    <w:rsid w:val="0063734D"/>
    <w:rsid w:val="006401B3"/>
    <w:rsid w:val="006405F3"/>
    <w:rsid w:val="00641B52"/>
    <w:rsid w:val="00641B98"/>
    <w:rsid w:val="00641DE9"/>
    <w:rsid w:val="00641DF5"/>
    <w:rsid w:val="006422D4"/>
    <w:rsid w:val="0064237F"/>
    <w:rsid w:val="00642529"/>
    <w:rsid w:val="00643104"/>
    <w:rsid w:val="0064325B"/>
    <w:rsid w:val="006432C0"/>
    <w:rsid w:val="0064367E"/>
    <w:rsid w:val="00643693"/>
    <w:rsid w:val="00643C17"/>
    <w:rsid w:val="006446A9"/>
    <w:rsid w:val="006451DA"/>
    <w:rsid w:val="00645824"/>
    <w:rsid w:val="00646222"/>
    <w:rsid w:val="00646244"/>
    <w:rsid w:val="00646B58"/>
    <w:rsid w:val="00646CE9"/>
    <w:rsid w:val="00646DE4"/>
    <w:rsid w:val="00647119"/>
    <w:rsid w:val="006503EE"/>
    <w:rsid w:val="00650B93"/>
    <w:rsid w:val="006511EE"/>
    <w:rsid w:val="006515A8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B21"/>
    <w:rsid w:val="00661F5A"/>
    <w:rsid w:val="00662453"/>
    <w:rsid w:val="006631B7"/>
    <w:rsid w:val="006632E4"/>
    <w:rsid w:val="006634AF"/>
    <w:rsid w:val="00663A2D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551"/>
    <w:rsid w:val="0067371E"/>
    <w:rsid w:val="00674296"/>
    <w:rsid w:val="006745B4"/>
    <w:rsid w:val="00674B58"/>
    <w:rsid w:val="006756B6"/>
    <w:rsid w:val="00676A0A"/>
    <w:rsid w:val="00676A9E"/>
    <w:rsid w:val="00676CC0"/>
    <w:rsid w:val="006776A7"/>
    <w:rsid w:val="00677E91"/>
    <w:rsid w:val="00677FC6"/>
    <w:rsid w:val="00677FFE"/>
    <w:rsid w:val="00680176"/>
    <w:rsid w:val="0068114C"/>
    <w:rsid w:val="00681BDA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5FD3"/>
    <w:rsid w:val="00686506"/>
    <w:rsid w:val="00686824"/>
    <w:rsid w:val="00686C76"/>
    <w:rsid w:val="006875CB"/>
    <w:rsid w:val="00687E1D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47B"/>
    <w:rsid w:val="006946B5"/>
    <w:rsid w:val="006946F0"/>
    <w:rsid w:val="00694EDA"/>
    <w:rsid w:val="00694F27"/>
    <w:rsid w:val="00695516"/>
    <w:rsid w:val="00695685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B42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0B1"/>
    <w:rsid w:val="006B5141"/>
    <w:rsid w:val="006B522C"/>
    <w:rsid w:val="006B5494"/>
    <w:rsid w:val="006B54FE"/>
    <w:rsid w:val="006B56DA"/>
    <w:rsid w:val="006B58C4"/>
    <w:rsid w:val="006B6AB0"/>
    <w:rsid w:val="006B6C7E"/>
    <w:rsid w:val="006B6D00"/>
    <w:rsid w:val="006B7262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455"/>
    <w:rsid w:val="006C489E"/>
    <w:rsid w:val="006C48DD"/>
    <w:rsid w:val="006C4F34"/>
    <w:rsid w:val="006C50D0"/>
    <w:rsid w:val="006C50E5"/>
    <w:rsid w:val="006C5B13"/>
    <w:rsid w:val="006C5FB6"/>
    <w:rsid w:val="006C6129"/>
    <w:rsid w:val="006C63B8"/>
    <w:rsid w:val="006C65C1"/>
    <w:rsid w:val="006C68F5"/>
    <w:rsid w:val="006C69C3"/>
    <w:rsid w:val="006C733E"/>
    <w:rsid w:val="006C758D"/>
    <w:rsid w:val="006C7908"/>
    <w:rsid w:val="006C7F52"/>
    <w:rsid w:val="006D07A6"/>
    <w:rsid w:val="006D081F"/>
    <w:rsid w:val="006D0D49"/>
    <w:rsid w:val="006D1C9B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D79BC"/>
    <w:rsid w:val="006D7C44"/>
    <w:rsid w:val="006E02D5"/>
    <w:rsid w:val="006E145A"/>
    <w:rsid w:val="006E16B8"/>
    <w:rsid w:val="006E1944"/>
    <w:rsid w:val="006E20F5"/>
    <w:rsid w:val="006E2AF7"/>
    <w:rsid w:val="006E329B"/>
    <w:rsid w:val="006E43F3"/>
    <w:rsid w:val="006E4532"/>
    <w:rsid w:val="006E53DD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0C7C"/>
    <w:rsid w:val="006F12C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36D1"/>
    <w:rsid w:val="0070397A"/>
    <w:rsid w:val="007039D8"/>
    <w:rsid w:val="00703ACB"/>
    <w:rsid w:val="0070405D"/>
    <w:rsid w:val="0070549B"/>
    <w:rsid w:val="0070562F"/>
    <w:rsid w:val="00705869"/>
    <w:rsid w:val="00705E66"/>
    <w:rsid w:val="00706101"/>
    <w:rsid w:val="007064B8"/>
    <w:rsid w:val="007068E1"/>
    <w:rsid w:val="00707350"/>
    <w:rsid w:val="00707A3E"/>
    <w:rsid w:val="00707B84"/>
    <w:rsid w:val="00710073"/>
    <w:rsid w:val="007103CE"/>
    <w:rsid w:val="00710781"/>
    <w:rsid w:val="0071096C"/>
    <w:rsid w:val="00711605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1F4"/>
    <w:rsid w:val="007145C6"/>
    <w:rsid w:val="00714B77"/>
    <w:rsid w:val="00714C4E"/>
    <w:rsid w:val="00714F69"/>
    <w:rsid w:val="00715D68"/>
    <w:rsid w:val="00715D6A"/>
    <w:rsid w:val="00715E98"/>
    <w:rsid w:val="00715F37"/>
    <w:rsid w:val="007172F3"/>
    <w:rsid w:val="007177D0"/>
    <w:rsid w:val="00717C59"/>
    <w:rsid w:val="00717C6F"/>
    <w:rsid w:val="00717CDE"/>
    <w:rsid w:val="00720178"/>
    <w:rsid w:val="00720188"/>
    <w:rsid w:val="00720298"/>
    <w:rsid w:val="0072047F"/>
    <w:rsid w:val="00720CE8"/>
    <w:rsid w:val="00720EC4"/>
    <w:rsid w:val="00720FEC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CB9"/>
    <w:rsid w:val="00737D0B"/>
    <w:rsid w:val="00737FBF"/>
    <w:rsid w:val="007406B2"/>
    <w:rsid w:val="00740AAA"/>
    <w:rsid w:val="007423C9"/>
    <w:rsid w:val="007424EC"/>
    <w:rsid w:val="007431C0"/>
    <w:rsid w:val="00744C2D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BE7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0FA9"/>
    <w:rsid w:val="007718FE"/>
    <w:rsid w:val="0077192F"/>
    <w:rsid w:val="007719D4"/>
    <w:rsid w:val="00771D13"/>
    <w:rsid w:val="0077206C"/>
    <w:rsid w:val="007723CE"/>
    <w:rsid w:val="00772AF8"/>
    <w:rsid w:val="00772BD9"/>
    <w:rsid w:val="00772CEB"/>
    <w:rsid w:val="00773956"/>
    <w:rsid w:val="00773EF2"/>
    <w:rsid w:val="00774918"/>
    <w:rsid w:val="00774CC5"/>
    <w:rsid w:val="00775147"/>
    <w:rsid w:val="00775BB9"/>
    <w:rsid w:val="0077627D"/>
    <w:rsid w:val="007765B6"/>
    <w:rsid w:val="00776810"/>
    <w:rsid w:val="007770A5"/>
    <w:rsid w:val="0077725A"/>
    <w:rsid w:val="007772FF"/>
    <w:rsid w:val="007778B6"/>
    <w:rsid w:val="00777CF3"/>
    <w:rsid w:val="00781488"/>
    <w:rsid w:val="00781587"/>
    <w:rsid w:val="00781AC9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5F92"/>
    <w:rsid w:val="0078616F"/>
    <w:rsid w:val="0078682F"/>
    <w:rsid w:val="00786A25"/>
    <w:rsid w:val="0078717C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AD2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0F3F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2D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CD2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5868"/>
    <w:rsid w:val="007D61A4"/>
    <w:rsid w:val="007D639C"/>
    <w:rsid w:val="007D68A3"/>
    <w:rsid w:val="007D6A09"/>
    <w:rsid w:val="007D6D8A"/>
    <w:rsid w:val="007D77D5"/>
    <w:rsid w:val="007D7CB5"/>
    <w:rsid w:val="007E0F1A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0A2A"/>
    <w:rsid w:val="007F1AA9"/>
    <w:rsid w:val="007F2A76"/>
    <w:rsid w:val="007F2DE6"/>
    <w:rsid w:val="007F35DA"/>
    <w:rsid w:val="007F3A41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7F7DD1"/>
    <w:rsid w:val="008006EC"/>
    <w:rsid w:val="0080113B"/>
    <w:rsid w:val="00801D23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3F43"/>
    <w:rsid w:val="008043CD"/>
    <w:rsid w:val="008047BD"/>
    <w:rsid w:val="00804DFD"/>
    <w:rsid w:val="0080527E"/>
    <w:rsid w:val="008053A4"/>
    <w:rsid w:val="00805682"/>
    <w:rsid w:val="008059D4"/>
    <w:rsid w:val="00805C4A"/>
    <w:rsid w:val="00805E50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02E"/>
    <w:rsid w:val="00815765"/>
    <w:rsid w:val="00815832"/>
    <w:rsid w:val="00815B48"/>
    <w:rsid w:val="00815BAA"/>
    <w:rsid w:val="00815DD6"/>
    <w:rsid w:val="0081641A"/>
    <w:rsid w:val="0081668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35C"/>
    <w:rsid w:val="0082352B"/>
    <w:rsid w:val="008239E5"/>
    <w:rsid w:val="00823EA7"/>
    <w:rsid w:val="0082492D"/>
    <w:rsid w:val="00824CB9"/>
    <w:rsid w:val="00824E7A"/>
    <w:rsid w:val="00825DFE"/>
    <w:rsid w:val="00826816"/>
    <w:rsid w:val="00826DB9"/>
    <w:rsid w:val="0083056C"/>
    <w:rsid w:val="00831E8A"/>
    <w:rsid w:val="00833225"/>
    <w:rsid w:val="00833532"/>
    <w:rsid w:val="008339A9"/>
    <w:rsid w:val="0083464C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597"/>
    <w:rsid w:val="00842808"/>
    <w:rsid w:val="00842C4E"/>
    <w:rsid w:val="00843215"/>
    <w:rsid w:val="00844132"/>
    <w:rsid w:val="00845749"/>
    <w:rsid w:val="00845CD0"/>
    <w:rsid w:val="008461D5"/>
    <w:rsid w:val="00846F29"/>
    <w:rsid w:val="00846FA1"/>
    <w:rsid w:val="00847391"/>
    <w:rsid w:val="008478FD"/>
    <w:rsid w:val="00847ABE"/>
    <w:rsid w:val="00850041"/>
    <w:rsid w:val="0085020B"/>
    <w:rsid w:val="00850C67"/>
    <w:rsid w:val="008512EA"/>
    <w:rsid w:val="00851343"/>
    <w:rsid w:val="008514A3"/>
    <w:rsid w:val="00852720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57B2E"/>
    <w:rsid w:val="008600AC"/>
    <w:rsid w:val="008600F3"/>
    <w:rsid w:val="00860284"/>
    <w:rsid w:val="0086038C"/>
    <w:rsid w:val="008604BE"/>
    <w:rsid w:val="00860731"/>
    <w:rsid w:val="00860FB3"/>
    <w:rsid w:val="008612EB"/>
    <w:rsid w:val="00862596"/>
    <w:rsid w:val="008627B4"/>
    <w:rsid w:val="00862E48"/>
    <w:rsid w:val="00863219"/>
    <w:rsid w:val="00863BE6"/>
    <w:rsid w:val="008642C8"/>
    <w:rsid w:val="00865023"/>
    <w:rsid w:val="0086595E"/>
    <w:rsid w:val="00865C7F"/>
    <w:rsid w:val="00865CB8"/>
    <w:rsid w:val="0086631B"/>
    <w:rsid w:val="008700A3"/>
    <w:rsid w:val="008700EC"/>
    <w:rsid w:val="0087071B"/>
    <w:rsid w:val="00870AF1"/>
    <w:rsid w:val="00870FF2"/>
    <w:rsid w:val="00871FEC"/>
    <w:rsid w:val="008723E2"/>
    <w:rsid w:val="00872CF9"/>
    <w:rsid w:val="00872FD6"/>
    <w:rsid w:val="00873408"/>
    <w:rsid w:val="00873C32"/>
    <w:rsid w:val="008755AD"/>
    <w:rsid w:val="00875808"/>
    <w:rsid w:val="00875A13"/>
    <w:rsid w:val="00875D32"/>
    <w:rsid w:val="00875FEB"/>
    <w:rsid w:val="00876023"/>
    <w:rsid w:val="00876696"/>
    <w:rsid w:val="0087691F"/>
    <w:rsid w:val="00876A69"/>
    <w:rsid w:val="008816F2"/>
    <w:rsid w:val="008819B9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BE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37AB"/>
    <w:rsid w:val="008945AC"/>
    <w:rsid w:val="00894958"/>
    <w:rsid w:val="00894C84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059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720"/>
    <w:rsid w:val="008B1769"/>
    <w:rsid w:val="008B178D"/>
    <w:rsid w:val="008B1E1C"/>
    <w:rsid w:val="008B221B"/>
    <w:rsid w:val="008B2604"/>
    <w:rsid w:val="008B2E06"/>
    <w:rsid w:val="008B3270"/>
    <w:rsid w:val="008B36D7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0EE9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E7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0C"/>
    <w:rsid w:val="008D45D8"/>
    <w:rsid w:val="008D51A0"/>
    <w:rsid w:val="008D5521"/>
    <w:rsid w:val="008D5D27"/>
    <w:rsid w:val="008D7DE9"/>
    <w:rsid w:val="008D7FFC"/>
    <w:rsid w:val="008E0473"/>
    <w:rsid w:val="008E0945"/>
    <w:rsid w:val="008E1670"/>
    <w:rsid w:val="008E1747"/>
    <w:rsid w:val="008E19F2"/>
    <w:rsid w:val="008E2FA0"/>
    <w:rsid w:val="008E3CF7"/>
    <w:rsid w:val="008E404B"/>
    <w:rsid w:val="008E42B4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7F"/>
    <w:rsid w:val="008F04D6"/>
    <w:rsid w:val="008F06A7"/>
    <w:rsid w:val="008F0B08"/>
    <w:rsid w:val="008F0C5F"/>
    <w:rsid w:val="008F0D85"/>
    <w:rsid w:val="008F1158"/>
    <w:rsid w:val="008F1938"/>
    <w:rsid w:val="008F1A0A"/>
    <w:rsid w:val="008F26FE"/>
    <w:rsid w:val="008F3472"/>
    <w:rsid w:val="008F40AC"/>
    <w:rsid w:val="008F4569"/>
    <w:rsid w:val="008F45CF"/>
    <w:rsid w:val="008F467A"/>
    <w:rsid w:val="008F4BA2"/>
    <w:rsid w:val="008F4C80"/>
    <w:rsid w:val="008F52DA"/>
    <w:rsid w:val="008F540D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0D86"/>
    <w:rsid w:val="0090142F"/>
    <w:rsid w:val="00901721"/>
    <w:rsid w:val="009029F7"/>
    <w:rsid w:val="00902A5A"/>
    <w:rsid w:val="00902FB6"/>
    <w:rsid w:val="00904793"/>
    <w:rsid w:val="009055C7"/>
    <w:rsid w:val="00905A2B"/>
    <w:rsid w:val="00905C7E"/>
    <w:rsid w:val="00905EAC"/>
    <w:rsid w:val="00906254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38"/>
    <w:rsid w:val="009120AB"/>
    <w:rsid w:val="009129FA"/>
    <w:rsid w:val="00913533"/>
    <w:rsid w:val="009136C2"/>
    <w:rsid w:val="00913BF7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40A"/>
    <w:rsid w:val="00917CED"/>
    <w:rsid w:val="00921E40"/>
    <w:rsid w:val="00922866"/>
    <w:rsid w:val="0092340E"/>
    <w:rsid w:val="00923D11"/>
    <w:rsid w:val="00923F12"/>
    <w:rsid w:val="0092455B"/>
    <w:rsid w:val="00924D4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185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3C7A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ADC"/>
    <w:rsid w:val="00953C51"/>
    <w:rsid w:val="00954454"/>
    <w:rsid w:val="00955724"/>
    <w:rsid w:val="00955A3E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1CF"/>
    <w:rsid w:val="0097236F"/>
    <w:rsid w:val="00972374"/>
    <w:rsid w:val="009723DB"/>
    <w:rsid w:val="00972887"/>
    <w:rsid w:val="00972E0C"/>
    <w:rsid w:val="0097351F"/>
    <w:rsid w:val="0097354C"/>
    <w:rsid w:val="009739AE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0F5B"/>
    <w:rsid w:val="009811B4"/>
    <w:rsid w:val="00981678"/>
    <w:rsid w:val="009817EC"/>
    <w:rsid w:val="009819B1"/>
    <w:rsid w:val="00981A14"/>
    <w:rsid w:val="00981DA6"/>
    <w:rsid w:val="00982E88"/>
    <w:rsid w:val="00983159"/>
    <w:rsid w:val="00984324"/>
    <w:rsid w:val="00984DBE"/>
    <w:rsid w:val="00985245"/>
    <w:rsid w:val="009855D7"/>
    <w:rsid w:val="009858C3"/>
    <w:rsid w:val="00985990"/>
    <w:rsid w:val="009860C3"/>
    <w:rsid w:val="0098640F"/>
    <w:rsid w:val="00986CAC"/>
    <w:rsid w:val="00987CD6"/>
    <w:rsid w:val="00987F37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A36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5DAD"/>
    <w:rsid w:val="009A6A67"/>
    <w:rsid w:val="009A6C5D"/>
    <w:rsid w:val="009A6DA0"/>
    <w:rsid w:val="009A70AA"/>
    <w:rsid w:val="009A7A51"/>
    <w:rsid w:val="009A7C7B"/>
    <w:rsid w:val="009B048F"/>
    <w:rsid w:val="009B0594"/>
    <w:rsid w:val="009B0620"/>
    <w:rsid w:val="009B0824"/>
    <w:rsid w:val="009B0D07"/>
    <w:rsid w:val="009B16FE"/>
    <w:rsid w:val="009B1A91"/>
    <w:rsid w:val="009B1D91"/>
    <w:rsid w:val="009B1E13"/>
    <w:rsid w:val="009B22A5"/>
    <w:rsid w:val="009B27E6"/>
    <w:rsid w:val="009B292A"/>
    <w:rsid w:val="009B31C7"/>
    <w:rsid w:val="009B454C"/>
    <w:rsid w:val="009B47E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0DD4"/>
    <w:rsid w:val="009C138F"/>
    <w:rsid w:val="009C176A"/>
    <w:rsid w:val="009C2389"/>
    <w:rsid w:val="009C28C7"/>
    <w:rsid w:val="009C2A8F"/>
    <w:rsid w:val="009C2B42"/>
    <w:rsid w:val="009C2D43"/>
    <w:rsid w:val="009C3F60"/>
    <w:rsid w:val="009C4259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18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59E2"/>
    <w:rsid w:val="009D600F"/>
    <w:rsid w:val="009D622F"/>
    <w:rsid w:val="009D6549"/>
    <w:rsid w:val="009D68DF"/>
    <w:rsid w:val="009D6B11"/>
    <w:rsid w:val="009D7B95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133"/>
    <w:rsid w:val="009E44A7"/>
    <w:rsid w:val="009E495A"/>
    <w:rsid w:val="009E5124"/>
    <w:rsid w:val="009E56EB"/>
    <w:rsid w:val="009E5A55"/>
    <w:rsid w:val="009E5E4C"/>
    <w:rsid w:val="009E5ED9"/>
    <w:rsid w:val="009E6449"/>
    <w:rsid w:val="009E68D0"/>
    <w:rsid w:val="009E7022"/>
    <w:rsid w:val="009E722A"/>
    <w:rsid w:val="009E734E"/>
    <w:rsid w:val="009E74C7"/>
    <w:rsid w:val="009E775E"/>
    <w:rsid w:val="009F056B"/>
    <w:rsid w:val="009F0A83"/>
    <w:rsid w:val="009F2B68"/>
    <w:rsid w:val="009F2DE9"/>
    <w:rsid w:val="009F3CF6"/>
    <w:rsid w:val="009F4060"/>
    <w:rsid w:val="009F43CB"/>
    <w:rsid w:val="009F44AC"/>
    <w:rsid w:val="009F483B"/>
    <w:rsid w:val="009F552D"/>
    <w:rsid w:val="009F553B"/>
    <w:rsid w:val="009F5B94"/>
    <w:rsid w:val="009F5BC2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17A"/>
    <w:rsid w:val="00A0387E"/>
    <w:rsid w:val="00A039E1"/>
    <w:rsid w:val="00A03AD6"/>
    <w:rsid w:val="00A03B2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B6C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2E5"/>
    <w:rsid w:val="00A2439E"/>
    <w:rsid w:val="00A249A6"/>
    <w:rsid w:val="00A24B64"/>
    <w:rsid w:val="00A24E57"/>
    <w:rsid w:val="00A252E0"/>
    <w:rsid w:val="00A25610"/>
    <w:rsid w:val="00A2578A"/>
    <w:rsid w:val="00A25A85"/>
    <w:rsid w:val="00A25B8D"/>
    <w:rsid w:val="00A262F3"/>
    <w:rsid w:val="00A2644F"/>
    <w:rsid w:val="00A26BC2"/>
    <w:rsid w:val="00A27037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6876"/>
    <w:rsid w:val="00A37ABA"/>
    <w:rsid w:val="00A37C59"/>
    <w:rsid w:val="00A40207"/>
    <w:rsid w:val="00A40350"/>
    <w:rsid w:val="00A4076D"/>
    <w:rsid w:val="00A40D20"/>
    <w:rsid w:val="00A40FB0"/>
    <w:rsid w:val="00A41177"/>
    <w:rsid w:val="00A415D5"/>
    <w:rsid w:val="00A41E05"/>
    <w:rsid w:val="00A43292"/>
    <w:rsid w:val="00A43772"/>
    <w:rsid w:val="00A43C65"/>
    <w:rsid w:val="00A43D6D"/>
    <w:rsid w:val="00A43F17"/>
    <w:rsid w:val="00A46923"/>
    <w:rsid w:val="00A46968"/>
    <w:rsid w:val="00A46A36"/>
    <w:rsid w:val="00A4794E"/>
    <w:rsid w:val="00A47EF9"/>
    <w:rsid w:val="00A47F9A"/>
    <w:rsid w:val="00A50454"/>
    <w:rsid w:val="00A51009"/>
    <w:rsid w:val="00A511B5"/>
    <w:rsid w:val="00A522C3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577F3"/>
    <w:rsid w:val="00A60373"/>
    <w:rsid w:val="00A608D5"/>
    <w:rsid w:val="00A618C2"/>
    <w:rsid w:val="00A61985"/>
    <w:rsid w:val="00A61D32"/>
    <w:rsid w:val="00A61F91"/>
    <w:rsid w:val="00A624B2"/>
    <w:rsid w:val="00A63565"/>
    <w:rsid w:val="00A635C5"/>
    <w:rsid w:val="00A63A28"/>
    <w:rsid w:val="00A64438"/>
    <w:rsid w:val="00A64564"/>
    <w:rsid w:val="00A64BCF"/>
    <w:rsid w:val="00A64D8A"/>
    <w:rsid w:val="00A64DE1"/>
    <w:rsid w:val="00A65031"/>
    <w:rsid w:val="00A65148"/>
    <w:rsid w:val="00A6521A"/>
    <w:rsid w:val="00A6522A"/>
    <w:rsid w:val="00A6563D"/>
    <w:rsid w:val="00A6569C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D58"/>
    <w:rsid w:val="00A85EA1"/>
    <w:rsid w:val="00A860D1"/>
    <w:rsid w:val="00A86792"/>
    <w:rsid w:val="00A872CC"/>
    <w:rsid w:val="00A87300"/>
    <w:rsid w:val="00A87C51"/>
    <w:rsid w:val="00A87EF7"/>
    <w:rsid w:val="00A9073F"/>
    <w:rsid w:val="00A911D3"/>
    <w:rsid w:val="00A91326"/>
    <w:rsid w:val="00A91737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28D"/>
    <w:rsid w:val="00A95828"/>
    <w:rsid w:val="00A95B65"/>
    <w:rsid w:val="00A95EA1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0E6F"/>
    <w:rsid w:val="00AA11B0"/>
    <w:rsid w:val="00AA13E6"/>
    <w:rsid w:val="00AA1ADA"/>
    <w:rsid w:val="00AA2AD2"/>
    <w:rsid w:val="00AA2C11"/>
    <w:rsid w:val="00AA31BD"/>
    <w:rsid w:val="00AA325A"/>
    <w:rsid w:val="00AA3E7B"/>
    <w:rsid w:val="00AA440D"/>
    <w:rsid w:val="00AA46F4"/>
    <w:rsid w:val="00AA5491"/>
    <w:rsid w:val="00AA554E"/>
    <w:rsid w:val="00AA57AB"/>
    <w:rsid w:val="00AA629E"/>
    <w:rsid w:val="00AA6656"/>
    <w:rsid w:val="00AA690A"/>
    <w:rsid w:val="00AA7464"/>
    <w:rsid w:val="00AA7528"/>
    <w:rsid w:val="00AA7E5C"/>
    <w:rsid w:val="00AB039E"/>
    <w:rsid w:val="00AB078C"/>
    <w:rsid w:val="00AB0A58"/>
    <w:rsid w:val="00AB0E28"/>
    <w:rsid w:val="00AB212F"/>
    <w:rsid w:val="00AB2192"/>
    <w:rsid w:val="00AB23E0"/>
    <w:rsid w:val="00AB2FCC"/>
    <w:rsid w:val="00AB3944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7A8"/>
    <w:rsid w:val="00AC5F18"/>
    <w:rsid w:val="00AC67FF"/>
    <w:rsid w:val="00AC6A55"/>
    <w:rsid w:val="00AC70AB"/>
    <w:rsid w:val="00AC7565"/>
    <w:rsid w:val="00AC75D9"/>
    <w:rsid w:val="00AC77B2"/>
    <w:rsid w:val="00AC7EA3"/>
    <w:rsid w:val="00AD0173"/>
    <w:rsid w:val="00AD098A"/>
    <w:rsid w:val="00AD0C36"/>
    <w:rsid w:val="00AD1552"/>
    <w:rsid w:val="00AD2644"/>
    <w:rsid w:val="00AD3AA8"/>
    <w:rsid w:val="00AD3B93"/>
    <w:rsid w:val="00AD3F72"/>
    <w:rsid w:val="00AD4D68"/>
    <w:rsid w:val="00AD4ECA"/>
    <w:rsid w:val="00AD5F45"/>
    <w:rsid w:val="00AD5FC7"/>
    <w:rsid w:val="00AD609A"/>
    <w:rsid w:val="00AD624F"/>
    <w:rsid w:val="00AD6A6B"/>
    <w:rsid w:val="00AD75A1"/>
    <w:rsid w:val="00AE065D"/>
    <w:rsid w:val="00AE068A"/>
    <w:rsid w:val="00AE1D04"/>
    <w:rsid w:val="00AE2439"/>
    <w:rsid w:val="00AE3C96"/>
    <w:rsid w:val="00AE3F4C"/>
    <w:rsid w:val="00AE4069"/>
    <w:rsid w:val="00AE40EE"/>
    <w:rsid w:val="00AE4211"/>
    <w:rsid w:val="00AE447F"/>
    <w:rsid w:val="00AE4529"/>
    <w:rsid w:val="00AE518D"/>
    <w:rsid w:val="00AE52B0"/>
    <w:rsid w:val="00AE549D"/>
    <w:rsid w:val="00AE5B5C"/>
    <w:rsid w:val="00AE6137"/>
    <w:rsid w:val="00AE637D"/>
    <w:rsid w:val="00AF0A45"/>
    <w:rsid w:val="00AF158A"/>
    <w:rsid w:val="00AF1E07"/>
    <w:rsid w:val="00AF28FD"/>
    <w:rsid w:val="00AF2FE2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273"/>
    <w:rsid w:val="00B01A1B"/>
    <w:rsid w:val="00B01B9D"/>
    <w:rsid w:val="00B01CB0"/>
    <w:rsid w:val="00B01FB1"/>
    <w:rsid w:val="00B02296"/>
    <w:rsid w:val="00B02AE8"/>
    <w:rsid w:val="00B02AFC"/>
    <w:rsid w:val="00B03680"/>
    <w:rsid w:val="00B0380E"/>
    <w:rsid w:val="00B03C17"/>
    <w:rsid w:val="00B0406A"/>
    <w:rsid w:val="00B0418A"/>
    <w:rsid w:val="00B0594B"/>
    <w:rsid w:val="00B059F3"/>
    <w:rsid w:val="00B063F2"/>
    <w:rsid w:val="00B06670"/>
    <w:rsid w:val="00B06FA7"/>
    <w:rsid w:val="00B079CA"/>
    <w:rsid w:val="00B07BCF"/>
    <w:rsid w:val="00B07C77"/>
    <w:rsid w:val="00B1087F"/>
    <w:rsid w:val="00B10DE2"/>
    <w:rsid w:val="00B10F9B"/>
    <w:rsid w:val="00B11AFE"/>
    <w:rsid w:val="00B131FF"/>
    <w:rsid w:val="00B133EA"/>
    <w:rsid w:val="00B136BF"/>
    <w:rsid w:val="00B1384F"/>
    <w:rsid w:val="00B138AA"/>
    <w:rsid w:val="00B13BF4"/>
    <w:rsid w:val="00B141C8"/>
    <w:rsid w:val="00B14327"/>
    <w:rsid w:val="00B15643"/>
    <w:rsid w:val="00B1589F"/>
    <w:rsid w:val="00B15D50"/>
    <w:rsid w:val="00B172D9"/>
    <w:rsid w:val="00B175A0"/>
    <w:rsid w:val="00B17A8B"/>
    <w:rsid w:val="00B17E47"/>
    <w:rsid w:val="00B20175"/>
    <w:rsid w:val="00B2038F"/>
    <w:rsid w:val="00B211BE"/>
    <w:rsid w:val="00B213A4"/>
    <w:rsid w:val="00B21851"/>
    <w:rsid w:val="00B21D89"/>
    <w:rsid w:val="00B21DB3"/>
    <w:rsid w:val="00B21F5D"/>
    <w:rsid w:val="00B21FB6"/>
    <w:rsid w:val="00B21FFD"/>
    <w:rsid w:val="00B22450"/>
    <w:rsid w:val="00B22F9A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354D"/>
    <w:rsid w:val="00B43820"/>
    <w:rsid w:val="00B446F3"/>
    <w:rsid w:val="00B45EC3"/>
    <w:rsid w:val="00B461A4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25E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4F5B"/>
    <w:rsid w:val="00B551FC"/>
    <w:rsid w:val="00B55C4E"/>
    <w:rsid w:val="00B55DD0"/>
    <w:rsid w:val="00B560E5"/>
    <w:rsid w:val="00B560F1"/>
    <w:rsid w:val="00B56EC4"/>
    <w:rsid w:val="00B56F0A"/>
    <w:rsid w:val="00B5753B"/>
    <w:rsid w:val="00B57822"/>
    <w:rsid w:val="00B5782F"/>
    <w:rsid w:val="00B578C8"/>
    <w:rsid w:val="00B57B6F"/>
    <w:rsid w:val="00B57E13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843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734"/>
    <w:rsid w:val="00B71A3A"/>
    <w:rsid w:val="00B73430"/>
    <w:rsid w:val="00B73B23"/>
    <w:rsid w:val="00B7406A"/>
    <w:rsid w:val="00B75F92"/>
    <w:rsid w:val="00B76026"/>
    <w:rsid w:val="00B760D6"/>
    <w:rsid w:val="00B76AC7"/>
    <w:rsid w:val="00B77677"/>
    <w:rsid w:val="00B77C7E"/>
    <w:rsid w:val="00B77DE6"/>
    <w:rsid w:val="00B80577"/>
    <w:rsid w:val="00B805D8"/>
    <w:rsid w:val="00B80715"/>
    <w:rsid w:val="00B8131D"/>
    <w:rsid w:val="00B81448"/>
    <w:rsid w:val="00B814BB"/>
    <w:rsid w:val="00B81B97"/>
    <w:rsid w:val="00B823DB"/>
    <w:rsid w:val="00B825D2"/>
    <w:rsid w:val="00B82B89"/>
    <w:rsid w:val="00B8361B"/>
    <w:rsid w:val="00B83AA5"/>
    <w:rsid w:val="00B841FC"/>
    <w:rsid w:val="00B84C3B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0C81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4C5D"/>
    <w:rsid w:val="00BB5287"/>
    <w:rsid w:val="00BB5949"/>
    <w:rsid w:val="00BB6A4D"/>
    <w:rsid w:val="00BB765F"/>
    <w:rsid w:val="00BB7F9D"/>
    <w:rsid w:val="00BC05D6"/>
    <w:rsid w:val="00BC0B4F"/>
    <w:rsid w:val="00BC111C"/>
    <w:rsid w:val="00BC1323"/>
    <w:rsid w:val="00BC2D9F"/>
    <w:rsid w:val="00BC3906"/>
    <w:rsid w:val="00BC394B"/>
    <w:rsid w:val="00BC4897"/>
    <w:rsid w:val="00BC56FA"/>
    <w:rsid w:val="00BC59AA"/>
    <w:rsid w:val="00BC59E7"/>
    <w:rsid w:val="00BC5D91"/>
    <w:rsid w:val="00BC6619"/>
    <w:rsid w:val="00BC6860"/>
    <w:rsid w:val="00BC6A16"/>
    <w:rsid w:val="00BC77A3"/>
    <w:rsid w:val="00BC79CD"/>
    <w:rsid w:val="00BC7E2E"/>
    <w:rsid w:val="00BC7F97"/>
    <w:rsid w:val="00BD0010"/>
    <w:rsid w:val="00BD0C3A"/>
    <w:rsid w:val="00BD0F6E"/>
    <w:rsid w:val="00BD0F98"/>
    <w:rsid w:val="00BD154F"/>
    <w:rsid w:val="00BD1872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0BD"/>
    <w:rsid w:val="00BD55A3"/>
    <w:rsid w:val="00BD6515"/>
    <w:rsid w:val="00BD7824"/>
    <w:rsid w:val="00BD7904"/>
    <w:rsid w:val="00BD7911"/>
    <w:rsid w:val="00BD7FEB"/>
    <w:rsid w:val="00BE10B3"/>
    <w:rsid w:val="00BE1549"/>
    <w:rsid w:val="00BE19E9"/>
    <w:rsid w:val="00BE1DA3"/>
    <w:rsid w:val="00BE20F8"/>
    <w:rsid w:val="00BE2133"/>
    <w:rsid w:val="00BE2B32"/>
    <w:rsid w:val="00BE2CAB"/>
    <w:rsid w:val="00BE2CE6"/>
    <w:rsid w:val="00BE317C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34D"/>
    <w:rsid w:val="00BF255F"/>
    <w:rsid w:val="00BF2CB3"/>
    <w:rsid w:val="00BF33CB"/>
    <w:rsid w:val="00BF33D7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99A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868"/>
    <w:rsid w:val="00C078FD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6E35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B29"/>
    <w:rsid w:val="00C25E42"/>
    <w:rsid w:val="00C2726B"/>
    <w:rsid w:val="00C27729"/>
    <w:rsid w:val="00C30038"/>
    <w:rsid w:val="00C30275"/>
    <w:rsid w:val="00C30833"/>
    <w:rsid w:val="00C308AB"/>
    <w:rsid w:val="00C30BC6"/>
    <w:rsid w:val="00C30F00"/>
    <w:rsid w:val="00C312B5"/>
    <w:rsid w:val="00C31A1C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4D1"/>
    <w:rsid w:val="00C36956"/>
    <w:rsid w:val="00C36C41"/>
    <w:rsid w:val="00C36C78"/>
    <w:rsid w:val="00C36DFE"/>
    <w:rsid w:val="00C37013"/>
    <w:rsid w:val="00C372DF"/>
    <w:rsid w:val="00C3748F"/>
    <w:rsid w:val="00C375B2"/>
    <w:rsid w:val="00C37DEB"/>
    <w:rsid w:val="00C37FED"/>
    <w:rsid w:val="00C4030F"/>
    <w:rsid w:val="00C407AF"/>
    <w:rsid w:val="00C40993"/>
    <w:rsid w:val="00C40F73"/>
    <w:rsid w:val="00C4230B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4B37"/>
    <w:rsid w:val="00C56461"/>
    <w:rsid w:val="00C56952"/>
    <w:rsid w:val="00C56E00"/>
    <w:rsid w:val="00C56F21"/>
    <w:rsid w:val="00C60057"/>
    <w:rsid w:val="00C61020"/>
    <w:rsid w:val="00C62C0E"/>
    <w:rsid w:val="00C637E2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E0"/>
    <w:rsid w:val="00C678F4"/>
    <w:rsid w:val="00C67F64"/>
    <w:rsid w:val="00C700B6"/>
    <w:rsid w:val="00C70540"/>
    <w:rsid w:val="00C71157"/>
    <w:rsid w:val="00C71838"/>
    <w:rsid w:val="00C71A73"/>
    <w:rsid w:val="00C71F0D"/>
    <w:rsid w:val="00C72709"/>
    <w:rsid w:val="00C728DE"/>
    <w:rsid w:val="00C72CE9"/>
    <w:rsid w:val="00C7473A"/>
    <w:rsid w:val="00C74C76"/>
    <w:rsid w:val="00C75137"/>
    <w:rsid w:val="00C755B6"/>
    <w:rsid w:val="00C7566E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8D0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2DD"/>
    <w:rsid w:val="00CA279C"/>
    <w:rsid w:val="00CA2A96"/>
    <w:rsid w:val="00CA2C4B"/>
    <w:rsid w:val="00CA30B2"/>
    <w:rsid w:val="00CA374B"/>
    <w:rsid w:val="00CA3F78"/>
    <w:rsid w:val="00CA4034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7C4"/>
    <w:rsid w:val="00CB18F6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3E31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8BB"/>
    <w:rsid w:val="00CC2073"/>
    <w:rsid w:val="00CC2997"/>
    <w:rsid w:val="00CC30A3"/>
    <w:rsid w:val="00CC350A"/>
    <w:rsid w:val="00CC390A"/>
    <w:rsid w:val="00CC4D97"/>
    <w:rsid w:val="00CC57C8"/>
    <w:rsid w:val="00CC5C6A"/>
    <w:rsid w:val="00CC5E4B"/>
    <w:rsid w:val="00CC5E62"/>
    <w:rsid w:val="00CC5E66"/>
    <w:rsid w:val="00CC5F87"/>
    <w:rsid w:val="00CC6DF8"/>
    <w:rsid w:val="00CD001D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0AB"/>
    <w:rsid w:val="00CD4275"/>
    <w:rsid w:val="00CD4597"/>
    <w:rsid w:val="00CD4B35"/>
    <w:rsid w:val="00CD4BC9"/>
    <w:rsid w:val="00CD4CBC"/>
    <w:rsid w:val="00CD4F88"/>
    <w:rsid w:val="00CD558A"/>
    <w:rsid w:val="00CD66DE"/>
    <w:rsid w:val="00CD6C7C"/>
    <w:rsid w:val="00CD6D9D"/>
    <w:rsid w:val="00CD6E57"/>
    <w:rsid w:val="00CD6E66"/>
    <w:rsid w:val="00CD730D"/>
    <w:rsid w:val="00CD74F1"/>
    <w:rsid w:val="00CD79DD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1E2"/>
    <w:rsid w:val="00CE79A9"/>
    <w:rsid w:val="00CE7C7A"/>
    <w:rsid w:val="00CF0384"/>
    <w:rsid w:val="00CF0BF4"/>
    <w:rsid w:val="00CF0FFE"/>
    <w:rsid w:val="00CF16EB"/>
    <w:rsid w:val="00CF17CD"/>
    <w:rsid w:val="00CF1B87"/>
    <w:rsid w:val="00CF1E58"/>
    <w:rsid w:val="00CF4394"/>
    <w:rsid w:val="00CF4B39"/>
    <w:rsid w:val="00CF5BFF"/>
    <w:rsid w:val="00CF5CB9"/>
    <w:rsid w:val="00CF687F"/>
    <w:rsid w:val="00CF6BC0"/>
    <w:rsid w:val="00CF6D56"/>
    <w:rsid w:val="00CF6E08"/>
    <w:rsid w:val="00CF6E30"/>
    <w:rsid w:val="00CF6EE7"/>
    <w:rsid w:val="00CF70EF"/>
    <w:rsid w:val="00D0095D"/>
    <w:rsid w:val="00D00F57"/>
    <w:rsid w:val="00D0182D"/>
    <w:rsid w:val="00D026E8"/>
    <w:rsid w:val="00D029D8"/>
    <w:rsid w:val="00D03836"/>
    <w:rsid w:val="00D0385D"/>
    <w:rsid w:val="00D0493A"/>
    <w:rsid w:val="00D04A32"/>
    <w:rsid w:val="00D04B4A"/>
    <w:rsid w:val="00D04D83"/>
    <w:rsid w:val="00D04DB5"/>
    <w:rsid w:val="00D04FE5"/>
    <w:rsid w:val="00D05450"/>
    <w:rsid w:val="00D05772"/>
    <w:rsid w:val="00D05C25"/>
    <w:rsid w:val="00D05D7B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75"/>
    <w:rsid w:val="00D14EA8"/>
    <w:rsid w:val="00D14EB5"/>
    <w:rsid w:val="00D15689"/>
    <w:rsid w:val="00D1590B"/>
    <w:rsid w:val="00D15D2C"/>
    <w:rsid w:val="00D15E0B"/>
    <w:rsid w:val="00D1626B"/>
    <w:rsid w:val="00D166E1"/>
    <w:rsid w:val="00D16926"/>
    <w:rsid w:val="00D16F25"/>
    <w:rsid w:val="00D17284"/>
    <w:rsid w:val="00D20452"/>
    <w:rsid w:val="00D20651"/>
    <w:rsid w:val="00D20991"/>
    <w:rsid w:val="00D20C2A"/>
    <w:rsid w:val="00D21006"/>
    <w:rsid w:val="00D21C6A"/>
    <w:rsid w:val="00D21E85"/>
    <w:rsid w:val="00D22E43"/>
    <w:rsid w:val="00D233AB"/>
    <w:rsid w:val="00D23F44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19E1"/>
    <w:rsid w:val="00D32FC6"/>
    <w:rsid w:val="00D33105"/>
    <w:rsid w:val="00D3331E"/>
    <w:rsid w:val="00D33859"/>
    <w:rsid w:val="00D33C35"/>
    <w:rsid w:val="00D34BC2"/>
    <w:rsid w:val="00D34F14"/>
    <w:rsid w:val="00D35A1A"/>
    <w:rsid w:val="00D36A96"/>
    <w:rsid w:val="00D37187"/>
    <w:rsid w:val="00D37352"/>
    <w:rsid w:val="00D377D7"/>
    <w:rsid w:val="00D40151"/>
    <w:rsid w:val="00D408EC"/>
    <w:rsid w:val="00D40ADC"/>
    <w:rsid w:val="00D411BE"/>
    <w:rsid w:val="00D41805"/>
    <w:rsid w:val="00D41ED9"/>
    <w:rsid w:val="00D42323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0D86"/>
    <w:rsid w:val="00D51760"/>
    <w:rsid w:val="00D51B0C"/>
    <w:rsid w:val="00D520B3"/>
    <w:rsid w:val="00D526FD"/>
    <w:rsid w:val="00D52CB9"/>
    <w:rsid w:val="00D52F07"/>
    <w:rsid w:val="00D53E16"/>
    <w:rsid w:val="00D5424F"/>
    <w:rsid w:val="00D54E00"/>
    <w:rsid w:val="00D55400"/>
    <w:rsid w:val="00D555B0"/>
    <w:rsid w:val="00D557CF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3C6"/>
    <w:rsid w:val="00D64E21"/>
    <w:rsid w:val="00D65406"/>
    <w:rsid w:val="00D656BE"/>
    <w:rsid w:val="00D6597D"/>
    <w:rsid w:val="00D65997"/>
    <w:rsid w:val="00D65EE0"/>
    <w:rsid w:val="00D65F23"/>
    <w:rsid w:val="00D66325"/>
    <w:rsid w:val="00D663E8"/>
    <w:rsid w:val="00D6697B"/>
    <w:rsid w:val="00D66E74"/>
    <w:rsid w:val="00D66F0A"/>
    <w:rsid w:val="00D6772E"/>
    <w:rsid w:val="00D67B94"/>
    <w:rsid w:val="00D700E1"/>
    <w:rsid w:val="00D701C7"/>
    <w:rsid w:val="00D70312"/>
    <w:rsid w:val="00D70685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3790"/>
    <w:rsid w:val="00D741A3"/>
    <w:rsid w:val="00D74A25"/>
    <w:rsid w:val="00D74C2A"/>
    <w:rsid w:val="00D755A0"/>
    <w:rsid w:val="00D76376"/>
    <w:rsid w:val="00D768AA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4E96"/>
    <w:rsid w:val="00D85C37"/>
    <w:rsid w:val="00D86230"/>
    <w:rsid w:val="00D863B7"/>
    <w:rsid w:val="00D866B2"/>
    <w:rsid w:val="00D868AB"/>
    <w:rsid w:val="00D869D7"/>
    <w:rsid w:val="00D878CB"/>
    <w:rsid w:val="00D90390"/>
    <w:rsid w:val="00D91C47"/>
    <w:rsid w:val="00D91FD7"/>
    <w:rsid w:val="00D92670"/>
    <w:rsid w:val="00D9319E"/>
    <w:rsid w:val="00D9332F"/>
    <w:rsid w:val="00D93E3C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792"/>
    <w:rsid w:val="00DB3A33"/>
    <w:rsid w:val="00DB3CFF"/>
    <w:rsid w:val="00DB3FB0"/>
    <w:rsid w:val="00DB5228"/>
    <w:rsid w:val="00DB526D"/>
    <w:rsid w:val="00DB52B0"/>
    <w:rsid w:val="00DB59CA"/>
    <w:rsid w:val="00DB5FA8"/>
    <w:rsid w:val="00DB65D5"/>
    <w:rsid w:val="00DB6E19"/>
    <w:rsid w:val="00DB7481"/>
    <w:rsid w:val="00DB74AF"/>
    <w:rsid w:val="00DC0301"/>
    <w:rsid w:val="00DC05D1"/>
    <w:rsid w:val="00DC0C01"/>
    <w:rsid w:val="00DC0C95"/>
    <w:rsid w:val="00DC10C2"/>
    <w:rsid w:val="00DC134F"/>
    <w:rsid w:val="00DC1DEF"/>
    <w:rsid w:val="00DC247C"/>
    <w:rsid w:val="00DC262D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C7B16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3596"/>
    <w:rsid w:val="00DD480F"/>
    <w:rsid w:val="00DD508D"/>
    <w:rsid w:val="00DD5DA3"/>
    <w:rsid w:val="00DD61DE"/>
    <w:rsid w:val="00DD648F"/>
    <w:rsid w:val="00DD75D1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3A1"/>
    <w:rsid w:val="00DE7656"/>
    <w:rsid w:val="00DE7DC8"/>
    <w:rsid w:val="00DF02C0"/>
    <w:rsid w:val="00DF0611"/>
    <w:rsid w:val="00DF077D"/>
    <w:rsid w:val="00DF1545"/>
    <w:rsid w:val="00DF2840"/>
    <w:rsid w:val="00DF3021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29EA"/>
    <w:rsid w:val="00E0394F"/>
    <w:rsid w:val="00E03C8A"/>
    <w:rsid w:val="00E044D8"/>
    <w:rsid w:val="00E046D5"/>
    <w:rsid w:val="00E047E4"/>
    <w:rsid w:val="00E04A37"/>
    <w:rsid w:val="00E04DEB"/>
    <w:rsid w:val="00E05A5B"/>
    <w:rsid w:val="00E05F00"/>
    <w:rsid w:val="00E0684E"/>
    <w:rsid w:val="00E109A3"/>
    <w:rsid w:val="00E10D02"/>
    <w:rsid w:val="00E11B48"/>
    <w:rsid w:val="00E11F94"/>
    <w:rsid w:val="00E124DB"/>
    <w:rsid w:val="00E1280C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1681B"/>
    <w:rsid w:val="00E173CF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B26"/>
    <w:rsid w:val="00E36D3B"/>
    <w:rsid w:val="00E37071"/>
    <w:rsid w:val="00E37172"/>
    <w:rsid w:val="00E406CE"/>
    <w:rsid w:val="00E40944"/>
    <w:rsid w:val="00E411A1"/>
    <w:rsid w:val="00E41326"/>
    <w:rsid w:val="00E414DA"/>
    <w:rsid w:val="00E414E8"/>
    <w:rsid w:val="00E41844"/>
    <w:rsid w:val="00E41906"/>
    <w:rsid w:val="00E41A26"/>
    <w:rsid w:val="00E41B8D"/>
    <w:rsid w:val="00E42152"/>
    <w:rsid w:val="00E43710"/>
    <w:rsid w:val="00E438D7"/>
    <w:rsid w:val="00E43D02"/>
    <w:rsid w:val="00E43D53"/>
    <w:rsid w:val="00E43FD8"/>
    <w:rsid w:val="00E44A04"/>
    <w:rsid w:val="00E452A0"/>
    <w:rsid w:val="00E4547F"/>
    <w:rsid w:val="00E46028"/>
    <w:rsid w:val="00E46C22"/>
    <w:rsid w:val="00E47677"/>
    <w:rsid w:val="00E50AC3"/>
    <w:rsid w:val="00E50AE1"/>
    <w:rsid w:val="00E5129A"/>
    <w:rsid w:val="00E52659"/>
    <w:rsid w:val="00E52E62"/>
    <w:rsid w:val="00E5368E"/>
    <w:rsid w:val="00E53838"/>
    <w:rsid w:val="00E54BDD"/>
    <w:rsid w:val="00E54C67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3A0"/>
    <w:rsid w:val="00E57C7E"/>
    <w:rsid w:val="00E60727"/>
    <w:rsid w:val="00E607A9"/>
    <w:rsid w:val="00E60D58"/>
    <w:rsid w:val="00E612E4"/>
    <w:rsid w:val="00E61593"/>
    <w:rsid w:val="00E618AE"/>
    <w:rsid w:val="00E619FD"/>
    <w:rsid w:val="00E61B34"/>
    <w:rsid w:val="00E61EA5"/>
    <w:rsid w:val="00E61F33"/>
    <w:rsid w:val="00E626B2"/>
    <w:rsid w:val="00E62EDE"/>
    <w:rsid w:val="00E6312C"/>
    <w:rsid w:val="00E63B50"/>
    <w:rsid w:val="00E645B3"/>
    <w:rsid w:val="00E646C0"/>
    <w:rsid w:val="00E6492B"/>
    <w:rsid w:val="00E660BA"/>
    <w:rsid w:val="00E66286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77F63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612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379"/>
    <w:rsid w:val="00E92831"/>
    <w:rsid w:val="00E92DBB"/>
    <w:rsid w:val="00E930AA"/>
    <w:rsid w:val="00E936EE"/>
    <w:rsid w:val="00E93B2A"/>
    <w:rsid w:val="00E9449C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560"/>
    <w:rsid w:val="00EA4E9D"/>
    <w:rsid w:val="00EA4F04"/>
    <w:rsid w:val="00EA554D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1D0A"/>
    <w:rsid w:val="00EB2F59"/>
    <w:rsid w:val="00EB327C"/>
    <w:rsid w:val="00EB3B0E"/>
    <w:rsid w:val="00EB41D9"/>
    <w:rsid w:val="00EB4622"/>
    <w:rsid w:val="00EB47E1"/>
    <w:rsid w:val="00EB54D2"/>
    <w:rsid w:val="00EB56A5"/>
    <w:rsid w:val="00EB5BC4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578"/>
    <w:rsid w:val="00EC588E"/>
    <w:rsid w:val="00EC5CE8"/>
    <w:rsid w:val="00EC6790"/>
    <w:rsid w:val="00EC6ABC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3C25"/>
    <w:rsid w:val="00ED4112"/>
    <w:rsid w:val="00ED466D"/>
    <w:rsid w:val="00ED48A3"/>
    <w:rsid w:val="00ED48BC"/>
    <w:rsid w:val="00ED4D9C"/>
    <w:rsid w:val="00ED53CB"/>
    <w:rsid w:val="00ED5D57"/>
    <w:rsid w:val="00ED665A"/>
    <w:rsid w:val="00ED685E"/>
    <w:rsid w:val="00ED6AC7"/>
    <w:rsid w:val="00ED6E41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718"/>
    <w:rsid w:val="00EF18F6"/>
    <w:rsid w:val="00EF28CA"/>
    <w:rsid w:val="00EF301D"/>
    <w:rsid w:val="00EF3C85"/>
    <w:rsid w:val="00EF3CCB"/>
    <w:rsid w:val="00EF438B"/>
    <w:rsid w:val="00EF4596"/>
    <w:rsid w:val="00EF4D23"/>
    <w:rsid w:val="00EF4DED"/>
    <w:rsid w:val="00EF510F"/>
    <w:rsid w:val="00EF51FB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4ED"/>
    <w:rsid w:val="00F0538E"/>
    <w:rsid w:val="00F05442"/>
    <w:rsid w:val="00F05F98"/>
    <w:rsid w:val="00F06712"/>
    <w:rsid w:val="00F071B8"/>
    <w:rsid w:val="00F074BA"/>
    <w:rsid w:val="00F07714"/>
    <w:rsid w:val="00F07A57"/>
    <w:rsid w:val="00F07A93"/>
    <w:rsid w:val="00F07BDF"/>
    <w:rsid w:val="00F07DE3"/>
    <w:rsid w:val="00F07FE9"/>
    <w:rsid w:val="00F1016F"/>
    <w:rsid w:val="00F1050A"/>
    <w:rsid w:val="00F10653"/>
    <w:rsid w:val="00F106AC"/>
    <w:rsid w:val="00F10A88"/>
    <w:rsid w:val="00F11243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09C"/>
    <w:rsid w:val="00F25566"/>
    <w:rsid w:val="00F26136"/>
    <w:rsid w:val="00F265EB"/>
    <w:rsid w:val="00F266D7"/>
    <w:rsid w:val="00F26991"/>
    <w:rsid w:val="00F26A9A"/>
    <w:rsid w:val="00F26CC5"/>
    <w:rsid w:val="00F26ECD"/>
    <w:rsid w:val="00F27596"/>
    <w:rsid w:val="00F278E1"/>
    <w:rsid w:val="00F27915"/>
    <w:rsid w:val="00F279D9"/>
    <w:rsid w:val="00F27BB3"/>
    <w:rsid w:val="00F30200"/>
    <w:rsid w:val="00F30209"/>
    <w:rsid w:val="00F3053F"/>
    <w:rsid w:val="00F31D63"/>
    <w:rsid w:val="00F3262D"/>
    <w:rsid w:val="00F330AF"/>
    <w:rsid w:val="00F3363D"/>
    <w:rsid w:val="00F33CA1"/>
    <w:rsid w:val="00F345A3"/>
    <w:rsid w:val="00F34FE9"/>
    <w:rsid w:val="00F36925"/>
    <w:rsid w:val="00F36A0B"/>
    <w:rsid w:val="00F37371"/>
    <w:rsid w:val="00F4023A"/>
    <w:rsid w:val="00F403C1"/>
    <w:rsid w:val="00F4078E"/>
    <w:rsid w:val="00F40832"/>
    <w:rsid w:val="00F40F8B"/>
    <w:rsid w:val="00F41232"/>
    <w:rsid w:val="00F41790"/>
    <w:rsid w:val="00F41D2C"/>
    <w:rsid w:val="00F42417"/>
    <w:rsid w:val="00F42532"/>
    <w:rsid w:val="00F43294"/>
    <w:rsid w:val="00F43AE7"/>
    <w:rsid w:val="00F44919"/>
    <w:rsid w:val="00F44D58"/>
    <w:rsid w:val="00F45118"/>
    <w:rsid w:val="00F4523F"/>
    <w:rsid w:val="00F473A2"/>
    <w:rsid w:val="00F47F78"/>
    <w:rsid w:val="00F50AAB"/>
    <w:rsid w:val="00F50CFC"/>
    <w:rsid w:val="00F520E0"/>
    <w:rsid w:val="00F52607"/>
    <w:rsid w:val="00F53522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490A"/>
    <w:rsid w:val="00F659CA"/>
    <w:rsid w:val="00F65ECF"/>
    <w:rsid w:val="00F70158"/>
    <w:rsid w:val="00F70321"/>
    <w:rsid w:val="00F70395"/>
    <w:rsid w:val="00F7061E"/>
    <w:rsid w:val="00F71682"/>
    <w:rsid w:val="00F71E3A"/>
    <w:rsid w:val="00F71F08"/>
    <w:rsid w:val="00F7216E"/>
    <w:rsid w:val="00F7222E"/>
    <w:rsid w:val="00F73290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77D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BB7"/>
    <w:rsid w:val="00F83F72"/>
    <w:rsid w:val="00F84078"/>
    <w:rsid w:val="00F8463F"/>
    <w:rsid w:val="00F84CF6"/>
    <w:rsid w:val="00F853E1"/>
    <w:rsid w:val="00F8546F"/>
    <w:rsid w:val="00F859A5"/>
    <w:rsid w:val="00F867CD"/>
    <w:rsid w:val="00F8740B"/>
    <w:rsid w:val="00F87E4F"/>
    <w:rsid w:val="00F90275"/>
    <w:rsid w:val="00F90553"/>
    <w:rsid w:val="00F91989"/>
    <w:rsid w:val="00F91CFF"/>
    <w:rsid w:val="00F91ED4"/>
    <w:rsid w:val="00F92029"/>
    <w:rsid w:val="00F92ABB"/>
    <w:rsid w:val="00F92C56"/>
    <w:rsid w:val="00F93893"/>
    <w:rsid w:val="00F93A91"/>
    <w:rsid w:val="00F93D4F"/>
    <w:rsid w:val="00F93F3E"/>
    <w:rsid w:val="00F943DC"/>
    <w:rsid w:val="00F945C3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5A8"/>
    <w:rsid w:val="00FB0BC3"/>
    <w:rsid w:val="00FB0CA6"/>
    <w:rsid w:val="00FB0FED"/>
    <w:rsid w:val="00FB22AD"/>
    <w:rsid w:val="00FB28F5"/>
    <w:rsid w:val="00FB29E6"/>
    <w:rsid w:val="00FB2FBE"/>
    <w:rsid w:val="00FB302E"/>
    <w:rsid w:val="00FB3342"/>
    <w:rsid w:val="00FB36CA"/>
    <w:rsid w:val="00FB3BD0"/>
    <w:rsid w:val="00FB3CCA"/>
    <w:rsid w:val="00FB406E"/>
    <w:rsid w:val="00FB4539"/>
    <w:rsid w:val="00FB486D"/>
    <w:rsid w:val="00FB4A88"/>
    <w:rsid w:val="00FB4E1A"/>
    <w:rsid w:val="00FB53EF"/>
    <w:rsid w:val="00FB54D8"/>
    <w:rsid w:val="00FB5B7F"/>
    <w:rsid w:val="00FB6248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D0628"/>
    <w:rsid w:val="00FD0B00"/>
    <w:rsid w:val="00FD0F0E"/>
    <w:rsid w:val="00FD1219"/>
    <w:rsid w:val="00FD14EA"/>
    <w:rsid w:val="00FD1832"/>
    <w:rsid w:val="00FD1CAD"/>
    <w:rsid w:val="00FD1D30"/>
    <w:rsid w:val="00FD1F5F"/>
    <w:rsid w:val="00FD29B4"/>
    <w:rsid w:val="00FD2F5F"/>
    <w:rsid w:val="00FD2F8E"/>
    <w:rsid w:val="00FD3CD8"/>
    <w:rsid w:val="00FD49C2"/>
    <w:rsid w:val="00FD4D8C"/>
    <w:rsid w:val="00FD5551"/>
    <w:rsid w:val="00FD5A92"/>
    <w:rsid w:val="00FD5B5B"/>
    <w:rsid w:val="00FD6098"/>
    <w:rsid w:val="00FD683B"/>
    <w:rsid w:val="00FD70E9"/>
    <w:rsid w:val="00FD77E0"/>
    <w:rsid w:val="00FD7CB5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546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2602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."/>
  <w:listSeparator w:val=","/>
  <w15:docId w15:val="{B551E728-ECA3-40E2-96F7-1EDFF6E55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uiPriority w:val="99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1E2EB2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javier.carrillo@enel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yperlink" Target="mailto:rodrigo.ulloa@enel.com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PGBisOwgfnqHnbOP0Y7Qx62mpiF2wIAcHHo5Ge2YtJA=</DigestValue>
    </Reference>
    <Reference Type="http://www.w3.org/2000/09/xmldsig#Object" URI="#idOfficeObject">
      <DigestMethod Algorithm="http://www.w3.org/2001/04/xmlenc#sha256"/>
      <DigestValue>YwIG3NnlHuinAWF4Z7x3WK+d9+mH3Sv8YHcA13wbEDI=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2vUXK7cDtoRIhYUBZxUtx1VeIDb18SCUKryfW9q5f3M=</DigestValue>
    </Reference>
    <Reference Type="http://www.w3.org/2000/09/xmldsig#Object" URI="#idValidSigLnImg">
      <DigestMethod Algorithm="http://www.w3.org/2001/04/xmlenc#sha256"/>
      <DigestValue>p4DgMGJCFfenpGq/lQFcq4au4Gfy1T3LXMr93SUEKd8=</DigestValue>
    </Reference>
    <Reference Type="http://www.w3.org/2000/09/xmldsig#Object" URI="#idInvalidSigLnImg">
      <DigestMethod Algorithm="http://www.w3.org/2001/04/xmlenc#sha256"/>
      <DigestValue>qZ2bIkIPXel2C6WnMnD4wcpC8NIkJmIqkAue1EDJk1Q=</DigestValue>
    </Reference>
  </SignedInfo>
  <SignatureValue>Sr6M7SZbt9kbWUdtvEXMtaMNg/hIvCjEqSWWnHT1EI5PxQq3F6umvS4zHMmrq6iJD7D9vtc9z8Vn
A41GOKlmr9+KYPmyhgGfWYdEx9ZWUGpBCKsUpSeyXKFE/uTV/KChZkb6qrbrJTkakuXZsVoDWhWe
9PxisAOuqj7mtHhN5mx5k0bq7jiASvKYp/dEIXhMloKHbdhSo8nW0qyaG5QiL4Y9oEgJ03Pn4Kaq
2Wo2Qen6ZebLo70Xx8y1DHh+EIXzFwjZlNPOk9f25MEFKGvEuZBGrPWZ6CbTUL5mJkMeJwXVZKVG
hPSaDXQeIiSxC3Bp+InRBObP944wS04IBuH0WA==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xdvUn+z8yU5wnmGlg44qj52ZteRd2jk5kxecFk0ibKs=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C13heiLDxxNOVIdegOdO3tR2un8YlGWQ2/8ssC5pbz0=</DigestValue>
      </Reference>
      <Reference URI="/word/endnotes.xml?ContentType=application/vnd.openxmlformats-officedocument.wordprocessingml.endnotes+xml">
        <DigestMethod Algorithm="http://www.w3.org/2001/04/xmlenc#sha256"/>
        <DigestValue>3JCsHiodFBApfoIiMTfecCoiR42rY8YeQ/Sq2pVv9/I=</DigestValue>
      </Reference>
      <Reference URI="/word/fontTable.xml?ContentType=application/vnd.openxmlformats-officedocument.wordprocessingml.fontTable+xml">
        <DigestMethod Algorithm="http://www.w3.org/2001/04/xmlenc#sha256"/>
        <DigestValue>pyVXMM3ipRTZxCRP3UZdMwXHHiQEt//DINpkSQAzeQM=</DigestValue>
      </Reference>
      <Reference URI="/word/footer1.xml?ContentType=application/vnd.openxmlformats-officedocument.wordprocessingml.footer+xml">
        <DigestMethod Algorithm="http://www.w3.org/2001/04/xmlenc#sha256"/>
        <DigestValue>wNm+YJ3cPRujHKrwi7bSi9CqKu23TzvfEP6wROCnjBQ=</DigestValue>
      </Reference>
      <Reference URI="/word/footer2.xml?ContentType=application/vnd.openxmlformats-officedocument.wordprocessingml.footer+xml">
        <DigestMethod Algorithm="http://www.w3.org/2001/04/xmlenc#sha256"/>
        <DigestValue>JdXhvBnz1HhvWSCkgYrV7jrcFaGY1f0IaD4/wmvJCMc=</DigestValue>
      </Reference>
      <Reference URI="/word/footnotes.xml?ContentType=application/vnd.openxmlformats-officedocument.wordprocessingml.footnotes+xml">
        <DigestMethod Algorithm="http://www.w3.org/2001/04/xmlenc#sha256"/>
        <DigestValue>fEa83PlkLHLqP8zVO/OF7AsNfJ7DXnWw4fctFo+xuhI=</DigestValue>
      </Reference>
      <Reference URI="/word/header1.xml?ContentType=application/vnd.openxmlformats-officedocument.wordprocessingml.header+xml">
        <DigestMethod Algorithm="http://www.w3.org/2001/04/xmlenc#sha256"/>
        <DigestValue>AexM98JbikYaJVsMHpxY41XrLpFKRV5tL5j7KAwlfpc=</DigestValue>
      </Reference>
      <Reference URI="/word/header2.xml?ContentType=application/vnd.openxmlformats-officedocument.wordprocessingml.header+xml">
        <DigestMethod Algorithm="http://www.w3.org/2001/04/xmlenc#sha256"/>
        <DigestValue>e6SR4i3vr8YeFY9mr3ViDHzGN3V/FzKwbT/n7DBTa8M=</DigestValue>
      </Reference>
      <Reference URI="/word/header3.xml?ContentType=application/vnd.openxmlformats-officedocument.wordprocessingml.header+xml">
        <DigestMethod Algorithm="http://www.w3.org/2001/04/xmlenc#sha256"/>
        <DigestValue>zdKKHjJ/fDkaFK/7J738Vz6RiI2YGnv2Oh9XHyD+3co=</DigestValue>
      </Reference>
      <Reference URI="/word/header4.xml?ContentType=application/vnd.openxmlformats-officedocument.wordprocessingml.header+xml">
        <DigestMethod Algorithm="http://www.w3.org/2001/04/xmlenc#sha256"/>
        <DigestValue>87bNaVbdX0hLF3QBo136xb84HVSGfmeGG76UbYYP2Og=</DigestValue>
      </Reference>
      <Reference URI="/word/header5.xml?ContentType=application/vnd.openxmlformats-officedocument.wordprocessingml.header+xml">
        <DigestMethod Algorithm="http://www.w3.org/2001/04/xmlenc#sha256"/>
        <DigestValue>V9CXaQ5W1Z/9OQVdqcBzXQTFe/SdgU+hW3z70iDbISM=</DigestValue>
      </Reference>
      <Reference URI="/word/media/image1.emf?ContentType=image/x-emf">
        <DigestMethod Algorithm="http://www.w3.org/2001/04/xmlenc#sha256"/>
        <DigestValue>z4tBDWZjMkEqDvXStQ44SCWn6Ck/ynJo/JhCz41mpsU=</DigestValue>
      </Reference>
      <Reference URI="/word/media/image2.emf?ContentType=image/x-emf">
        <DigestMethod Algorithm="http://www.w3.org/2001/04/xmlenc#sha256"/>
        <DigestValue>gAY/82g02GEIgpc/v21fiyW6oaLVYuwGarWgHOGoCzg=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zKIEGMiKP9/u48DW5ra5asLiLwFH/3cPog8O9hj/TgE=</DigestValue>
      </Reference>
      <Reference URI="/word/settings.xml?ContentType=application/vnd.openxmlformats-officedocument.wordprocessingml.settings+xml">
        <DigestMethod Algorithm="http://www.w3.org/2001/04/xmlenc#sha256"/>
        <DigestValue>1jWc8M3HwYHzD9VdewhidhE22LjUqJvztQXypBcAEMw=</DigestValue>
      </Reference>
      <Reference URI="/word/styles.xml?ContentType=application/vnd.openxmlformats-officedocument.wordprocessingml.styles+xml">
        <DigestMethod Algorithm="http://www.w3.org/2001/04/xmlenc#sha256"/>
        <DigestValue>PIXV4wYJDIIZm0Exnkhw/h5HeZNA2nGJ4mm8mg71/JE=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2019-11-05T12:52:14Z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f//////////////////////////////////4PL//////////////////////////////////+D4///////////////////////////////////g+f//////////////////////////////////4P///////////////////////////////////+Dw///////////////////////////////////g/v//////////////////////////////////4P///////////////////////////////////+Dq///////////////////////////////////gAP//////////////////////////////////4AD//////////////////////////////////+AD///////////////////////////////////gc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D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2019-11-05T12:52:14Z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AIAAAAFAAAAAQAAAODhEAsAAAAAeH+EGgMAAACQqZYC6IeEGgAAAAB4f4QaBMRdAgMAAAAMxF0CAQAAANi07g/4IJYCfbpZAhBEUwCAAQF3DVz8dt9b/HYQRFMAZAEAAL5meHW+Znh1wIbnDwAIAAAAAgAAAAAAADBEUwBRbnh1AAAAAAAAAABkRVMABgAAAFhFUwAGAAAAAAAAAAAAAABYRVMAaERTALbtd3UAAAAAAAIAAAAAUwAGAAAAWEVTAAYAAABMEnl1AAAAAAAAAABYRVMABgAAAAAAAACURFMAmDB3dQAAAAAAAgAAWEVT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XZlgCNwsAAAAAAgAAAEjQUwD4cyULWc0XZvhzJQsAAAAAAgAAAAAAAAABAAAAfNATZvBzJQsBAAAA0NgTZlzQUwDExRdm+HMlC3zQE2ZEdCULaNBTABaKFWbwcyULgNBTAPVrFGZEdCULvmZ4db5meHUAAAAAAAgAAAACAAAAAAAAuNBTAFFueHUAAAAAAAAAAO7RUwAHAAAA4NFTAAcAAAAAAAAAAAAAAODRUwDw0FMAtu13dQAAAAAAAgAAAABTAAcAAADg0VMABwAAAEwSeXUAAAAAAAAAAODRUwAHAAAAAAAAABzRUwCYMHd1AAAAAAACAADg0V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FMA03ReAoPI/GvvyPxrRq1rAmCpCAtwNtIahFDnD8UWIXoiAIoBTGZTACBmUwAoioQaIA0AhORoUwAVrmsCIA0AhAAAAABgqQgL+P61BdBnUwDkTZYChlDnDwAAAADkTZYCIA0AAIRQ5w8BAAAAAAAAAAcAAACEUOcPAAAAAAAAAABUZlMA30xdAiAAAAD/////AAAAAAAAAAAVAAAAAAAAAHAAAAABAAAAAQAAACQAAAAkAAAAEAAAAAAAAAAAAAgL+P61BQFmAQD/////6xQKJRRnUwAUZ1MAqJhrAgAAAABEaVMAYKkIC7iYawLrFAolEDw3C9RmUwBWOf12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3//////////////////////////////////8Dy///////////////////////////////////A+P//////////////////////////////////wPn//////////////////////////////////8D////////////////////////////////////A8P//////////////////////////////////wP7//////////////////////////////////8D////////////////////////////////////A6v//////////////////////////////////wAD//////////////////////////////////8AA///////////////////////////////////AA///////////////////////////////////wH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Q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B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E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Q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B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E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Q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B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E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Q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B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E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Q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B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E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Q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B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E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Q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B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E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Q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B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E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Q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B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E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Q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B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E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Q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B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E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Q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B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E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Q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B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E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Q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B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E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Q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E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Q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E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Q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B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E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Q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B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E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Q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B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E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Q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B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E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Q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B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E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Q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B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E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Q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B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E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Q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B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E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Q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B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E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Q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B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E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Q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B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E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Q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B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E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Q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B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E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Q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B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E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Q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B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E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Q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B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E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Q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B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E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Q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B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E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Q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B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Td4mm7nccvbwDmGG8A///AAAAAMZ1floAAGSZUwCHCgAAAAAAABiMiAC4mFMAaPPHdQAAAAAAAENoYXJVcHBlclcAioQAYIuEADixDgvwkoQAEJlTAIABAXcNXPx231v8dhCZUwBkAQAAvmZ4db5meHUA7LgFAAgAAAACAAAAAAAAMJlTAFFueHUAAAAAAAAAAGqaUwAJAAAAWJpTAAkAAAAAAAAAAAAAAFiaUwBomVMAtu13dQAAAAAAAgAAAABTAAkAAABYmlMACQAAAEwSeXUAAAAAAAAAAFiaUwAJAAAAAAAAAJSZUwCYMHd1AAAAAAACAABYmlM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dmWAI3CwAAAAACAAAASNBTAPhzJQtZzRdm+HMlCwAAAAACAAAAAAAAAAEAAAB80BNm8HMlCwEAAADQ2BNmXNBTAMTFF2b4cyULfNATZkR0JQto0FMAFooVZvBzJQuA0FMA9WsUZkR0JQu+Znh1vmZ4dQAAAAAACAAAAAIAAAAAAAC40FMAUW54dQAAAAAAAAAA7tFTAAcAAADg0VMABwAAAAAAAAAAAAAA4NFTAPDQUwC27Xd1AAAAAAACAAAAAFMABwAAAODRUwAHAAAATBJ5dQAAAAAAAAAA4NFTAAcAAAAAAAAAHNFTAJgwd3UAAAAAAAIAAODRU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AIAAAAFAAAAAQAAAODhEAsAAAAAeH+EGgMAAACQqZYC6IeEGgAAAAB4f4QaBMRdAgMAAAAMxF0CAQAAANi07g/4IJYCfbpZAhBEUwCAAQF3DVz8dt9b/HYQRFMAZAEAAL5meHW+Znh1wIbnDwAIAAAAAgAAAAAAADBEUwBRbnh1AAAAAAAAAABkRVMABgAAAFhFUwAGAAAAAAAAAAAAAABYRVMAaERTALbtd3UAAAAAAAIAAAAAUwAGAAAAWEVTAAYAAABMEnl1AAAAAAAAAABYRVMABgAAAAAAAACURFMAmDB3dQAAAAAAAgAAWEVT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ICxhGWRsDo/x23CG0ArEXARwAAAAAcDbSGrhnUwBYESFEIgCKAeYjtAJ4ZlMAAAAAAGCpCAu4Z1MAJIiAEsBmUwB2I7QCUwBlAGcAbwBlACAAVQBJAAAAAACSI7QCkGdTAOEAAAA4ZlMAzsBsAuiMuA/hAAAAAQAAADZGWRsAAFMAccBsAgQAAAAFAAAAAAAAAAAAAAAAAAAANkZZG0RoUwDCIrQCeIrFDwQAAABgqQgLAAAAAOYitAIAAAAAAABlAGcAbwBlACAAVQBJAAAACmgUZ1MAFGdTAOEAAACwZlMAAAAAABhGWRsAAAAAAQAAAAAAAADUZlMAVjn9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9///////////////////////////////////A8v//////////////////////////////////wPj//////////////////////////////////8D5///////////////////////////////////A////////////////////////////////////wPD//////////////////////////////////8D+///////////////////////////////////A////////////////////////////////////wOr//////////////////////////////////8AA///////////////////////////////////AAP//////////////////////////////////wAP//////////////////////////////////8Bw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P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E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Q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B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E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Q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B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E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Q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B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E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Q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B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E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l1O9J1RhgsuEvYxy6jz3LRFc3HhX3uCCOsXYgKw8E0U=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Vc/9Nel5JhqZwMGelpe9nWjXGikhBMA5vyl4Z77f4kI=</DigestValue>
    </Reference>
    <Reference Type="http://www.w3.org/2000/09/xmldsig#Object" URI="#idValidSigLnImg">
      <DigestMethod Algorithm="http://www.w3.org/2001/04/xmlenc#sha256"/>
      <DigestValue>ByOKLZvAmDq8aXFPNWKHKoSLW571i5G7l8KuCPgsUjU=</DigestValue>
    </Reference>
    <Reference Type="http://www.w3.org/2000/09/xmldsig#Object" URI="#idInvalidSigLnImg">
      <DigestMethod Algorithm="http://www.w3.org/2001/04/xmlenc#sha256"/>
      <DigestValue>SaaiX6HBiYmjUouxjyQmx4jhZpFhl/3Z3592OezLTvk=</DigestValue>
    </Reference>
  </SignedInfo>
  <SignatureValue>YJenpDHNyVuafhO5DFEldsV4tE3oCqAm+PIV56sJbeCm4sJSdBAETBF8GzBSSZoJ+BmdzDByL8OB
fMyHkHDox0Cnncs6MLR5XVbEKo1kq041mvH3z/pLO3MhUoKoqeva/UMYOeIwgvS1+QojjnuG2yIF
/KRW01hoRwHwTq3Ed60xvDuNxdxPh5AFIfUQ92fCO82zKUlc/n6BnRB4JHkG+zlVoTDSWI0JHCnj
9dLHQQsK4Y/Zhxi6daP1ANPQpYpkAn7KeVH26L3TCHYeVa/J6EcrWOO6l2w4tmApSCEbcYiGTFpc
YnQ3YSEkBTfUxQ1S6PmPjJ+tUfHRUwWUuoUpEg==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xdvUn+z8yU5wnmGlg44qj52ZteRd2jk5kxecFk0ibKs=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C13heiLDxxNOVIdegOdO3tR2un8YlGWQ2/8ssC5pbz0=</DigestValue>
      </Reference>
      <Reference URI="/word/endnotes.xml?ContentType=application/vnd.openxmlformats-officedocument.wordprocessingml.endnotes+xml">
        <DigestMethod Algorithm="http://www.w3.org/2001/04/xmlenc#sha256"/>
        <DigestValue>3JCsHiodFBApfoIiMTfecCoiR42rY8YeQ/Sq2pVv9/I=</DigestValue>
      </Reference>
      <Reference URI="/word/fontTable.xml?ContentType=application/vnd.openxmlformats-officedocument.wordprocessingml.fontTable+xml">
        <DigestMethod Algorithm="http://www.w3.org/2001/04/xmlenc#sha256"/>
        <DigestValue>pyVXMM3ipRTZxCRP3UZdMwXHHiQEt//DINpkSQAzeQM=</DigestValue>
      </Reference>
      <Reference URI="/word/footer1.xml?ContentType=application/vnd.openxmlformats-officedocument.wordprocessingml.footer+xml">
        <DigestMethod Algorithm="http://www.w3.org/2001/04/xmlenc#sha256"/>
        <DigestValue>wNm+YJ3cPRujHKrwi7bSi9CqKu23TzvfEP6wROCnjBQ=</DigestValue>
      </Reference>
      <Reference URI="/word/footer2.xml?ContentType=application/vnd.openxmlformats-officedocument.wordprocessingml.footer+xml">
        <DigestMethod Algorithm="http://www.w3.org/2001/04/xmlenc#sha256"/>
        <DigestValue>JdXhvBnz1HhvWSCkgYrV7jrcFaGY1f0IaD4/wmvJCMc=</DigestValue>
      </Reference>
      <Reference URI="/word/footnotes.xml?ContentType=application/vnd.openxmlformats-officedocument.wordprocessingml.footnotes+xml">
        <DigestMethod Algorithm="http://www.w3.org/2001/04/xmlenc#sha256"/>
        <DigestValue>fEa83PlkLHLqP8zVO/OF7AsNfJ7DXnWw4fctFo+xuhI=</DigestValue>
      </Reference>
      <Reference URI="/word/header1.xml?ContentType=application/vnd.openxmlformats-officedocument.wordprocessingml.header+xml">
        <DigestMethod Algorithm="http://www.w3.org/2001/04/xmlenc#sha256"/>
        <DigestValue>AexM98JbikYaJVsMHpxY41XrLpFKRV5tL5j7KAwlfpc=</DigestValue>
      </Reference>
      <Reference URI="/word/header2.xml?ContentType=application/vnd.openxmlformats-officedocument.wordprocessingml.header+xml">
        <DigestMethod Algorithm="http://www.w3.org/2001/04/xmlenc#sha256"/>
        <DigestValue>e6SR4i3vr8YeFY9mr3ViDHzGN3V/FzKwbT/n7DBTa8M=</DigestValue>
      </Reference>
      <Reference URI="/word/header3.xml?ContentType=application/vnd.openxmlformats-officedocument.wordprocessingml.header+xml">
        <DigestMethod Algorithm="http://www.w3.org/2001/04/xmlenc#sha256"/>
        <DigestValue>zdKKHjJ/fDkaFK/7J738Vz6RiI2YGnv2Oh9XHyD+3co=</DigestValue>
      </Reference>
      <Reference URI="/word/header4.xml?ContentType=application/vnd.openxmlformats-officedocument.wordprocessingml.header+xml">
        <DigestMethod Algorithm="http://www.w3.org/2001/04/xmlenc#sha256"/>
        <DigestValue>87bNaVbdX0hLF3QBo136xb84HVSGfmeGG76UbYYP2Og=</DigestValue>
      </Reference>
      <Reference URI="/word/header5.xml?ContentType=application/vnd.openxmlformats-officedocument.wordprocessingml.header+xml">
        <DigestMethod Algorithm="http://www.w3.org/2001/04/xmlenc#sha256"/>
        <DigestValue>V9CXaQ5W1Z/9OQVdqcBzXQTFe/SdgU+hW3z70iDbISM=</DigestValue>
      </Reference>
      <Reference URI="/word/media/image1.emf?ContentType=image/x-emf">
        <DigestMethod Algorithm="http://www.w3.org/2001/04/xmlenc#sha256"/>
        <DigestValue>z4tBDWZjMkEqDvXStQ44SCWn6Ck/ynJo/JhCz41mpsU=</DigestValue>
      </Reference>
      <Reference URI="/word/media/image2.emf?ContentType=image/x-emf">
        <DigestMethod Algorithm="http://www.w3.org/2001/04/xmlenc#sha256"/>
        <DigestValue>gAY/82g02GEIgpc/v21fiyW6oaLVYuwGarWgHOGoCzg=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zKIEGMiKP9/u48DW5ra5asLiLwFH/3cPog8O9hj/TgE=</DigestValue>
      </Reference>
      <Reference URI="/word/settings.xml?ContentType=application/vnd.openxmlformats-officedocument.wordprocessingml.settings+xml">
        <DigestMethod Algorithm="http://www.w3.org/2001/04/xmlenc#sha256"/>
        <DigestValue>1jWc8M3HwYHzD9VdewhidhE22LjUqJvztQXypBcAEMw=</DigestValue>
      </Reference>
      <Reference URI="/word/styles.xml?ContentType=application/vnd.openxmlformats-officedocument.wordprocessingml.styles+xml">
        <DigestMethod Algorithm="http://www.w3.org/2001/04/xmlenc#sha256"/>
        <DigestValue>PIXV4wYJDIIZm0Exnkhw/h5HeZNA2nGJ4mm8mg71/JE=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2019-11-06T15:20:16Z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2019-11-06T15:20:16Z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AIAAAAFAAAAAQAAADBTzwcAAAAA0EjQBwMAAABYzUttiHbHBwAAAADQSNAHN1oVbQMAAABAWhVtAQAAALhvowtAMUttuY8QbahaMwCAAWR2DVxfdt9bX3aoWjMAZAEAAOJmxXTiZsV0WPKiBwAIAAAAAgAAAAAAAMhaMwB1bsV0AAAAAAAAAAD8WzMABgAAAPBbMwAGAAAAAAAAAAAAAADwWzMAAFszANrtxHQAAAAAAAIAAAAAMwAGAAAA8FszAAYAAABMEsZ0AAAAAAAAAADwWzMABgAAAAAAAAAsWzMAmDDEdAAAAAAAAgAA8Fsz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ABdwAAQAAY4kkAuH7/C2QBAADiZsV04mbFdFjyogcACAAAAAIAAAAAAADIWjMAAgAAAAAAAAAoAAAA/FszAMxaMwBkVzh0AABAAAAAAAAgAAAAzH7/C8C85AvMfv8LAgAAAAAAAAAIAgAA4mbFdOJmxXRkVzh0AAgAAAACAAAAAAAAIFszAHVuxXQAAAAAAAAAAFZcMwAHAAAASFwzAAcAAAAAAAAAAAAAAEhcMwBYWzMA2u3EdAAAAAAAAgAAAAAzAAcAAABIXDMABwAAAEwSxnQAAAAAAAAAAEhcMwAHAAAAAAAAAIRbMwCYMMR0AAAAAAACAABIXD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FAAAAAkAAAAAAAAAAAAAALwCAAAAAAAABwICIlMAeQBzAHQAZQBtAAAAAAAAAAAAAAAAAAAAAAAAAAAAAAAAAAAAAAAAAAAAAAAAAAAAAAAAAAAAAAAAAAAAAAAAADMASDMWbTQHId3YByHdl74jbcChoQeIN8oLFPybByAZIYMiAIoB/G4zANBuMwBIdMcHIA0AhJRxMwBmvyNtIA0AhAAAAADAoaEHiI27BIBwMwAQfEttFvybBwAAAAAQfEttIA0AABT8mwcBAAAAAAAAAAcAAAAU/JsHAAAAAAAAAAAEbzMARSsVbSAAAAD/////AAAAAAAAAAAVAAAAAAAAAHAAAAABAAAAAQAAACQAAAAkAAAAEAAAAAAAAAAAAKEHiI27BAFvAQAAAAAAkhoKAcRvMwDEbzMAMIUjbQAAAAD0cTMAwKGhB0CFI22SGgoBCIP/C4RvMwBQL2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AndOt5N3SLlvbnRdb27//wAAAABudX5aAABEmDMAAAAAAAAAAAC4jEIAmJczAGjzb3UAAAAAAABDaGFyVXBwZXJXAJkzAM1NBnfS86EA/v////CXMwCAAWR2DVxfdt9bX3bwlzMAZAEAAOJmxXTiZsV0wEC9BAAIAAAAAgAAAAAAABCYMwB1bsV0AAAAAAAAAABKmTMACQAAADiZMwAJAAAAAAAAAAAAAAA4mTMASJgzANrtxHQAAAAAAAIAAAAAMwAJAAAAOJkzAAkAAABMEsZ0AAAAAAAAAAA4mTMACQAAAAAAAAB0mDMAmDDEdAAAAAAAAgAAOJkz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J3TreTd0i5b250XW9u//8AAAAAbnV+WgAARJgzAAAAAAAAAAAAuIxCAJiXMwBo8291AAAAAAAAQ2hhclVwcGVyVwCZMwDNTQZ30vOhAP7////wlzMAgAFkdg1cX3bfW1928JczAGQBAADiZsV04mbFdMBAvQQACAAAAAIAAAAAAAAQmDMAdW7FdAAAAAAAAAAASpkzAAkAAAA4mTMACQAAAAAAAAAAAAAAOJkzAEiYMwDa7cR0AAAAAAACAAAAADMACQAAADiZMwAJAAAATBLGdAAAAAAAAAAAOJkzAAkAAAAAAAAAdJgzAJgwxHQAAAAAAAIAADiZMw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F3AABAABjiSQC4fv8LZAEAAOJmxXTiZsV0WPKiBwAIAAAAAgAAAAAAAMhaMwACAAAAAAAAACgAAAD8WzMAzFozAGRXOHQAAEAAAAAAACAAAADMfv8LwLzkC8x+/wsCAAAAAAAAAAgCAADiZsV04mbFdGRXOHQACAAAAAIAAAAAAAAgWzMAdW7FdAAAAAAAAAAAVlwzAAcAAABIXDMABwAAAAAAAAAAAAAASFwzAFhbMwDa7cR0AAAAAAACAAAAADMABwAAAEhcMwAHAAAATBLGdAAAAAAAAAAASFwzAAcAAAAAAAAAhFszAJgwxHQAAAAAAAIAAEhcM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QAAAAJAAAAAAAAAAAAAAC8AgAAAAAAAAcCAiJTAHkAcwB0AGUAbQAAAAAAAAAAAAAAAAAAAAAAAAAAAAAAAAAAAAAAAAAAAAAAAAAAAAAAAAAAAAAAAAAAAAAAAAChB2Aw9At/pV92fyZtbZcbAQcAAAAAiDfKC2hwMwCDGyF6IgCKAVkpbW0obzMAAAAAAMChoQdocDMAJIiAEnBvMwDpKG1tUwBlAGcAbwBlACAAVQBJAAAAAAAFKW1tQHAzAOEAAADobjMAO1wkbaidDxDhAAAAAQAAAH4w9AsAADMA2lskbQQAAAAFAAAAAAAAAAAAAAAAAAAAfjD0C/RwMwA1KG1t+BgPEAQAAADAoaEHAAAAAFkobW0AAAAAAABlAGcAbwBlACAAVQBJAAAACgvEbzMAxG8zAOEAAABgbzMAAAAAAGAw9AsAAAAAAQAAAAAAAACEbzMAUC9g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0F3837B-9551-4F91-A22F-C88BBF0CA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7</Pages>
  <Words>1699</Words>
  <Characters>10547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Victor Delgado Segura</dc:creator>
  <cp:lastModifiedBy>Victor Delgado Segura</cp:lastModifiedBy>
  <cp:revision>101</cp:revision>
  <cp:lastPrinted>2015-02-24T14:02:00Z</cp:lastPrinted>
  <dcterms:created xsi:type="dcterms:W3CDTF">2017-08-01T19:15:00Z</dcterms:created>
  <dcterms:modified xsi:type="dcterms:W3CDTF">2019-11-05T12:52:00Z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