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ddd7d10725a487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8cceb52320b4219"/>
      <w:headerReference w:type="even" r:id="R22259194b39d4d27"/>
      <w:headerReference w:type="first" r:id="R237aef1760874b8c"/>
      <w:titlePg/>
      <w:footerReference w:type="default" r:id="Rc686bf6cc9934ac1"/>
      <w:footerReference w:type="even" r:id="R2334668dc3aa4c80"/>
      <w:footerReference w:type="first" r:id="R29acc6c5a5224f5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1a3ab4bbbf845a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PATAGONIAFRESH - PLANTA MOLINA (JUGOS)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DFZ-2024-690-VII-NE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47ec7cf4c0649a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PATAGONIAFRESH - PLANTA MOLINA (JUGOS)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PATAGONIAFRESH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96912440-8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PATAGONIAFRESH - PLANTA MOLINA (JUGOS)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PANAMERICANA SUR S/N, , 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3712/2008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DERRAMES SAN ANTONIO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DERRAMES SAN ANTONIO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PATAGONIAFRESH - PLANTA MOLINA (JUGOS).zip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PATAGONIAFRESH - PLANTA MOLINA (JUGOS).xlsx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562e37ae5794e0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ea257d810a549f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f014e71e216411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b5070c0d2a4ccb" /><Relationship Type="http://schemas.openxmlformats.org/officeDocument/2006/relationships/numbering" Target="/word/numbering.xml" Id="R25e8a987ba4046f3" /><Relationship Type="http://schemas.openxmlformats.org/officeDocument/2006/relationships/settings" Target="/word/settings.xml" Id="R8c4dccbe72bf40c5" /><Relationship Type="http://schemas.openxmlformats.org/officeDocument/2006/relationships/header" Target="/word/header1.xml" Id="R48cceb52320b4219" /><Relationship Type="http://schemas.openxmlformats.org/officeDocument/2006/relationships/header" Target="/word/header2.xml" Id="R22259194b39d4d27" /><Relationship Type="http://schemas.openxmlformats.org/officeDocument/2006/relationships/header" Target="/word/header3.xml" Id="R237aef1760874b8c" /><Relationship Type="http://schemas.openxmlformats.org/officeDocument/2006/relationships/image" Target="/word/media/e3c0c2f0-c423-401b-9b4c-27f7f99127e2.png" Id="R7bf8166d1fc04f45" /><Relationship Type="http://schemas.openxmlformats.org/officeDocument/2006/relationships/footer" Target="/word/footer1.xml" Id="Rc686bf6cc9934ac1" /><Relationship Type="http://schemas.openxmlformats.org/officeDocument/2006/relationships/footer" Target="/word/footer2.xml" Id="R2334668dc3aa4c80" /><Relationship Type="http://schemas.openxmlformats.org/officeDocument/2006/relationships/footer" Target="/word/footer3.xml" Id="R29acc6c5a5224f5b" /><Relationship Type="http://schemas.openxmlformats.org/officeDocument/2006/relationships/image" Target="/word/media/dadbb820-19fd-429f-b409-f355e8210032.png" Id="R20b6f5409a224fdc" /><Relationship Type="http://schemas.openxmlformats.org/officeDocument/2006/relationships/image" Target="/word/media/a4ff7343-0ac3-43f1-98a1-797d769190c3.png" Id="R31a3ab4bbbf845a8" /><Relationship Type="http://schemas.openxmlformats.org/officeDocument/2006/relationships/image" Target="/word/media/6a92ceae-8180-4abe-9622-3f2fe5ad311f.png" Id="R147ec7cf4c0649a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adbb820-19fd-429f-b409-f355e8210032.png" Id="R5562e37ae5794e0d" /><Relationship Type="http://schemas.openxmlformats.org/officeDocument/2006/relationships/hyperlink" Target="http://www.sma.gob.cl" TargetMode="External" Id="Rcea257d810a549f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3c0c2f0-c423-401b-9b4c-27f7f99127e2.png" Id="R1f014e71e2164118" /></Relationships>
</file>