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077ec65d896432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29e0e7b81d445a5"/>
      <w:footerReference w:type="even" r:id="Rfdd782256ea04251"/>
      <w:footerReference w:type="first" r:id="Re5e4953ebe594ce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2f8b7b7bb6248f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DFZ-2016-410-XIII-NE-EI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f129fe4911940f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SEPTIEMBRE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N°382 de fecha 20-05-2008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SEPTIEMBRE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9207b4f44374d1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ded344f96394d9e" /><Relationship Type="http://schemas.openxmlformats.org/officeDocument/2006/relationships/numbering" Target="/word/numbering.xml" Id="R9bff348882164fcc" /><Relationship Type="http://schemas.openxmlformats.org/officeDocument/2006/relationships/settings" Target="/word/settings.xml" Id="Ra512c8d641a840cd" /><Relationship Type="http://schemas.openxmlformats.org/officeDocument/2006/relationships/image" Target="/word/media/80d979de-3198-484f-9ca3-19c1105be7a7.png" Id="R42f8b7b7bb6248f1" /><Relationship Type="http://schemas.openxmlformats.org/officeDocument/2006/relationships/image" Target="/word/media/507cdfef-fc80-47e7-9b4b-7dd107aa0e65.png" Id="Raf129fe4911940f5" /><Relationship Type="http://schemas.openxmlformats.org/officeDocument/2006/relationships/footer" Target="/word/footer1.xml" Id="Re29e0e7b81d445a5" /><Relationship Type="http://schemas.openxmlformats.org/officeDocument/2006/relationships/footer" Target="/word/footer2.xml" Id="Rfdd782256ea04251" /><Relationship Type="http://schemas.openxmlformats.org/officeDocument/2006/relationships/footer" Target="/word/footer3.xml" Id="Re5e4953ebe594ce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9207b4f44374d15" /></Relationships>
</file>