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9657ff3fcd4d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86cf6494424e4f"/>
      <w:footerReference w:type="even" r:id="R19fb6fca5498404c"/>
      <w:footerReference w:type="first" r:id="R0906e717e80a439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d53131c65440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DFZ-2016-1626-IX-NE-EI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08388f309a4d6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086332678c741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c42de2c31b4ebe" /><Relationship Type="http://schemas.openxmlformats.org/officeDocument/2006/relationships/numbering" Target="/word/numbering.xml" Id="Re2e491894f0b4abf" /><Relationship Type="http://schemas.openxmlformats.org/officeDocument/2006/relationships/settings" Target="/word/settings.xml" Id="R9520da164d754e42" /><Relationship Type="http://schemas.openxmlformats.org/officeDocument/2006/relationships/image" Target="/word/media/31886460-10cd-446e-ba54-074858d2a5d7.png" Id="Re0d53131c6544000" /><Relationship Type="http://schemas.openxmlformats.org/officeDocument/2006/relationships/image" Target="/word/media/3851fa31-54e8-4bc8-b376-13252813c38c.png" Id="Rd808388f309a4d64" /><Relationship Type="http://schemas.openxmlformats.org/officeDocument/2006/relationships/footer" Target="/word/footer1.xml" Id="R1c86cf6494424e4f" /><Relationship Type="http://schemas.openxmlformats.org/officeDocument/2006/relationships/footer" Target="/word/footer2.xml" Id="R19fb6fca5498404c" /><Relationship Type="http://schemas.openxmlformats.org/officeDocument/2006/relationships/footer" Target="/word/footer3.xml" Id="R0906e717e80a439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086332678c74192" /></Relationships>
</file>