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3f24c07d9745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05705d589946b2"/>
      <w:footerReference w:type="even" r:id="Re9cb5a6bc22a41df"/>
      <w:footerReference w:type="first" r:id="Rdab8b474be254a5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be1245fa5f4fc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DFZ-2015-1417-IX-NE-EI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c29a48d80554ae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983d94d9c38453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db99f4b7664de3" /><Relationship Type="http://schemas.openxmlformats.org/officeDocument/2006/relationships/numbering" Target="/word/numbering.xml" Id="R2c94e5da179944e4" /><Relationship Type="http://schemas.openxmlformats.org/officeDocument/2006/relationships/settings" Target="/word/settings.xml" Id="R9b155f589fba44cb" /><Relationship Type="http://schemas.openxmlformats.org/officeDocument/2006/relationships/image" Target="/word/media/0153da75-9ab0-4ef6-9f40-adcf522bd095.png" Id="R17be1245fa5f4fcc" /><Relationship Type="http://schemas.openxmlformats.org/officeDocument/2006/relationships/image" Target="/word/media/f345dde9-5c26-4c5d-8610-d4418cb05618.png" Id="R0c29a48d80554aeb" /><Relationship Type="http://schemas.openxmlformats.org/officeDocument/2006/relationships/footer" Target="/word/footer1.xml" Id="Rd905705d589946b2" /><Relationship Type="http://schemas.openxmlformats.org/officeDocument/2006/relationships/footer" Target="/word/footer2.xml" Id="Re9cb5a6bc22a41df" /><Relationship Type="http://schemas.openxmlformats.org/officeDocument/2006/relationships/footer" Target="/word/footer3.xml" Id="Rdab8b474be254a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83d94d9c384538" /></Relationships>
</file>